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B1A3E" w:rsidTr="00FB1A3E">
        <w:tc>
          <w:tcPr>
            <w:tcW w:w="4785" w:type="dxa"/>
          </w:tcPr>
          <w:p w:rsidR="00FB1A3E" w:rsidRDefault="00FB1A3E" w:rsidP="00FB1A3E">
            <w:pPr>
              <w:rPr>
                <w:b/>
              </w:rPr>
            </w:pPr>
            <w:r w:rsidRPr="00E2072B">
              <w:rPr>
                <w:b/>
              </w:rPr>
              <w:t>РАССМОТРЕНО</w:t>
            </w:r>
          </w:p>
          <w:p w:rsidR="00FB1A3E" w:rsidRPr="00D60BDA" w:rsidRDefault="00FB1A3E" w:rsidP="00FB1A3E">
            <w:r w:rsidRPr="00E2072B">
              <w:rPr>
                <w:b/>
              </w:rPr>
              <w:t xml:space="preserve"> </w:t>
            </w:r>
            <w:r w:rsidRPr="00D60BDA">
              <w:t>на заседании МК</w:t>
            </w:r>
          </w:p>
          <w:p w:rsidR="00FB1A3E" w:rsidRPr="00D60BDA" w:rsidRDefault="00FB1A3E" w:rsidP="00FB1A3E">
            <w:r w:rsidRPr="00D60BDA">
              <w:t>УГПС 38.00.00  Экономика и управление</w:t>
            </w:r>
          </w:p>
          <w:p w:rsidR="00FB1A3E" w:rsidRPr="00D60BDA" w:rsidRDefault="00FB1A3E" w:rsidP="00FB1A3E">
            <w:r w:rsidRPr="00D60BDA">
              <w:t>Протокол №  2   от «19»  сентября 2025 г.</w:t>
            </w:r>
          </w:p>
          <w:p w:rsidR="00FB1A3E" w:rsidRPr="00D60BDA" w:rsidRDefault="00FB1A3E" w:rsidP="00FB1A3E">
            <w:r w:rsidRPr="00D60BDA">
              <w:t xml:space="preserve">Председатель МК______Т.Н. </w:t>
            </w:r>
            <w:proofErr w:type="spellStart"/>
            <w:r w:rsidRPr="00D60BDA">
              <w:t>Еграшкина</w:t>
            </w:r>
            <w:proofErr w:type="spellEnd"/>
          </w:p>
          <w:p w:rsidR="00FB1A3E" w:rsidRDefault="00FB1A3E" w:rsidP="00FB1A3E">
            <w:pPr>
              <w:rPr>
                <w:rFonts w:eastAsia="Times New Roman"/>
                <w:b/>
              </w:rPr>
            </w:pPr>
          </w:p>
        </w:tc>
        <w:tc>
          <w:tcPr>
            <w:tcW w:w="4786" w:type="dxa"/>
          </w:tcPr>
          <w:p w:rsidR="00FB1A3E" w:rsidRDefault="00FB1A3E" w:rsidP="00FB1A3E">
            <w:pPr>
              <w:jc w:val="righ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УТВЕРЖДАЮ</w:t>
            </w:r>
          </w:p>
          <w:p w:rsidR="00FB1A3E" w:rsidRPr="00D60BDA" w:rsidRDefault="00FB1A3E" w:rsidP="00FB1A3E">
            <w:pPr>
              <w:jc w:val="right"/>
              <w:rPr>
                <w:rFonts w:eastAsia="Times New Roman"/>
              </w:rPr>
            </w:pPr>
            <w:r w:rsidRPr="00D60BDA">
              <w:rPr>
                <w:rFonts w:eastAsia="Times New Roman"/>
              </w:rPr>
              <w:t>Зам. директора  по УР</w:t>
            </w:r>
          </w:p>
          <w:p w:rsidR="00FB1A3E" w:rsidRPr="00D60BDA" w:rsidRDefault="00FB1A3E" w:rsidP="00FB1A3E">
            <w:pPr>
              <w:jc w:val="right"/>
              <w:rPr>
                <w:rFonts w:eastAsia="Times New Roman"/>
              </w:rPr>
            </w:pPr>
            <w:r w:rsidRPr="00D60BDA">
              <w:rPr>
                <w:rFonts w:eastAsia="Times New Roman"/>
              </w:rPr>
              <w:t xml:space="preserve">________Ю.Ю. </w:t>
            </w:r>
            <w:proofErr w:type="spellStart"/>
            <w:r w:rsidRPr="00D60BDA">
              <w:rPr>
                <w:rFonts w:eastAsia="Times New Roman"/>
              </w:rPr>
              <w:t>Бесова</w:t>
            </w:r>
            <w:proofErr w:type="spellEnd"/>
          </w:p>
          <w:p w:rsidR="00FB1A3E" w:rsidRPr="00D60BDA" w:rsidRDefault="00FB1A3E" w:rsidP="00FB1A3E">
            <w:pPr>
              <w:jc w:val="right"/>
              <w:rPr>
                <w:rFonts w:eastAsia="Times New Roman"/>
              </w:rPr>
            </w:pPr>
            <w:r w:rsidRPr="00D60BDA">
              <w:rPr>
                <w:rFonts w:eastAsia="Times New Roman"/>
              </w:rPr>
              <w:t>« 22 » сентября 2025 г.</w:t>
            </w:r>
          </w:p>
          <w:p w:rsidR="00FB1A3E" w:rsidRDefault="00FB1A3E" w:rsidP="001C33E2">
            <w:pPr>
              <w:jc w:val="right"/>
              <w:rPr>
                <w:rFonts w:eastAsia="Times New Roman"/>
                <w:b/>
              </w:rPr>
            </w:pPr>
          </w:p>
        </w:tc>
      </w:tr>
    </w:tbl>
    <w:p w:rsidR="00FB1A3E" w:rsidRDefault="00FB1A3E" w:rsidP="001C33E2">
      <w:pPr>
        <w:jc w:val="right"/>
        <w:rPr>
          <w:rFonts w:eastAsia="Times New Roman"/>
          <w:b/>
        </w:rPr>
      </w:pPr>
    </w:p>
    <w:p w:rsidR="00FB1A3E" w:rsidRDefault="00FB1A3E" w:rsidP="001C33E2">
      <w:pPr>
        <w:jc w:val="right"/>
        <w:rPr>
          <w:rFonts w:eastAsia="Times New Roman"/>
          <w:b/>
        </w:rPr>
      </w:pPr>
    </w:p>
    <w:p w:rsidR="00783A4E" w:rsidRDefault="00783A4E" w:rsidP="00783A4E">
      <w:r w:rsidRPr="00E2072B">
        <w:rPr>
          <w:b/>
        </w:rPr>
        <w:tab/>
      </w:r>
      <w:r w:rsidRPr="00E2072B">
        <w:rPr>
          <w:b/>
        </w:rPr>
        <w:tab/>
      </w:r>
      <w:r w:rsidRPr="00E2072B">
        <w:rPr>
          <w:b/>
        </w:rPr>
        <w:tab/>
        <w:t xml:space="preserve"> </w:t>
      </w:r>
    </w:p>
    <w:p w:rsidR="00424495" w:rsidRDefault="00424495" w:rsidP="00424495"/>
    <w:p w:rsidR="00424495" w:rsidRDefault="00424495" w:rsidP="00424495"/>
    <w:p w:rsidR="00514E94" w:rsidRDefault="00514E94" w:rsidP="00514E94">
      <w:pPr>
        <w:pStyle w:val="2"/>
        <w:spacing w:before="0" w:after="0"/>
        <w:jc w:val="center"/>
        <w:rPr>
          <w:rFonts w:ascii="Times New Roman" w:hAnsi="Times New Roman" w:cs="Times New Roman"/>
          <w:bCs w:val="0"/>
          <w:i w:val="0"/>
          <w:iCs w:val="0"/>
          <w:sz w:val="32"/>
          <w:szCs w:val="32"/>
        </w:rPr>
      </w:pPr>
    </w:p>
    <w:p w:rsidR="00514E94" w:rsidRPr="00BA4C65" w:rsidRDefault="00514E94" w:rsidP="00514E94">
      <w:pPr>
        <w:pStyle w:val="2"/>
        <w:spacing w:before="0" w:after="0"/>
        <w:jc w:val="center"/>
        <w:rPr>
          <w:rFonts w:ascii="Times New Roman" w:hAnsi="Times New Roman" w:cs="Times New Roman"/>
          <w:bCs w:val="0"/>
          <w:i w:val="0"/>
          <w:iCs w:val="0"/>
          <w:sz w:val="30"/>
          <w:szCs w:val="30"/>
        </w:rPr>
      </w:pPr>
    </w:p>
    <w:p w:rsidR="00424495" w:rsidRPr="00BA4C65" w:rsidRDefault="00514E94" w:rsidP="00514E94">
      <w:pPr>
        <w:pStyle w:val="2"/>
        <w:spacing w:before="0" w:after="0"/>
        <w:jc w:val="center"/>
        <w:rPr>
          <w:rFonts w:ascii="Times New Roman" w:hAnsi="Times New Roman" w:cs="Times New Roman"/>
          <w:bCs w:val="0"/>
          <w:i w:val="0"/>
          <w:iCs w:val="0"/>
          <w:sz w:val="30"/>
          <w:szCs w:val="30"/>
        </w:rPr>
      </w:pPr>
      <w:r w:rsidRPr="00BA4C65">
        <w:rPr>
          <w:rFonts w:ascii="Times New Roman" w:hAnsi="Times New Roman" w:cs="Times New Roman"/>
          <w:bCs w:val="0"/>
          <w:i w:val="0"/>
          <w:iCs w:val="0"/>
          <w:sz w:val="30"/>
          <w:szCs w:val="30"/>
        </w:rPr>
        <w:t>Методические  рекомендации</w:t>
      </w:r>
      <w:r w:rsidR="00BA4C65" w:rsidRPr="00BA4C65">
        <w:rPr>
          <w:rFonts w:ascii="Times New Roman" w:hAnsi="Times New Roman" w:cs="Times New Roman"/>
          <w:bCs w:val="0"/>
          <w:i w:val="0"/>
          <w:iCs w:val="0"/>
          <w:sz w:val="30"/>
          <w:szCs w:val="30"/>
        </w:rPr>
        <w:t xml:space="preserve"> </w:t>
      </w:r>
      <w:r w:rsidR="00424495" w:rsidRPr="00BA4C65">
        <w:rPr>
          <w:rFonts w:ascii="Times New Roman" w:hAnsi="Times New Roman" w:cs="Times New Roman"/>
          <w:bCs w:val="0"/>
          <w:i w:val="0"/>
          <w:iCs w:val="0"/>
          <w:sz w:val="30"/>
          <w:szCs w:val="30"/>
        </w:rPr>
        <w:t xml:space="preserve"> по</w:t>
      </w:r>
      <w:r w:rsidRPr="00BA4C65">
        <w:rPr>
          <w:rFonts w:ascii="Times New Roman" w:hAnsi="Times New Roman" w:cs="Times New Roman"/>
          <w:bCs w:val="0"/>
          <w:i w:val="0"/>
          <w:iCs w:val="0"/>
          <w:sz w:val="30"/>
          <w:szCs w:val="30"/>
        </w:rPr>
        <w:t xml:space="preserve"> </w:t>
      </w:r>
      <w:r w:rsidR="00424495" w:rsidRPr="00BA4C65">
        <w:rPr>
          <w:rFonts w:ascii="Times New Roman" w:hAnsi="Times New Roman" w:cs="Times New Roman"/>
          <w:bCs w:val="0"/>
          <w:i w:val="0"/>
          <w:iCs w:val="0"/>
          <w:sz w:val="30"/>
          <w:szCs w:val="30"/>
        </w:rPr>
        <w:t>выполнению курсовой работы</w:t>
      </w:r>
      <w:r w:rsidR="00BA4C65" w:rsidRPr="00BA4C65">
        <w:rPr>
          <w:rFonts w:ascii="Times New Roman" w:hAnsi="Times New Roman" w:cs="Times New Roman"/>
          <w:bCs w:val="0"/>
          <w:i w:val="0"/>
          <w:iCs w:val="0"/>
          <w:sz w:val="30"/>
          <w:szCs w:val="30"/>
        </w:rPr>
        <w:t xml:space="preserve"> </w:t>
      </w:r>
    </w:p>
    <w:p w:rsidR="00BA4C65" w:rsidRPr="00BA4C65" w:rsidRDefault="00BA4C65" w:rsidP="00BA4C65">
      <w:pPr>
        <w:jc w:val="center"/>
        <w:rPr>
          <w:b/>
          <w:sz w:val="32"/>
          <w:szCs w:val="32"/>
        </w:rPr>
      </w:pPr>
    </w:p>
    <w:p w:rsidR="00BA4C65" w:rsidRPr="00BA4C65" w:rsidRDefault="00BA4C65" w:rsidP="00BA4C65">
      <w:pPr>
        <w:rPr>
          <w:sz w:val="32"/>
          <w:szCs w:val="32"/>
        </w:rPr>
      </w:pPr>
    </w:p>
    <w:p w:rsidR="00BA4C65" w:rsidRPr="00FB1A3E" w:rsidRDefault="00FB1A3E" w:rsidP="00FB1A3E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FB1A3E">
        <w:rPr>
          <w:b/>
          <w:sz w:val="28"/>
          <w:szCs w:val="28"/>
          <w:u w:val="single"/>
        </w:rPr>
        <w:t>МДК.02.02 Товароведение потребительских товаров</w:t>
      </w:r>
    </w:p>
    <w:p w:rsidR="00FB1A3E" w:rsidRPr="00FB1A3E" w:rsidRDefault="00FB1A3E" w:rsidP="00FB1A3E">
      <w:pPr>
        <w:spacing w:line="360" w:lineRule="auto"/>
        <w:jc w:val="center"/>
        <w:rPr>
          <w:b/>
          <w:sz w:val="28"/>
          <w:szCs w:val="28"/>
        </w:rPr>
      </w:pPr>
      <w:r w:rsidRPr="00FB1A3E">
        <w:rPr>
          <w:b/>
          <w:sz w:val="28"/>
          <w:szCs w:val="28"/>
        </w:rPr>
        <w:t>ПМ.02 Товароведение и экспертиза качества потребительских товаров</w:t>
      </w:r>
    </w:p>
    <w:p w:rsidR="00514E94" w:rsidRPr="00BA4C65" w:rsidRDefault="00514E94" w:rsidP="00BA4C65">
      <w:pPr>
        <w:jc w:val="center"/>
        <w:rPr>
          <w:sz w:val="32"/>
          <w:szCs w:val="32"/>
        </w:rPr>
      </w:pPr>
    </w:p>
    <w:p w:rsidR="00BA4C65" w:rsidRPr="00BA4C65" w:rsidRDefault="00BA4C65" w:rsidP="00BA4C65">
      <w:pPr>
        <w:jc w:val="center"/>
        <w:rPr>
          <w:sz w:val="32"/>
          <w:szCs w:val="32"/>
        </w:rPr>
      </w:pPr>
      <w:r w:rsidRPr="00BA4C65">
        <w:rPr>
          <w:bCs/>
          <w:iCs/>
          <w:sz w:val="32"/>
          <w:szCs w:val="32"/>
        </w:rPr>
        <w:t>по  специальности</w:t>
      </w:r>
      <w:r w:rsidRPr="00BA4C65">
        <w:rPr>
          <w:b/>
          <w:bCs/>
          <w:iCs/>
          <w:sz w:val="32"/>
          <w:szCs w:val="32"/>
        </w:rPr>
        <w:t xml:space="preserve"> </w:t>
      </w:r>
      <w:r w:rsidRPr="00BA4C65">
        <w:rPr>
          <w:b/>
          <w:bCs/>
          <w:i/>
          <w:iCs/>
          <w:sz w:val="32"/>
          <w:szCs w:val="32"/>
        </w:rPr>
        <w:t xml:space="preserve"> </w:t>
      </w:r>
      <w:r w:rsidRPr="00BA4C65">
        <w:rPr>
          <w:b/>
          <w:sz w:val="32"/>
          <w:szCs w:val="32"/>
        </w:rPr>
        <w:t>38.02.0</w:t>
      </w:r>
      <w:r w:rsidR="00FB1A3E">
        <w:rPr>
          <w:b/>
          <w:sz w:val="32"/>
          <w:szCs w:val="32"/>
        </w:rPr>
        <w:t>8</w:t>
      </w:r>
      <w:r w:rsidRPr="00BA4C65">
        <w:rPr>
          <w:b/>
          <w:sz w:val="32"/>
          <w:szCs w:val="32"/>
        </w:rPr>
        <w:t xml:space="preserve">   </w:t>
      </w:r>
      <w:r w:rsidR="00FB1A3E">
        <w:rPr>
          <w:b/>
          <w:sz w:val="32"/>
          <w:szCs w:val="32"/>
        </w:rPr>
        <w:t>Торговое</w:t>
      </w:r>
      <w:r w:rsidRPr="00BA4C65">
        <w:rPr>
          <w:b/>
          <w:sz w:val="32"/>
          <w:szCs w:val="32"/>
        </w:rPr>
        <w:t xml:space="preserve">  дело</w:t>
      </w:r>
    </w:p>
    <w:p w:rsidR="00514E94" w:rsidRPr="00514E94" w:rsidRDefault="00514E94" w:rsidP="00514E94">
      <w:pPr>
        <w:jc w:val="center"/>
        <w:rPr>
          <w:b/>
          <w:sz w:val="28"/>
          <w:szCs w:val="28"/>
        </w:rPr>
      </w:pPr>
    </w:p>
    <w:p w:rsidR="00514E94" w:rsidRPr="00514E94" w:rsidRDefault="00514E94" w:rsidP="00514E94">
      <w:pPr>
        <w:jc w:val="center"/>
        <w:rPr>
          <w:sz w:val="28"/>
          <w:szCs w:val="28"/>
        </w:rPr>
      </w:pPr>
    </w:p>
    <w:p w:rsidR="00514E94" w:rsidRPr="00514E94" w:rsidRDefault="00514E94" w:rsidP="00514E94">
      <w:pPr>
        <w:jc w:val="center"/>
        <w:rPr>
          <w:sz w:val="28"/>
          <w:szCs w:val="28"/>
        </w:rPr>
      </w:pPr>
    </w:p>
    <w:p w:rsidR="00514E94" w:rsidRPr="00514E94" w:rsidRDefault="00514E94" w:rsidP="00424495">
      <w:pPr>
        <w:pStyle w:val="2"/>
        <w:jc w:val="center"/>
        <w:rPr>
          <w:rFonts w:ascii="Times New Roman" w:hAnsi="Times New Roman" w:cs="Times New Roman"/>
          <w:bCs w:val="0"/>
          <w:i w:val="0"/>
          <w:iCs w:val="0"/>
        </w:rPr>
      </w:pPr>
    </w:p>
    <w:p w:rsidR="00424495" w:rsidRPr="0091342F" w:rsidRDefault="00424495" w:rsidP="00424495">
      <w:pPr>
        <w:pStyle w:val="2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424495" w:rsidRPr="003B5AD2" w:rsidRDefault="00424495" w:rsidP="00424495">
      <w:pPr>
        <w:jc w:val="center"/>
        <w:rPr>
          <w:sz w:val="28"/>
          <w:szCs w:val="28"/>
        </w:rPr>
      </w:pPr>
    </w:p>
    <w:p w:rsidR="00424495" w:rsidRDefault="00AA7578" w:rsidP="00424495">
      <w:pPr>
        <w:jc w:val="center"/>
        <w:rPr>
          <w:b/>
          <w:sz w:val="28"/>
        </w:rPr>
      </w:pPr>
      <w:r>
        <w:rPr>
          <w:b/>
          <w:sz w:val="28"/>
        </w:rPr>
        <w:t xml:space="preserve">  </w:t>
      </w:r>
    </w:p>
    <w:p w:rsidR="00424495" w:rsidRDefault="00424495" w:rsidP="00424495">
      <w:pPr>
        <w:jc w:val="center"/>
        <w:rPr>
          <w:b/>
          <w:sz w:val="28"/>
        </w:rPr>
      </w:pPr>
    </w:p>
    <w:p w:rsidR="00424495" w:rsidRDefault="00424495" w:rsidP="00424495">
      <w:pPr>
        <w:jc w:val="center"/>
        <w:rPr>
          <w:b/>
          <w:sz w:val="28"/>
        </w:rPr>
      </w:pPr>
    </w:p>
    <w:p w:rsidR="00424495" w:rsidRDefault="00424495" w:rsidP="00424495">
      <w:pPr>
        <w:rPr>
          <w:sz w:val="28"/>
        </w:rPr>
      </w:pPr>
    </w:p>
    <w:p w:rsidR="00424495" w:rsidRDefault="00424495" w:rsidP="00424495">
      <w:pPr>
        <w:rPr>
          <w:sz w:val="28"/>
        </w:rPr>
      </w:pPr>
    </w:p>
    <w:p w:rsidR="00FB1A3E" w:rsidRDefault="00FB1A3E" w:rsidP="00424495">
      <w:pPr>
        <w:rPr>
          <w:sz w:val="28"/>
        </w:rPr>
      </w:pPr>
    </w:p>
    <w:p w:rsidR="00FB1A3E" w:rsidRDefault="00FB1A3E" w:rsidP="00424495">
      <w:pPr>
        <w:rPr>
          <w:sz w:val="28"/>
        </w:rPr>
      </w:pPr>
    </w:p>
    <w:p w:rsidR="00FB1A3E" w:rsidRDefault="00FB1A3E" w:rsidP="00424495">
      <w:pPr>
        <w:rPr>
          <w:sz w:val="28"/>
        </w:rPr>
      </w:pPr>
    </w:p>
    <w:p w:rsidR="00D60BDA" w:rsidRDefault="00514E94" w:rsidP="00424495">
      <w:pPr>
        <w:jc w:val="center"/>
        <w:rPr>
          <w:sz w:val="28"/>
        </w:rPr>
      </w:pPr>
      <w:r>
        <w:rPr>
          <w:sz w:val="28"/>
        </w:rPr>
        <w:t xml:space="preserve">   </w:t>
      </w:r>
      <w:r w:rsidR="00AA7578">
        <w:rPr>
          <w:sz w:val="28"/>
        </w:rPr>
        <w:t xml:space="preserve">  </w:t>
      </w:r>
    </w:p>
    <w:p w:rsidR="00424495" w:rsidRDefault="00514E94" w:rsidP="00424495">
      <w:pPr>
        <w:jc w:val="center"/>
        <w:rPr>
          <w:sz w:val="28"/>
        </w:rPr>
      </w:pPr>
      <w:r>
        <w:rPr>
          <w:sz w:val="28"/>
        </w:rPr>
        <w:t>Ульяновск,</w:t>
      </w:r>
      <w:r w:rsidR="00AA7578">
        <w:rPr>
          <w:sz w:val="28"/>
        </w:rPr>
        <w:t xml:space="preserve"> </w:t>
      </w:r>
      <w:r w:rsidR="00AD43C3">
        <w:rPr>
          <w:sz w:val="28"/>
        </w:rPr>
        <w:t>202</w:t>
      </w:r>
      <w:r w:rsidR="00FB1A3E">
        <w:rPr>
          <w:sz w:val="28"/>
        </w:rPr>
        <w:t>5</w:t>
      </w:r>
      <w:r w:rsidR="00424495">
        <w:rPr>
          <w:sz w:val="28"/>
        </w:rPr>
        <w:t xml:space="preserve"> г.</w:t>
      </w:r>
    </w:p>
    <w:p w:rsidR="00BA4C65" w:rsidRDefault="00BA4C65" w:rsidP="00424495">
      <w:pPr>
        <w:jc w:val="center"/>
        <w:rPr>
          <w:sz w:val="28"/>
        </w:rPr>
      </w:pPr>
    </w:p>
    <w:p w:rsidR="00BA4C65" w:rsidRDefault="00BA4C65" w:rsidP="00424495">
      <w:pPr>
        <w:jc w:val="center"/>
        <w:rPr>
          <w:sz w:val="28"/>
        </w:rPr>
      </w:pPr>
    </w:p>
    <w:p w:rsidR="00681CF8" w:rsidRDefault="00514E94" w:rsidP="00BA4C65">
      <w:pPr>
        <w:pBdr>
          <w:bottom w:val="single" w:sz="12" w:space="0" w:color="auto"/>
        </w:pBdr>
        <w:jc w:val="both"/>
      </w:pPr>
      <w:proofErr w:type="gramStart"/>
      <w:r>
        <w:lastRenderedPageBreak/>
        <w:t>Методические  рекомендации по выполнению курсовой работы  составлены  в соотве</w:t>
      </w:r>
      <w:r>
        <w:t>т</w:t>
      </w:r>
      <w:r>
        <w:t>ствии с  требованиями  Федерального государственного образовательного стандарта сре</w:t>
      </w:r>
      <w:r>
        <w:t>д</w:t>
      </w:r>
      <w:r>
        <w:t xml:space="preserve">него профессионального образования, утвержденного приказом </w:t>
      </w:r>
      <w:r w:rsidRPr="003B5041">
        <w:t xml:space="preserve">Министерства </w:t>
      </w:r>
      <w:r w:rsidR="00AD43C3">
        <w:t xml:space="preserve"> просвещ</w:t>
      </w:r>
      <w:r w:rsidR="00AD43C3">
        <w:t>е</w:t>
      </w:r>
      <w:r w:rsidR="00AD43C3">
        <w:t>ния</w:t>
      </w:r>
      <w:r>
        <w:t xml:space="preserve"> Российской Федерации </w:t>
      </w:r>
      <w:r w:rsidR="00607EE6">
        <w:t xml:space="preserve">  </w:t>
      </w:r>
      <w:r w:rsidR="00AD43C3">
        <w:rPr>
          <w:sz w:val="28"/>
          <w:szCs w:val="28"/>
        </w:rPr>
        <w:t xml:space="preserve">№ </w:t>
      </w:r>
      <w:r w:rsidR="00FB1A3E">
        <w:rPr>
          <w:sz w:val="28"/>
          <w:szCs w:val="28"/>
        </w:rPr>
        <w:t>548</w:t>
      </w:r>
      <w:r w:rsidR="00AD43C3">
        <w:rPr>
          <w:sz w:val="28"/>
          <w:szCs w:val="28"/>
        </w:rPr>
        <w:t xml:space="preserve"> от 1</w:t>
      </w:r>
      <w:r w:rsidR="00FB1A3E">
        <w:rPr>
          <w:sz w:val="28"/>
          <w:szCs w:val="28"/>
        </w:rPr>
        <w:t>9</w:t>
      </w:r>
      <w:r w:rsidR="00BA4C65" w:rsidRPr="000F63A0">
        <w:rPr>
          <w:sz w:val="28"/>
          <w:szCs w:val="28"/>
        </w:rPr>
        <w:t xml:space="preserve"> </w:t>
      </w:r>
      <w:r w:rsidR="00FB1A3E">
        <w:rPr>
          <w:sz w:val="28"/>
          <w:szCs w:val="28"/>
        </w:rPr>
        <w:t>июля</w:t>
      </w:r>
      <w:r w:rsidR="00AD43C3">
        <w:rPr>
          <w:sz w:val="28"/>
          <w:szCs w:val="28"/>
        </w:rPr>
        <w:t xml:space="preserve">  2023</w:t>
      </w:r>
      <w:r w:rsidR="00BA4C65" w:rsidRPr="000F63A0">
        <w:rPr>
          <w:sz w:val="28"/>
          <w:szCs w:val="28"/>
        </w:rPr>
        <w:t xml:space="preserve"> года</w:t>
      </w:r>
      <w:r w:rsidR="00BA4C65" w:rsidRPr="00BE7207">
        <w:t>)</w:t>
      </w:r>
      <w:r w:rsidR="00BA4C65">
        <w:t xml:space="preserve"> по специальности</w:t>
      </w:r>
      <w:proofErr w:type="gramEnd"/>
    </w:p>
    <w:p w:rsidR="00BA4C65" w:rsidRDefault="00BA4C65" w:rsidP="00BA4C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/>
        <w:ind w:firstLine="57"/>
        <w:contextualSpacing/>
        <w:mirrorIndents/>
        <w:jc w:val="both"/>
      </w:pPr>
      <w:r w:rsidRPr="000F63A0">
        <w:rPr>
          <w:sz w:val="28"/>
          <w:szCs w:val="28"/>
        </w:rPr>
        <w:t>38.02.0</w:t>
      </w:r>
      <w:r w:rsidR="00FB1A3E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FB1A3E">
        <w:rPr>
          <w:sz w:val="28"/>
          <w:szCs w:val="28"/>
          <w:u w:val="single"/>
        </w:rPr>
        <w:t xml:space="preserve">Торговое </w:t>
      </w:r>
      <w:r w:rsidRPr="000F63A0">
        <w:rPr>
          <w:sz w:val="28"/>
          <w:szCs w:val="28"/>
          <w:u w:val="single"/>
        </w:rPr>
        <w:t xml:space="preserve">дело. </w:t>
      </w:r>
    </w:p>
    <w:p w:rsidR="00AD43C3" w:rsidRDefault="00AD43C3" w:rsidP="00AD43C3">
      <w:pPr>
        <w:spacing w:before="120"/>
        <w:ind w:firstLine="57"/>
        <w:contextualSpacing/>
        <w:mirrorIndents/>
        <w:jc w:val="both"/>
        <w:rPr>
          <w:b/>
        </w:rPr>
      </w:pPr>
    </w:p>
    <w:p w:rsidR="009C3414" w:rsidRDefault="009C3414" w:rsidP="00424495">
      <w:pPr>
        <w:spacing w:line="360" w:lineRule="auto"/>
        <w:ind w:firstLine="708"/>
        <w:jc w:val="both"/>
        <w:rPr>
          <w:sz w:val="28"/>
          <w:szCs w:val="28"/>
        </w:rPr>
      </w:pPr>
    </w:p>
    <w:p w:rsidR="00BA4C65" w:rsidRDefault="00BA4C65" w:rsidP="00424495">
      <w:pPr>
        <w:spacing w:line="360" w:lineRule="auto"/>
        <w:ind w:firstLine="708"/>
        <w:jc w:val="both"/>
        <w:rPr>
          <w:sz w:val="28"/>
          <w:szCs w:val="28"/>
        </w:rPr>
      </w:pPr>
    </w:p>
    <w:p w:rsidR="00BA4C65" w:rsidRPr="00475A01" w:rsidRDefault="00BA4C65" w:rsidP="00424495">
      <w:pPr>
        <w:spacing w:line="360" w:lineRule="auto"/>
        <w:ind w:firstLine="708"/>
        <w:jc w:val="both"/>
        <w:rPr>
          <w:sz w:val="28"/>
          <w:szCs w:val="28"/>
        </w:rPr>
      </w:pPr>
    </w:p>
    <w:p w:rsidR="009C3414" w:rsidRPr="009644B3" w:rsidRDefault="009C3414" w:rsidP="009C3414">
      <w:pPr>
        <w:rPr>
          <w:sz w:val="28"/>
          <w:szCs w:val="28"/>
        </w:rPr>
      </w:pPr>
      <w:r w:rsidRPr="009644B3">
        <w:rPr>
          <w:sz w:val="28"/>
          <w:szCs w:val="28"/>
        </w:rPr>
        <w:t>Авторы (разработчики):</w:t>
      </w:r>
    </w:p>
    <w:p w:rsidR="009C3414" w:rsidRPr="009644B3" w:rsidRDefault="009C3414" w:rsidP="009C3414">
      <w:pPr>
        <w:rPr>
          <w:sz w:val="28"/>
          <w:szCs w:val="28"/>
        </w:rPr>
      </w:pPr>
    </w:p>
    <w:p w:rsidR="00D53EFD" w:rsidRPr="00D60BDA" w:rsidRDefault="00E9505B" w:rsidP="009C3414">
      <w:pPr>
        <w:rPr>
          <w:i/>
          <w:sz w:val="28"/>
          <w:szCs w:val="28"/>
        </w:rPr>
      </w:pPr>
      <w:proofErr w:type="spellStart"/>
      <w:r w:rsidRPr="00D60BDA">
        <w:rPr>
          <w:i/>
          <w:sz w:val="28"/>
          <w:szCs w:val="28"/>
        </w:rPr>
        <w:t>УТПиТ</w:t>
      </w:r>
      <w:proofErr w:type="spellEnd"/>
      <w:r w:rsidRPr="00D60BDA">
        <w:rPr>
          <w:i/>
          <w:sz w:val="28"/>
          <w:szCs w:val="28"/>
        </w:rPr>
        <w:t xml:space="preserve"> преподаватель </w:t>
      </w:r>
      <w:r w:rsidR="00FB1A3E" w:rsidRPr="00D60BDA">
        <w:rPr>
          <w:i/>
          <w:sz w:val="28"/>
          <w:szCs w:val="28"/>
        </w:rPr>
        <w:t>–</w:t>
      </w:r>
      <w:r w:rsidRPr="00D60BDA">
        <w:rPr>
          <w:i/>
          <w:sz w:val="28"/>
          <w:szCs w:val="28"/>
        </w:rPr>
        <w:t xml:space="preserve"> </w:t>
      </w:r>
      <w:r w:rsidR="00FB1A3E" w:rsidRPr="00D60BDA">
        <w:rPr>
          <w:i/>
          <w:sz w:val="28"/>
          <w:szCs w:val="28"/>
        </w:rPr>
        <w:t>Черняева Лариса Владимировна</w:t>
      </w:r>
      <w:r w:rsidR="009C3414" w:rsidRPr="00D60BDA">
        <w:rPr>
          <w:i/>
          <w:sz w:val="28"/>
          <w:szCs w:val="28"/>
        </w:rPr>
        <w:t xml:space="preserve">  - </w:t>
      </w:r>
    </w:p>
    <w:p w:rsidR="009C3414" w:rsidRPr="00D60BDA" w:rsidRDefault="009C3414" w:rsidP="009C3414">
      <w:pPr>
        <w:rPr>
          <w:i/>
          <w:sz w:val="28"/>
          <w:szCs w:val="28"/>
        </w:rPr>
      </w:pPr>
      <w:r w:rsidRPr="00D60BDA">
        <w:rPr>
          <w:i/>
          <w:sz w:val="28"/>
          <w:szCs w:val="28"/>
        </w:rPr>
        <w:t>преподаватель высшей квалификационной категории.</w:t>
      </w:r>
    </w:p>
    <w:p w:rsidR="00424495" w:rsidRDefault="00424495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9C3414" w:rsidRDefault="009C3414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9C3414" w:rsidRDefault="009C3414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9C3414" w:rsidRDefault="009C3414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9C3414" w:rsidRDefault="009C3414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9C3414" w:rsidRDefault="009C3414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9C3414" w:rsidRDefault="009C3414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424495" w:rsidRDefault="00424495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424495" w:rsidRDefault="00424495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424495" w:rsidRDefault="00424495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424495" w:rsidRDefault="00424495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9C3414" w:rsidRDefault="009C3414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9C3414" w:rsidRDefault="009C3414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9C3414" w:rsidRDefault="009C3414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424495" w:rsidRPr="00475A01" w:rsidRDefault="00424495" w:rsidP="00424495">
      <w:pPr>
        <w:spacing w:line="360" w:lineRule="auto"/>
        <w:ind w:firstLine="708"/>
        <w:jc w:val="right"/>
        <w:rPr>
          <w:sz w:val="28"/>
          <w:szCs w:val="28"/>
        </w:rPr>
      </w:pPr>
      <w:r w:rsidRPr="00475A01">
        <w:rPr>
          <w:sz w:val="28"/>
          <w:szCs w:val="28"/>
        </w:rPr>
        <w:t xml:space="preserve">© ОГБОУ СПО  </w:t>
      </w:r>
    </w:p>
    <w:p w:rsidR="00424495" w:rsidRPr="00855966" w:rsidRDefault="00BA4C65" w:rsidP="00424495">
      <w:pPr>
        <w:spacing w:line="360" w:lineRule="auto"/>
        <w:ind w:firstLine="708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УТПиТ</w:t>
      </w:r>
      <w:proofErr w:type="spellEnd"/>
      <w:r>
        <w:rPr>
          <w:sz w:val="28"/>
          <w:szCs w:val="28"/>
        </w:rPr>
        <w:t>, 202</w:t>
      </w:r>
      <w:r w:rsidR="00FB1A3E">
        <w:rPr>
          <w:sz w:val="28"/>
          <w:szCs w:val="28"/>
        </w:rPr>
        <w:t>5</w:t>
      </w:r>
      <w:r w:rsidR="00424495">
        <w:rPr>
          <w:sz w:val="28"/>
          <w:szCs w:val="28"/>
        </w:rPr>
        <w:t xml:space="preserve"> г.</w:t>
      </w:r>
    </w:p>
    <w:p w:rsidR="00424495" w:rsidRDefault="00424495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AA7578" w:rsidRDefault="00AA7578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AA7578" w:rsidRDefault="00AA7578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AA7578" w:rsidRDefault="00AA7578" w:rsidP="00424495">
      <w:pPr>
        <w:spacing w:line="360" w:lineRule="auto"/>
        <w:ind w:firstLine="708"/>
        <w:jc w:val="right"/>
        <w:rPr>
          <w:sz w:val="28"/>
          <w:szCs w:val="28"/>
        </w:rPr>
      </w:pPr>
    </w:p>
    <w:p w:rsidR="00424495" w:rsidRDefault="00681CF8" w:rsidP="00424495">
      <w:pPr>
        <w:pStyle w:val="af2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ОГЛАВЛЕНИЕ</w:t>
      </w:r>
    </w:p>
    <w:p w:rsidR="00D60BDA" w:rsidRPr="00D60BDA" w:rsidRDefault="00D60BDA" w:rsidP="00D60BDA"/>
    <w:p w:rsidR="00681CF8" w:rsidRPr="00D752F6" w:rsidRDefault="00681CF8" w:rsidP="00681CF8">
      <w:pPr>
        <w:rPr>
          <w:b/>
        </w:rPr>
      </w:pPr>
      <w:r w:rsidRPr="00D752F6">
        <w:rPr>
          <w:b/>
        </w:rPr>
        <w:t>ВВЕДЕНИЕ ……………………………………………………………………</w:t>
      </w:r>
      <w:r w:rsidR="00D752F6" w:rsidRPr="00D752F6">
        <w:rPr>
          <w:b/>
        </w:rPr>
        <w:t>……</w:t>
      </w:r>
      <w:r w:rsidR="00D752F6">
        <w:rPr>
          <w:b/>
        </w:rPr>
        <w:t>……..</w:t>
      </w:r>
      <w:r w:rsidR="00D752F6" w:rsidRPr="00D752F6">
        <w:rPr>
          <w:b/>
        </w:rPr>
        <w:t xml:space="preserve">4 </w:t>
      </w:r>
    </w:p>
    <w:p w:rsidR="00681CF8" w:rsidRPr="00D752F6" w:rsidRDefault="00681CF8" w:rsidP="00681CF8">
      <w:pPr>
        <w:rPr>
          <w:b/>
        </w:rPr>
      </w:pPr>
    </w:p>
    <w:p w:rsidR="00681CF8" w:rsidRPr="00D752F6" w:rsidRDefault="00681CF8" w:rsidP="00681CF8">
      <w:pPr>
        <w:rPr>
          <w:b/>
        </w:rPr>
      </w:pPr>
      <w:r w:rsidRPr="00D752F6">
        <w:rPr>
          <w:b/>
        </w:rPr>
        <w:t>1.  ОБЩИЕ ТРЕБОВАНИЯ К</w:t>
      </w:r>
      <w:r w:rsidR="00D752F6">
        <w:rPr>
          <w:b/>
        </w:rPr>
        <w:t xml:space="preserve"> КУРСОВОЙ РАБОТЕ ………………………………</w:t>
      </w:r>
      <w:r w:rsidR="00D752F6" w:rsidRPr="00D752F6">
        <w:rPr>
          <w:b/>
        </w:rPr>
        <w:t>5</w:t>
      </w:r>
    </w:p>
    <w:p w:rsidR="00681CF8" w:rsidRPr="00D752F6" w:rsidRDefault="00681CF8" w:rsidP="00681CF8">
      <w:pPr>
        <w:rPr>
          <w:b/>
        </w:rPr>
      </w:pPr>
    </w:p>
    <w:p w:rsidR="00681CF8" w:rsidRPr="00D752F6" w:rsidRDefault="00681CF8" w:rsidP="00681CF8">
      <w:pPr>
        <w:rPr>
          <w:b/>
        </w:rPr>
      </w:pPr>
      <w:r w:rsidRPr="00D752F6">
        <w:rPr>
          <w:b/>
        </w:rPr>
        <w:t>2.  ПОДГОТОВКА КУРСОВОЙ РАБОТЫ</w:t>
      </w:r>
      <w:r w:rsidR="00D752F6" w:rsidRPr="00D752F6">
        <w:rPr>
          <w:b/>
        </w:rPr>
        <w:t>…………………………………………</w:t>
      </w:r>
      <w:r w:rsidR="00D752F6">
        <w:rPr>
          <w:b/>
        </w:rPr>
        <w:t xml:space="preserve">.    </w:t>
      </w:r>
      <w:r w:rsidR="00D752F6" w:rsidRPr="00D752F6">
        <w:rPr>
          <w:b/>
        </w:rPr>
        <w:t>6</w:t>
      </w:r>
    </w:p>
    <w:p w:rsidR="00681CF8" w:rsidRPr="00D752F6" w:rsidRDefault="00681CF8" w:rsidP="00681CF8">
      <w:pPr>
        <w:rPr>
          <w:b/>
        </w:rPr>
      </w:pPr>
    </w:p>
    <w:p w:rsidR="00681CF8" w:rsidRPr="00D752F6" w:rsidRDefault="00681CF8" w:rsidP="00681CF8">
      <w:pPr>
        <w:rPr>
          <w:b/>
        </w:rPr>
      </w:pPr>
      <w:r w:rsidRPr="00D752F6">
        <w:rPr>
          <w:b/>
        </w:rPr>
        <w:t>3.  СТРУКТУРА КУР</w:t>
      </w:r>
      <w:r w:rsidR="00D752F6" w:rsidRPr="00D752F6">
        <w:rPr>
          <w:b/>
        </w:rPr>
        <w:t>СОВОЙ РАБОТЫ ………………………………………………6</w:t>
      </w:r>
    </w:p>
    <w:p w:rsidR="00681CF8" w:rsidRPr="00D752F6" w:rsidRDefault="00681CF8" w:rsidP="00681CF8">
      <w:pPr>
        <w:rPr>
          <w:b/>
        </w:rPr>
      </w:pPr>
    </w:p>
    <w:p w:rsidR="00681CF8" w:rsidRPr="00D752F6" w:rsidRDefault="00681CF8" w:rsidP="00681CF8">
      <w:pPr>
        <w:rPr>
          <w:b/>
        </w:rPr>
      </w:pPr>
      <w:r w:rsidRPr="00D752F6">
        <w:rPr>
          <w:b/>
        </w:rPr>
        <w:t>4. ВЫБОР ТЕМЫ</w:t>
      </w:r>
      <w:r w:rsidR="00D752F6">
        <w:rPr>
          <w:b/>
        </w:rPr>
        <w:t xml:space="preserve"> ………………………………………………………………………  </w:t>
      </w:r>
      <w:r w:rsidR="00D752F6" w:rsidRPr="00D752F6">
        <w:rPr>
          <w:b/>
        </w:rPr>
        <w:t>13</w:t>
      </w:r>
    </w:p>
    <w:p w:rsidR="00681CF8" w:rsidRPr="00D752F6" w:rsidRDefault="00681CF8" w:rsidP="00681CF8">
      <w:pPr>
        <w:rPr>
          <w:b/>
        </w:rPr>
      </w:pPr>
    </w:p>
    <w:p w:rsidR="00D752F6" w:rsidRPr="00D752F6" w:rsidRDefault="00681CF8" w:rsidP="00681CF8">
      <w:pPr>
        <w:rPr>
          <w:b/>
        </w:rPr>
      </w:pPr>
      <w:r w:rsidRPr="00D752F6">
        <w:rPr>
          <w:b/>
        </w:rPr>
        <w:t>5. ПОДБОР, ИЗУЧЕНИЕ ЛИТЕРАТУРЫ И СОСТАВЛЕНИЕ СПИСКА</w:t>
      </w:r>
    </w:p>
    <w:p w:rsidR="00681CF8" w:rsidRPr="00D752F6" w:rsidRDefault="00D752F6" w:rsidP="00681CF8">
      <w:pPr>
        <w:rPr>
          <w:b/>
        </w:rPr>
      </w:pPr>
      <w:r w:rsidRPr="00D752F6">
        <w:rPr>
          <w:b/>
        </w:rPr>
        <w:t xml:space="preserve">   </w:t>
      </w:r>
      <w:r w:rsidR="00681CF8" w:rsidRPr="00D752F6">
        <w:rPr>
          <w:b/>
        </w:rPr>
        <w:t xml:space="preserve"> ЛИТЕРАТУРЫ</w:t>
      </w:r>
      <w:r w:rsidRPr="00D752F6">
        <w:rPr>
          <w:b/>
        </w:rPr>
        <w:t>………………………………………………………………………</w:t>
      </w:r>
      <w:r>
        <w:rPr>
          <w:b/>
        </w:rPr>
        <w:t xml:space="preserve">    </w:t>
      </w:r>
      <w:r w:rsidRPr="00D752F6">
        <w:rPr>
          <w:b/>
        </w:rPr>
        <w:t>13</w:t>
      </w:r>
    </w:p>
    <w:p w:rsidR="00681CF8" w:rsidRPr="00D752F6" w:rsidRDefault="00681CF8" w:rsidP="00681CF8">
      <w:pPr>
        <w:rPr>
          <w:b/>
        </w:rPr>
      </w:pPr>
    </w:p>
    <w:p w:rsidR="00681CF8" w:rsidRPr="00D752F6" w:rsidRDefault="00681CF8" w:rsidP="00681CF8">
      <w:pPr>
        <w:rPr>
          <w:b/>
        </w:rPr>
      </w:pPr>
      <w:r w:rsidRPr="00D752F6">
        <w:rPr>
          <w:b/>
        </w:rPr>
        <w:t>6. СОСТАВЛЕНИЕ ПЛАНА</w:t>
      </w:r>
      <w:r w:rsidRPr="00D752F6">
        <w:rPr>
          <w:b/>
          <w:color w:val="FF0000"/>
        </w:rPr>
        <w:t xml:space="preserve"> </w:t>
      </w:r>
      <w:r w:rsidR="00D752F6" w:rsidRPr="00D752F6">
        <w:rPr>
          <w:b/>
        </w:rPr>
        <w:t>……………………………………………………………15</w:t>
      </w:r>
    </w:p>
    <w:p w:rsidR="00681CF8" w:rsidRPr="00D752F6" w:rsidRDefault="00681CF8" w:rsidP="00681CF8">
      <w:pPr>
        <w:rPr>
          <w:b/>
        </w:rPr>
      </w:pPr>
    </w:p>
    <w:p w:rsidR="00681CF8" w:rsidRPr="00D752F6" w:rsidRDefault="00681CF8" w:rsidP="00681CF8">
      <w:pPr>
        <w:rPr>
          <w:b/>
        </w:rPr>
      </w:pPr>
      <w:r w:rsidRPr="00D752F6">
        <w:rPr>
          <w:b/>
        </w:rPr>
        <w:t xml:space="preserve">7. ОРГАНИЗАЦИЯ ВЫПОЛНЕНИЯ  КУРСОВОЙ РАБОТЫ, ПОРЯДОК </w:t>
      </w:r>
    </w:p>
    <w:p w:rsidR="00681CF8" w:rsidRPr="00D752F6" w:rsidRDefault="00681CF8" w:rsidP="00681CF8">
      <w:pPr>
        <w:rPr>
          <w:b/>
        </w:rPr>
      </w:pPr>
      <w:r w:rsidRPr="00D752F6">
        <w:rPr>
          <w:b/>
        </w:rPr>
        <w:t xml:space="preserve">    ПРЕДСТАВЛЕНИЯ И РАССМОТРЕНИЯ КУРСОВЫХ РАБОТ…</w:t>
      </w:r>
      <w:r w:rsidR="00D752F6">
        <w:rPr>
          <w:b/>
        </w:rPr>
        <w:t>……………</w:t>
      </w:r>
      <w:r w:rsidR="00D752F6" w:rsidRPr="00D752F6">
        <w:rPr>
          <w:b/>
        </w:rPr>
        <w:t xml:space="preserve">17   </w:t>
      </w:r>
    </w:p>
    <w:p w:rsidR="00681CF8" w:rsidRPr="00D752F6" w:rsidRDefault="00681CF8" w:rsidP="00681CF8">
      <w:pPr>
        <w:rPr>
          <w:b/>
        </w:rPr>
      </w:pPr>
    </w:p>
    <w:p w:rsidR="00681CF8" w:rsidRPr="00D752F6" w:rsidRDefault="00681CF8" w:rsidP="00681CF8">
      <w:pPr>
        <w:rPr>
          <w:b/>
        </w:rPr>
      </w:pPr>
      <w:r w:rsidRPr="00D752F6">
        <w:rPr>
          <w:b/>
        </w:rPr>
        <w:t>8. ПОДГОТОВКА К ЗАЩИТЕ И ЗАЩИТА КУРСОВОЙ РАБОТЫ</w:t>
      </w:r>
      <w:r w:rsidR="00D752F6">
        <w:rPr>
          <w:b/>
        </w:rPr>
        <w:t xml:space="preserve"> ……………  </w:t>
      </w:r>
      <w:r w:rsidR="00D752F6" w:rsidRPr="00D752F6">
        <w:rPr>
          <w:b/>
        </w:rPr>
        <w:t>17</w:t>
      </w:r>
    </w:p>
    <w:p w:rsidR="00681CF8" w:rsidRPr="00D752F6" w:rsidRDefault="00681CF8" w:rsidP="00681CF8">
      <w:pPr>
        <w:rPr>
          <w:b/>
        </w:rPr>
      </w:pPr>
    </w:p>
    <w:p w:rsidR="00681CF8" w:rsidRPr="00D752F6" w:rsidRDefault="00681CF8" w:rsidP="00681CF8">
      <w:pPr>
        <w:rPr>
          <w:b/>
        </w:rPr>
      </w:pPr>
      <w:r w:rsidRPr="00D752F6">
        <w:rPr>
          <w:b/>
        </w:rPr>
        <w:t xml:space="preserve">9. КРИТЕРИИ ОЦЕНКИ </w:t>
      </w:r>
      <w:r w:rsidR="00D752F6" w:rsidRPr="00D752F6">
        <w:rPr>
          <w:b/>
        </w:rPr>
        <w:t>………………………………………………………………  18</w:t>
      </w:r>
    </w:p>
    <w:p w:rsidR="00681CF8" w:rsidRPr="00D752F6" w:rsidRDefault="00681CF8" w:rsidP="00681CF8">
      <w:pPr>
        <w:rPr>
          <w:b/>
          <w:color w:val="FF0000"/>
        </w:rPr>
      </w:pPr>
    </w:p>
    <w:p w:rsidR="00681CF8" w:rsidRPr="00D752F6" w:rsidRDefault="00681CF8" w:rsidP="00681CF8">
      <w:pPr>
        <w:rPr>
          <w:b/>
        </w:rPr>
      </w:pPr>
      <w:r w:rsidRPr="00D752F6">
        <w:rPr>
          <w:b/>
        </w:rPr>
        <w:t>10. ПРИМЕРНАЯ ТЕМАТИК</w:t>
      </w:r>
      <w:r w:rsidR="00D752F6">
        <w:rPr>
          <w:b/>
        </w:rPr>
        <w:t xml:space="preserve">А КУРСОВЫХ РАБОТ ……………………………  </w:t>
      </w:r>
      <w:r w:rsidR="00D752F6" w:rsidRPr="00D752F6">
        <w:rPr>
          <w:b/>
        </w:rPr>
        <w:t xml:space="preserve"> 20</w:t>
      </w:r>
    </w:p>
    <w:p w:rsidR="00681CF8" w:rsidRPr="00D752F6" w:rsidRDefault="00681CF8" w:rsidP="00681CF8">
      <w:pPr>
        <w:rPr>
          <w:b/>
          <w:color w:val="FF0000"/>
        </w:rPr>
      </w:pPr>
    </w:p>
    <w:p w:rsidR="00681CF8" w:rsidRPr="00D752F6" w:rsidRDefault="00681CF8" w:rsidP="00681CF8">
      <w:pPr>
        <w:rPr>
          <w:b/>
        </w:rPr>
      </w:pPr>
      <w:r w:rsidRPr="00D752F6">
        <w:rPr>
          <w:b/>
        </w:rPr>
        <w:t>11. ЛИТЕРАТУ</w:t>
      </w:r>
      <w:r w:rsidR="00D752F6" w:rsidRPr="00D752F6">
        <w:rPr>
          <w:b/>
        </w:rPr>
        <w:t xml:space="preserve">РА ……………………………………………………………………… </w:t>
      </w:r>
      <w:r w:rsidR="00D752F6">
        <w:rPr>
          <w:b/>
        </w:rPr>
        <w:t xml:space="preserve"> </w:t>
      </w:r>
      <w:r w:rsidR="00D752F6" w:rsidRPr="00D752F6">
        <w:rPr>
          <w:b/>
        </w:rPr>
        <w:t>30</w:t>
      </w:r>
    </w:p>
    <w:p w:rsidR="00681CF8" w:rsidRPr="00D752F6" w:rsidRDefault="00681CF8" w:rsidP="00681CF8">
      <w:pPr>
        <w:rPr>
          <w:b/>
        </w:rPr>
      </w:pPr>
    </w:p>
    <w:p w:rsidR="00681CF8" w:rsidRPr="00D752F6" w:rsidRDefault="00681CF8" w:rsidP="00681CF8">
      <w:pPr>
        <w:rPr>
          <w:b/>
        </w:rPr>
      </w:pPr>
      <w:r w:rsidRPr="00D752F6">
        <w:rPr>
          <w:b/>
        </w:rPr>
        <w:t>ПРИЛОЖЕНИ</w:t>
      </w:r>
      <w:r w:rsidR="00D752F6" w:rsidRPr="00D752F6">
        <w:rPr>
          <w:b/>
        </w:rPr>
        <w:t>Я ………………………………………………………………………… 31</w:t>
      </w:r>
    </w:p>
    <w:p w:rsidR="00E70DDE" w:rsidRPr="00D752F6" w:rsidRDefault="00E70DDE" w:rsidP="00E70DDE">
      <w:pPr>
        <w:rPr>
          <w:b/>
          <w:color w:val="FF0000"/>
        </w:rPr>
      </w:pPr>
    </w:p>
    <w:p w:rsidR="00424495" w:rsidRPr="00681CF8" w:rsidRDefault="00424495" w:rsidP="00424495">
      <w:pPr>
        <w:rPr>
          <w:b/>
          <w:color w:val="FF0000"/>
          <w:sz w:val="28"/>
          <w:szCs w:val="28"/>
        </w:rPr>
      </w:pPr>
    </w:p>
    <w:p w:rsidR="00424495" w:rsidRPr="00E70DDE" w:rsidRDefault="00424495" w:rsidP="00424495">
      <w:pPr>
        <w:jc w:val="center"/>
        <w:rPr>
          <w:b/>
          <w:sz w:val="28"/>
          <w:szCs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424495" w:rsidRDefault="00424495" w:rsidP="00424495">
      <w:pPr>
        <w:jc w:val="center"/>
        <w:rPr>
          <w:sz w:val="28"/>
        </w:rPr>
      </w:pPr>
    </w:p>
    <w:p w:rsidR="00343198" w:rsidRDefault="00343198" w:rsidP="00424495">
      <w:pPr>
        <w:jc w:val="center"/>
        <w:rPr>
          <w:sz w:val="28"/>
        </w:rPr>
      </w:pPr>
    </w:p>
    <w:p w:rsidR="00343198" w:rsidRDefault="00343198" w:rsidP="00424495">
      <w:pPr>
        <w:jc w:val="center"/>
        <w:rPr>
          <w:sz w:val="28"/>
        </w:rPr>
      </w:pPr>
    </w:p>
    <w:p w:rsidR="00BA4C65" w:rsidRDefault="00BA4C65" w:rsidP="00986904">
      <w:pPr>
        <w:rPr>
          <w:b/>
        </w:rPr>
      </w:pPr>
    </w:p>
    <w:p w:rsidR="00681CF8" w:rsidRPr="00986904" w:rsidRDefault="00681CF8" w:rsidP="009C62E3">
      <w:pPr>
        <w:jc w:val="center"/>
        <w:rPr>
          <w:b/>
        </w:rPr>
      </w:pPr>
      <w:r w:rsidRPr="00986904">
        <w:rPr>
          <w:b/>
        </w:rPr>
        <w:t>ВВЕДЕНИЕ</w:t>
      </w:r>
    </w:p>
    <w:p w:rsidR="00681CF8" w:rsidRPr="00606536" w:rsidRDefault="00681CF8" w:rsidP="00FB3277">
      <w:pPr>
        <w:ind w:firstLine="708"/>
        <w:jc w:val="center"/>
      </w:pPr>
    </w:p>
    <w:p w:rsidR="00681CF8" w:rsidRPr="00681CF8" w:rsidRDefault="00681CF8" w:rsidP="005948D8">
      <w:pPr>
        <w:spacing w:line="276" w:lineRule="auto"/>
        <w:ind w:firstLine="708"/>
        <w:jc w:val="both"/>
      </w:pPr>
      <w:r w:rsidRPr="00606536">
        <w:t>Выполнение студентом курсовой работы осуществляется на</w:t>
      </w:r>
      <w:r>
        <w:t xml:space="preserve"> </w:t>
      </w:r>
      <w:r w:rsidRPr="00606536">
        <w:t xml:space="preserve">заключительном этапе изучения </w:t>
      </w:r>
      <w:r w:rsidR="00BA4C65">
        <w:t xml:space="preserve">дисциплины </w:t>
      </w:r>
      <w:r w:rsidR="00FB1A3E">
        <w:t>Товароведение потребительских товаров</w:t>
      </w:r>
      <w:r w:rsidR="00BA4C65">
        <w:t xml:space="preserve"> </w:t>
      </w:r>
    </w:p>
    <w:p w:rsidR="00681CF8" w:rsidRPr="00606536" w:rsidRDefault="00681CF8" w:rsidP="005948D8">
      <w:pPr>
        <w:spacing w:line="276" w:lineRule="auto"/>
        <w:jc w:val="both"/>
      </w:pPr>
      <w:r w:rsidRPr="00606536">
        <w:t>с целью:</w:t>
      </w:r>
    </w:p>
    <w:p w:rsidR="00681CF8" w:rsidRPr="00606536" w:rsidRDefault="00681CF8" w:rsidP="005948D8">
      <w:pPr>
        <w:spacing w:line="276" w:lineRule="auto"/>
        <w:jc w:val="both"/>
      </w:pPr>
      <w:r w:rsidRPr="00606536">
        <w:t>- систематизации, закрепления и углубления полученных теоретических знаний и практ</w:t>
      </w:r>
      <w:r w:rsidRPr="00606536">
        <w:t>и</w:t>
      </w:r>
      <w:r w:rsidRPr="00606536">
        <w:t>ческих умений;</w:t>
      </w:r>
    </w:p>
    <w:p w:rsidR="009C62E3" w:rsidRPr="009C62E3" w:rsidRDefault="00681CF8" w:rsidP="009C62E3">
      <w:pPr>
        <w:shd w:val="clear" w:color="auto" w:fill="FFFFFF"/>
        <w:rPr>
          <w:rFonts w:eastAsia="Times New Roman"/>
          <w:color w:val="34343C"/>
        </w:rPr>
      </w:pPr>
      <w:r w:rsidRPr="009C62E3">
        <w:rPr>
          <w:color w:val="00B0F0"/>
        </w:rPr>
        <w:t xml:space="preserve">- </w:t>
      </w:r>
      <w:r w:rsidR="009C62E3" w:rsidRPr="009C62E3">
        <w:rPr>
          <w:rFonts w:eastAsia="Times New Roman"/>
          <w:color w:val="34343C"/>
        </w:rPr>
        <w:t>приобретение навыков самостоятельной исследовательской работы;</w:t>
      </w:r>
    </w:p>
    <w:p w:rsidR="00681CF8" w:rsidRPr="009C62E3" w:rsidRDefault="009C62E3" w:rsidP="009C62E3">
      <w:pPr>
        <w:shd w:val="clear" w:color="auto" w:fill="FFFFFF"/>
      </w:pPr>
      <w:r w:rsidRPr="009C62E3">
        <w:rPr>
          <w:rFonts w:eastAsia="Times New Roman"/>
          <w:color w:val="34343C"/>
        </w:rPr>
        <w:t>- овладение методиками исследования,  обобщения и логического изложения теоретич</w:t>
      </w:r>
      <w:r w:rsidRPr="009C62E3">
        <w:rPr>
          <w:rFonts w:eastAsia="Times New Roman"/>
          <w:color w:val="34343C"/>
        </w:rPr>
        <w:t>е</w:t>
      </w:r>
      <w:r w:rsidRPr="009C62E3">
        <w:rPr>
          <w:rFonts w:eastAsia="Times New Roman"/>
          <w:color w:val="34343C"/>
        </w:rPr>
        <w:t>ского материала</w:t>
      </w:r>
      <w:r w:rsidR="00681CF8" w:rsidRPr="009C62E3">
        <w:t>;</w:t>
      </w:r>
    </w:p>
    <w:p w:rsidR="00681CF8" w:rsidRPr="00606536" w:rsidRDefault="00681CF8" w:rsidP="005948D8">
      <w:pPr>
        <w:spacing w:line="276" w:lineRule="auto"/>
        <w:jc w:val="both"/>
      </w:pPr>
      <w:r w:rsidRPr="00606536">
        <w:t>- формирования умений использовать справочную, нормативную и правовую документ</w:t>
      </w:r>
      <w:r w:rsidRPr="00606536">
        <w:t>а</w:t>
      </w:r>
      <w:r w:rsidRPr="00606536">
        <w:t>цию;</w:t>
      </w:r>
    </w:p>
    <w:p w:rsidR="00681CF8" w:rsidRPr="00606536" w:rsidRDefault="00681CF8" w:rsidP="005948D8">
      <w:pPr>
        <w:spacing w:line="276" w:lineRule="auto"/>
        <w:jc w:val="both"/>
      </w:pPr>
      <w:r w:rsidRPr="00606536">
        <w:t xml:space="preserve">- формирование навыков работы с профильной литературой: </w:t>
      </w:r>
      <w:r w:rsidR="00FB1A3E">
        <w:t xml:space="preserve">каталогами, </w:t>
      </w:r>
      <w:r w:rsidRPr="00606536">
        <w:t>статьями из журналов и газет, сборниками;</w:t>
      </w:r>
    </w:p>
    <w:p w:rsidR="00681CF8" w:rsidRDefault="00681CF8" w:rsidP="005948D8">
      <w:pPr>
        <w:spacing w:line="276" w:lineRule="auto"/>
        <w:jc w:val="both"/>
      </w:pPr>
      <w:proofErr w:type="gramStart"/>
      <w:r w:rsidRPr="00606536">
        <w:t xml:space="preserve">- </w:t>
      </w:r>
      <w:r w:rsidR="009C62E3">
        <w:t>приобретения</w:t>
      </w:r>
      <w:r w:rsidRPr="00606536">
        <w:t xml:space="preserve"> навыков </w:t>
      </w:r>
      <w:r w:rsidR="009C62E3">
        <w:t>формулирования</w:t>
      </w:r>
      <w:r w:rsidRPr="00606536">
        <w:t xml:space="preserve"> выводов и </w:t>
      </w:r>
      <w:r w:rsidR="009C62E3">
        <w:t xml:space="preserve">разработки </w:t>
      </w:r>
      <w:r w:rsidRPr="00606536">
        <w:t>предложений по теорет</w:t>
      </w:r>
      <w:r w:rsidRPr="00606536">
        <w:t>и</w:t>
      </w:r>
      <w:r w:rsidRPr="00606536">
        <w:t>ческой и практической частям работы.</w:t>
      </w:r>
      <w:proofErr w:type="gramEnd"/>
    </w:p>
    <w:p w:rsidR="00FB3277" w:rsidRDefault="00FB3277" w:rsidP="005948D8">
      <w:pPr>
        <w:spacing w:line="276" w:lineRule="auto"/>
        <w:jc w:val="both"/>
      </w:pPr>
    </w:p>
    <w:p w:rsidR="00FB3277" w:rsidRDefault="00FB3277" w:rsidP="005948D8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9505B">
        <w:t xml:space="preserve">Выполнение курсовых работ направлено на формирование </w:t>
      </w:r>
      <w:r w:rsidR="00BA4C65">
        <w:t xml:space="preserve"> общих и </w:t>
      </w:r>
      <w:r w:rsidRPr="00E9505B">
        <w:t>професси</w:t>
      </w:r>
      <w:r w:rsidRPr="00E9505B">
        <w:t>о</w:t>
      </w:r>
      <w:r w:rsidRPr="00E9505B">
        <w:t>нальных компетенций:</w:t>
      </w:r>
    </w:p>
    <w:p w:rsidR="00BA4C65" w:rsidRPr="00E9505B" w:rsidRDefault="00BA4C65" w:rsidP="005948D8">
      <w:pPr>
        <w:autoSpaceDE w:val="0"/>
        <w:autoSpaceDN w:val="0"/>
        <w:adjustRightInd w:val="0"/>
        <w:spacing w:line="276" w:lineRule="auto"/>
        <w:ind w:firstLine="708"/>
        <w:jc w:val="both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5"/>
        <w:gridCol w:w="8045"/>
      </w:tblGrid>
      <w:tr w:rsidR="001D73A1" w:rsidRPr="00D273E3" w:rsidTr="001D73A1">
        <w:tc>
          <w:tcPr>
            <w:tcW w:w="797" w:type="pct"/>
            <w:shd w:val="clear" w:color="auto" w:fill="auto"/>
          </w:tcPr>
          <w:p w:rsidR="001D73A1" w:rsidRPr="00BA4C65" w:rsidRDefault="001D73A1" w:rsidP="00BA4C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A4C65">
              <w:rPr>
                <w:b/>
                <w:sz w:val="20"/>
                <w:szCs w:val="20"/>
                <w:lang w:eastAsia="en-US"/>
              </w:rPr>
              <w:t>Код ПК,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BA4C65">
              <w:rPr>
                <w:b/>
                <w:sz w:val="20"/>
                <w:szCs w:val="20"/>
                <w:lang w:eastAsia="en-US"/>
              </w:rPr>
              <w:t>ОК</w:t>
            </w:r>
            <w:proofErr w:type="gramEnd"/>
          </w:p>
        </w:tc>
        <w:tc>
          <w:tcPr>
            <w:tcW w:w="4203" w:type="pct"/>
            <w:shd w:val="clear" w:color="auto" w:fill="auto"/>
          </w:tcPr>
          <w:p w:rsidR="001D73A1" w:rsidRPr="00BA4C65" w:rsidRDefault="001D73A1" w:rsidP="00BA4C65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1D73A1" w:rsidRPr="00802E20" w:rsidTr="001D73A1">
        <w:tc>
          <w:tcPr>
            <w:tcW w:w="797" w:type="pct"/>
            <w:shd w:val="clear" w:color="auto" w:fill="auto"/>
          </w:tcPr>
          <w:p w:rsidR="001D73A1" w:rsidRPr="0038142F" w:rsidRDefault="001D73A1" w:rsidP="00BA4C65">
            <w:pPr>
              <w:rPr>
                <w:lang w:eastAsia="en-US"/>
              </w:rPr>
            </w:pPr>
            <w:proofErr w:type="gramStart"/>
            <w:r w:rsidRPr="0038142F">
              <w:rPr>
                <w:lang w:eastAsia="en-US"/>
              </w:rPr>
              <w:t>ОК</w:t>
            </w:r>
            <w:proofErr w:type="gramEnd"/>
            <w:r w:rsidRPr="0038142F">
              <w:rPr>
                <w:lang w:eastAsia="en-US"/>
              </w:rPr>
              <w:t xml:space="preserve"> 7</w:t>
            </w:r>
          </w:p>
          <w:p w:rsidR="001D73A1" w:rsidRPr="0038142F" w:rsidRDefault="001D73A1" w:rsidP="00BA4C65">
            <w:pPr>
              <w:rPr>
                <w:lang w:eastAsia="en-US"/>
              </w:rPr>
            </w:pPr>
            <w:proofErr w:type="gramStart"/>
            <w:r w:rsidRPr="0038142F">
              <w:rPr>
                <w:lang w:eastAsia="en-US"/>
              </w:rPr>
              <w:t>ОК</w:t>
            </w:r>
            <w:proofErr w:type="gramEnd"/>
            <w:r w:rsidRPr="0038142F">
              <w:rPr>
                <w:lang w:eastAsia="en-US"/>
              </w:rPr>
              <w:t xml:space="preserve"> 9</w:t>
            </w:r>
          </w:p>
          <w:p w:rsidR="001D73A1" w:rsidRPr="00802E20" w:rsidRDefault="001D73A1" w:rsidP="00BA4C65">
            <w:pPr>
              <w:rPr>
                <w:color w:val="00B0F0"/>
                <w:sz w:val="20"/>
                <w:szCs w:val="20"/>
                <w:lang w:eastAsia="en-US"/>
              </w:rPr>
            </w:pPr>
          </w:p>
        </w:tc>
        <w:tc>
          <w:tcPr>
            <w:tcW w:w="4203" w:type="pct"/>
            <w:shd w:val="clear" w:color="auto" w:fill="auto"/>
          </w:tcPr>
          <w:p w:rsidR="001D73A1" w:rsidRDefault="001D73A1" w:rsidP="00BA4C65">
            <w:pPr>
              <w:jc w:val="both"/>
            </w:pPr>
            <w:r>
              <w:t>Содействовать сохранению окружающей среды, ресурсосбережению, пр</w:t>
            </w:r>
            <w:r>
              <w:t>и</w:t>
            </w:r>
            <w:r>
              <w:t>менять знания об изменении климата, принципы бережливого произво</w:t>
            </w:r>
            <w:r>
              <w:t>д</w:t>
            </w:r>
            <w:r>
              <w:t>ства, эффективно действовать в чрезвычайных ситуациях</w:t>
            </w:r>
          </w:p>
          <w:p w:rsidR="001D73A1" w:rsidRPr="00802E20" w:rsidRDefault="001D73A1" w:rsidP="00BA4C65">
            <w:pPr>
              <w:jc w:val="both"/>
              <w:rPr>
                <w:color w:val="00B0F0"/>
                <w:sz w:val="20"/>
                <w:szCs w:val="20"/>
                <w:lang w:eastAsia="en-US"/>
              </w:rPr>
            </w:pPr>
            <w:r>
              <w:t>Пользоваться профессиональной документацией на государственном и иностранном языках</w:t>
            </w:r>
          </w:p>
        </w:tc>
      </w:tr>
      <w:tr w:rsidR="001D73A1" w:rsidRPr="00802E20" w:rsidTr="001D73A1">
        <w:trPr>
          <w:trHeight w:val="1435"/>
        </w:trPr>
        <w:tc>
          <w:tcPr>
            <w:tcW w:w="797" w:type="pct"/>
            <w:shd w:val="clear" w:color="auto" w:fill="auto"/>
          </w:tcPr>
          <w:p w:rsidR="001D73A1" w:rsidRDefault="001D73A1" w:rsidP="001D73A1">
            <w:r w:rsidRPr="0038142F">
              <w:t xml:space="preserve">ПК 2.1, </w:t>
            </w:r>
          </w:p>
          <w:p w:rsidR="001D73A1" w:rsidRDefault="001D73A1" w:rsidP="001D73A1">
            <w:r w:rsidRPr="0038142F">
              <w:t xml:space="preserve">ПК 2.2, </w:t>
            </w:r>
          </w:p>
          <w:p w:rsidR="001D73A1" w:rsidRPr="0038142F" w:rsidRDefault="001D73A1" w:rsidP="001D73A1">
            <w:pPr>
              <w:rPr>
                <w:lang w:eastAsia="en-US"/>
              </w:rPr>
            </w:pPr>
            <w:r w:rsidRPr="0038142F">
              <w:t>ПК 2.3</w:t>
            </w:r>
          </w:p>
        </w:tc>
        <w:tc>
          <w:tcPr>
            <w:tcW w:w="4203" w:type="pct"/>
            <w:shd w:val="clear" w:color="auto" w:fill="auto"/>
          </w:tcPr>
          <w:p w:rsidR="001D73A1" w:rsidRPr="002954D0" w:rsidRDefault="001D73A1" w:rsidP="001D73A1">
            <w:r w:rsidRPr="002954D0">
              <w:t>Осуществлять кодирование товаров, в том числе с применением цифровых технологий</w:t>
            </w:r>
          </w:p>
          <w:p w:rsidR="001D73A1" w:rsidRPr="002954D0" w:rsidRDefault="001D73A1" w:rsidP="001D73A1">
            <w:r w:rsidRPr="002954D0">
              <w:t>Идентифицировать ассортиментную принадлежность потребительских т</w:t>
            </w:r>
            <w:r w:rsidRPr="002954D0">
              <w:t>о</w:t>
            </w:r>
            <w:r w:rsidRPr="002954D0">
              <w:t>варов</w:t>
            </w:r>
          </w:p>
          <w:p w:rsidR="001D73A1" w:rsidRPr="002954D0" w:rsidRDefault="001D73A1" w:rsidP="001D73A1">
            <w:r w:rsidRPr="002954D0">
              <w:t>Создавать условия для сохранности количественных и качественных хара</w:t>
            </w:r>
            <w:r w:rsidRPr="002954D0">
              <w:t>к</w:t>
            </w:r>
            <w:r w:rsidRPr="002954D0">
              <w:t>теристик товара на разных этапах товародвижения товаров</w:t>
            </w:r>
          </w:p>
        </w:tc>
      </w:tr>
    </w:tbl>
    <w:p w:rsidR="00FB3277" w:rsidRDefault="00FB3277" w:rsidP="005948D8">
      <w:pPr>
        <w:spacing w:line="276" w:lineRule="auto"/>
        <w:ind w:firstLine="708"/>
        <w:jc w:val="both"/>
      </w:pPr>
    </w:p>
    <w:p w:rsidR="00D00FD2" w:rsidRDefault="00D00FD2" w:rsidP="00D00FD2">
      <w:r>
        <w:t xml:space="preserve">В результате выполнения курсовых работ </w:t>
      </w:r>
      <w:proofErr w:type="gramStart"/>
      <w:r>
        <w:t>обучающийся</w:t>
      </w:r>
      <w:proofErr w:type="gramEnd"/>
      <w:r>
        <w:t xml:space="preserve"> должен:</w:t>
      </w:r>
    </w:p>
    <w:p w:rsidR="001D73A1" w:rsidRPr="00E9505B" w:rsidRDefault="001D73A1" w:rsidP="005948D8">
      <w:pPr>
        <w:spacing w:line="276" w:lineRule="auto"/>
        <w:ind w:firstLine="708"/>
        <w:jc w:val="both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3"/>
        <w:gridCol w:w="4322"/>
        <w:gridCol w:w="4075"/>
      </w:tblGrid>
      <w:tr w:rsidR="001D73A1" w:rsidTr="009108F9"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3A1" w:rsidRDefault="001D73A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Код ПК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,О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К</w:t>
            </w:r>
          </w:p>
        </w:tc>
        <w:tc>
          <w:tcPr>
            <w:tcW w:w="2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3A1" w:rsidRDefault="001D73A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Умения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3A1" w:rsidRDefault="001D73A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Знания</w:t>
            </w:r>
          </w:p>
        </w:tc>
      </w:tr>
      <w:tr w:rsidR="001D73A1" w:rsidTr="009108F9"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3A1" w:rsidRDefault="001D73A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3A1" w:rsidRDefault="001D73A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3A1" w:rsidRDefault="001D73A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D00FD2" w:rsidTr="009108F9">
        <w:tc>
          <w:tcPr>
            <w:tcW w:w="61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0FD2" w:rsidRDefault="00D00FD2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7</w:t>
            </w:r>
          </w:p>
          <w:p w:rsidR="00D00FD2" w:rsidRDefault="00D00FD2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9</w:t>
            </w:r>
          </w:p>
          <w:p w:rsidR="00D00FD2" w:rsidRDefault="00D00FD2" w:rsidP="00143BEB">
            <w:pPr>
              <w:spacing w:line="276" w:lineRule="auto"/>
              <w:rPr>
                <w:color w:val="00B0F0"/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ПК 2.1, ПК 2.2, ПК 2.3</w:t>
            </w:r>
          </w:p>
        </w:tc>
        <w:tc>
          <w:tcPr>
            <w:tcW w:w="2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96"/>
            </w:tblGrid>
            <w:tr w:rsidR="00D00FD2" w:rsidTr="009108F9">
              <w:trPr>
                <w:trHeight w:val="14197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применять цифровые технологии код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рования потребительских товаров;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идентифицировать ассортиментную принадлежность продовольственных и непродовольственных товаров;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оценивать маркировку потребител</w:t>
                  </w:r>
                  <w:r w:rsidRPr="00D00FD2">
                    <w:rPr>
                      <w:sz w:val="22"/>
                      <w:szCs w:val="22"/>
                    </w:rPr>
                    <w:t>ь</w:t>
                  </w:r>
                  <w:r w:rsidRPr="00D00FD2">
                    <w:rPr>
                      <w:sz w:val="22"/>
                      <w:szCs w:val="22"/>
                    </w:rPr>
                    <w:t>ских товаров на соответствие с требов</w:t>
                  </w:r>
                  <w:r w:rsidRPr="00D00FD2">
                    <w:rPr>
                      <w:sz w:val="22"/>
                      <w:szCs w:val="22"/>
                    </w:rPr>
                    <w:t>а</w:t>
                  </w:r>
                  <w:r w:rsidRPr="00D00FD2">
                    <w:rPr>
                      <w:sz w:val="22"/>
                      <w:szCs w:val="22"/>
                    </w:rPr>
                    <w:t>ниями технических регламентов и нац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ональных стандартов;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 xml:space="preserve">идентифицировать ассортиментную </w:t>
                  </w:r>
                  <w:r w:rsidRPr="00D00FD2">
                    <w:rPr>
                      <w:sz w:val="22"/>
                      <w:szCs w:val="22"/>
                    </w:rPr>
                    <w:lastRenderedPageBreak/>
                    <w:t>принадлежность продовольственных и непродовольственных товаров;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применять документы в области техн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ческого регулирования, стандартизации и подтверждения соответствия в пр</w:t>
                  </w:r>
                  <w:r w:rsidRPr="00D00FD2">
                    <w:rPr>
                      <w:sz w:val="22"/>
                      <w:szCs w:val="22"/>
                    </w:rPr>
                    <w:t>о</w:t>
                  </w:r>
                  <w:r w:rsidRPr="00D00FD2">
                    <w:rPr>
                      <w:sz w:val="22"/>
                      <w:szCs w:val="22"/>
                    </w:rPr>
                    <w:t>фессиональной деятельности;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оценивать маркировку потребител</w:t>
                  </w:r>
                  <w:r w:rsidRPr="00D00FD2">
                    <w:rPr>
                      <w:sz w:val="22"/>
                      <w:szCs w:val="22"/>
                    </w:rPr>
                    <w:t>ь</w:t>
                  </w:r>
                  <w:r w:rsidRPr="00D00FD2">
                    <w:rPr>
                      <w:sz w:val="22"/>
                      <w:szCs w:val="22"/>
                    </w:rPr>
                    <w:t>ских товаров на соответствие с требов</w:t>
                  </w:r>
                  <w:r w:rsidRPr="00D00FD2">
                    <w:rPr>
                      <w:sz w:val="22"/>
                      <w:szCs w:val="22"/>
                    </w:rPr>
                    <w:t>а</w:t>
                  </w:r>
                  <w:r w:rsidRPr="00D00FD2">
                    <w:rPr>
                      <w:sz w:val="22"/>
                      <w:szCs w:val="22"/>
                    </w:rPr>
                    <w:t>ниями технических регламентов и нац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ональных стандартов;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устанавливать и обеспечивать опт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мальные условия хранения, транспорт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рования и реализации потребительских товаров;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выявлять дефекты потребительских товаров при приемке, хранении и реал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зации;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реализовывать мероприятия по пред</w:t>
                  </w:r>
                  <w:r w:rsidRPr="00D00FD2">
                    <w:rPr>
                      <w:sz w:val="22"/>
                      <w:szCs w:val="22"/>
                    </w:rPr>
                    <w:t>у</w:t>
                  </w:r>
                  <w:r w:rsidRPr="00D00FD2">
                    <w:rPr>
                      <w:sz w:val="22"/>
                      <w:szCs w:val="22"/>
                    </w:rPr>
                    <w:t>преждению и сокращению потерь тов</w:t>
                  </w:r>
                  <w:r w:rsidRPr="00D00FD2">
                    <w:rPr>
                      <w:sz w:val="22"/>
                      <w:szCs w:val="22"/>
                    </w:rPr>
                    <w:t>а</w:t>
                  </w:r>
                  <w:r w:rsidRPr="00D00FD2">
                    <w:rPr>
                      <w:sz w:val="22"/>
                      <w:szCs w:val="22"/>
                    </w:rPr>
                    <w:t>ров;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обобщать и анализировать совреме</w:t>
                  </w:r>
                  <w:r w:rsidRPr="00D00FD2">
                    <w:rPr>
                      <w:sz w:val="22"/>
                      <w:szCs w:val="22"/>
                    </w:rPr>
                    <w:t>н</w:t>
                  </w:r>
                  <w:r w:rsidRPr="00D00FD2">
                    <w:rPr>
                      <w:sz w:val="22"/>
                      <w:szCs w:val="22"/>
                    </w:rPr>
                    <w:t>ный российский и зарубежный опыт в области обеспечения качества и бе</w:t>
                  </w:r>
                  <w:r w:rsidRPr="00D00FD2">
                    <w:rPr>
                      <w:sz w:val="22"/>
                      <w:szCs w:val="22"/>
                    </w:rPr>
                    <w:t>з</w:t>
                  </w:r>
                  <w:r w:rsidRPr="00D00FD2">
                    <w:rPr>
                      <w:sz w:val="22"/>
                      <w:szCs w:val="22"/>
                    </w:rPr>
                    <w:t>опасности товаров, в том числе с и</w:t>
                  </w:r>
                  <w:r w:rsidRPr="00D00FD2">
                    <w:rPr>
                      <w:sz w:val="22"/>
                      <w:szCs w:val="22"/>
                    </w:rPr>
                    <w:t>с</w:t>
                  </w:r>
                  <w:r w:rsidRPr="00D00FD2">
                    <w:rPr>
                      <w:sz w:val="22"/>
                      <w:szCs w:val="22"/>
                    </w:rPr>
                    <w:t>пользованием аналитики больших да</w:t>
                  </w:r>
                  <w:r w:rsidRPr="00D00FD2">
                    <w:rPr>
                      <w:sz w:val="22"/>
                      <w:szCs w:val="22"/>
                    </w:rPr>
                    <w:t>н</w:t>
                  </w:r>
                  <w:r w:rsidRPr="00D00FD2">
                    <w:rPr>
                      <w:sz w:val="22"/>
                      <w:szCs w:val="22"/>
                    </w:rPr>
                    <w:t>ных;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проводить оценку качественных и к</w:t>
                  </w:r>
                  <w:r w:rsidRPr="00D00FD2">
                    <w:rPr>
                      <w:sz w:val="22"/>
                      <w:szCs w:val="22"/>
                    </w:rPr>
                    <w:t>о</w:t>
                  </w:r>
                  <w:r w:rsidRPr="00D00FD2">
                    <w:rPr>
                      <w:sz w:val="22"/>
                      <w:szCs w:val="22"/>
                    </w:rPr>
                    <w:t>личественных характеристик товаров по требованиям нормативно-технических документов;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организовывать экспертизу потреб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тельских товаров и оформлять ее р</w:t>
                  </w:r>
                  <w:r w:rsidRPr="00D00FD2">
                    <w:rPr>
                      <w:sz w:val="22"/>
                      <w:szCs w:val="22"/>
                    </w:rPr>
                    <w:t>е</w:t>
                  </w:r>
                  <w:r w:rsidRPr="00D00FD2">
                    <w:rPr>
                      <w:sz w:val="22"/>
                      <w:szCs w:val="22"/>
                    </w:rPr>
                    <w:t>зультаты;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анализировать ассортимент товаров и выявлять приоритетные направления его совершенствования, в том числе с пр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менением современных цифровых те</w:t>
                  </w:r>
                  <w:r w:rsidRPr="00D00FD2">
                    <w:rPr>
                      <w:sz w:val="22"/>
                      <w:szCs w:val="22"/>
                    </w:rPr>
                    <w:t>х</w:t>
                  </w:r>
                  <w:r w:rsidRPr="00D00FD2">
                    <w:rPr>
                      <w:sz w:val="22"/>
                      <w:szCs w:val="22"/>
                    </w:rPr>
                    <w:t>нологии формировать торговый ассо</w:t>
                  </w:r>
                  <w:r w:rsidRPr="00D00FD2">
                    <w:rPr>
                      <w:sz w:val="22"/>
                      <w:szCs w:val="22"/>
                    </w:rPr>
                    <w:t>р</w:t>
                  </w:r>
                  <w:r w:rsidRPr="00D00FD2">
                    <w:rPr>
                      <w:sz w:val="22"/>
                      <w:szCs w:val="22"/>
                    </w:rPr>
                    <w:t>тимент по результатам анализа потре</w:t>
                  </w:r>
                  <w:r w:rsidRPr="00D00FD2">
                    <w:rPr>
                      <w:sz w:val="22"/>
                      <w:szCs w:val="22"/>
                    </w:rPr>
                    <w:t>б</w:t>
                  </w:r>
                  <w:r w:rsidRPr="00D00FD2">
                    <w:rPr>
                      <w:sz w:val="22"/>
                      <w:szCs w:val="22"/>
                    </w:rPr>
                    <w:t>ности в товарах;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применять цифровые технологии код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рования потребительских товаров;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 w:rsidRPr="00D00FD2">
                    <w:rPr>
                      <w:sz w:val="22"/>
                      <w:szCs w:val="22"/>
                    </w:rPr>
                    <w:t>устанавливать и обеспечивать опт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мальные условия хранения, транспорт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рования и реализации потребительских товаров;</w:t>
                  </w:r>
                </w:p>
                <w:p w:rsidR="00D00FD2" w:rsidRPr="00D00FD2" w:rsidRDefault="00D00FD2" w:rsidP="00143BEB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реализовывать мероприятия по пред</w:t>
                  </w:r>
                  <w:r w:rsidRPr="00D00FD2">
                    <w:rPr>
                      <w:sz w:val="22"/>
                      <w:szCs w:val="22"/>
                    </w:rPr>
                    <w:t>у</w:t>
                  </w:r>
                  <w:r w:rsidRPr="00D00FD2">
                    <w:rPr>
                      <w:sz w:val="22"/>
                      <w:szCs w:val="22"/>
                    </w:rPr>
                    <w:t>преждению и сокращению потерь тов</w:t>
                  </w:r>
                  <w:r w:rsidRPr="00D00FD2">
                    <w:rPr>
                      <w:sz w:val="22"/>
                      <w:szCs w:val="22"/>
                    </w:rPr>
                    <w:t>а</w:t>
                  </w:r>
                  <w:r w:rsidRPr="00D00FD2">
                    <w:rPr>
                      <w:sz w:val="22"/>
                      <w:szCs w:val="22"/>
                    </w:rPr>
                    <w:t>ров.</w:t>
                  </w:r>
                </w:p>
              </w:tc>
            </w:tr>
          </w:tbl>
          <w:p w:rsidR="00D00FD2" w:rsidRDefault="00D00FD2">
            <w:pPr>
              <w:spacing w:line="276" w:lineRule="auto"/>
              <w:jc w:val="both"/>
              <w:rPr>
                <w:color w:val="00B0F0"/>
                <w:sz w:val="20"/>
                <w:szCs w:val="20"/>
                <w:lang w:eastAsia="en-US"/>
              </w:rPr>
            </w:pP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49"/>
            </w:tblGrid>
            <w:tr w:rsidR="00D00FD2" w:rsidTr="00D00FD2">
              <w:trPr>
                <w:trHeight w:val="16240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классификаци</w:t>
                  </w:r>
                  <w:r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 xml:space="preserve"> продовольственных и непродовольственных товаров;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метод</w:t>
                  </w:r>
                  <w:r>
                    <w:rPr>
                      <w:sz w:val="22"/>
                      <w:szCs w:val="22"/>
                    </w:rPr>
                    <w:t>ов</w:t>
                  </w:r>
                  <w:r w:rsidRPr="00D00FD2">
                    <w:rPr>
                      <w:sz w:val="22"/>
                      <w:szCs w:val="22"/>
                    </w:rPr>
                    <w:t xml:space="preserve"> и способ</w:t>
                  </w:r>
                  <w:r>
                    <w:rPr>
                      <w:sz w:val="22"/>
                      <w:szCs w:val="22"/>
                    </w:rPr>
                    <w:t>ов</w:t>
                  </w:r>
                  <w:r w:rsidRPr="00D00FD2">
                    <w:rPr>
                      <w:sz w:val="22"/>
                      <w:szCs w:val="22"/>
                    </w:rPr>
                    <w:t xml:space="preserve"> кодирования потребительских товаров, в том числе с применением цифровых технологий;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обязательных требований к марк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ровке потребительских товаров;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основны</w:t>
                  </w:r>
                  <w:r>
                    <w:rPr>
                      <w:sz w:val="22"/>
                      <w:szCs w:val="22"/>
                    </w:rPr>
                    <w:t>х</w:t>
                  </w:r>
                  <w:r w:rsidRPr="00D00FD2">
                    <w:rPr>
                      <w:sz w:val="22"/>
                      <w:szCs w:val="22"/>
                    </w:rPr>
                    <w:t xml:space="preserve"> поняти</w:t>
                  </w:r>
                  <w:r>
                    <w:rPr>
                      <w:sz w:val="22"/>
                      <w:szCs w:val="22"/>
                    </w:rPr>
                    <w:t>й</w:t>
                  </w:r>
                  <w:r w:rsidRPr="00D00FD2">
                    <w:rPr>
                      <w:sz w:val="22"/>
                      <w:szCs w:val="22"/>
                    </w:rPr>
                    <w:t xml:space="preserve"> в сфере товаров</w:t>
                  </w:r>
                  <w:r w:rsidRPr="00D00FD2">
                    <w:rPr>
                      <w:sz w:val="22"/>
                      <w:szCs w:val="22"/>
                    </w:rPr>
                    <w:t>е</w:t>
                  </w:r>
                  <w:r w:rsidRPr="00D00FD2">
                    <w:rPr>
                      <w:sz w:val="22"/>
                      <w:szCs w:val="22"/>
                    </w:rPr>
                    <w:t>дения потребительских товаров;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технически</w:t>
                  </w:r>
                  <w:r>
                    <w:rPr>
                      <w:sz w:val="22"/>
                      <w:szCs w:val="22"/>
                    </w:rPr>
                    <w:t>х</w:t>
                  </w:r>
                  <w:r w:rsidRPr="00D00FD2">
                    <w:rPr>
                      <w:sz w:val="22"/>
                      <w:szCs w:val="22"/>
                    </w:rPr>
                    <w:t xml:space="preserve"> требовани</w:t>
                  </w:r>
                  <w:r>
                    <w:rPr>
                      <w:sz w:val="22"/>
                      <w:szCs w:val="22"/>
                    </w:rPr>
                    <w:t>й</w:t>
                  </w:r>
                  <w:r w:rsidRPr="00D00FD2">
                    <w:rPr>
                      <w:sz w:val="22"/>
                      <w:szCs w:val="22"/>
                    </w:rPr>
                    <w:t xml:space="preserve"> и градаци</w:t>
                  </w:r>
                  <w:r>
                    <w:rPr>
                      <w:sz w:val="22"/>
                      <w:szCs w:val="22"/>
                    </w:rPr>
                    <w:t>й</w:t>
                  </w:r>
                  <w:r w:rsidRPr="00D00FD2">
                    <w:rPr>
                      <w:sz w:val="22"/>
                      <w:szCs w:val="22"/>
                    </w:rPr>
                    <w:t xml:space="preserve"> </w:t>
                  </w:r>
                  <w:r w:rsidRPr="00D00FD2">
                    <w:rPr>
                      <w:sz w:val="22"/>
                      <w:szCs w:val="22"/>
                    </w:rPr>
                    <w:lastRenderedPageBreak/>
                    <w:t>качества потребительских товаров, установленных в нормативно-технической документации;</w:t>
                  </w:r>
                </w:p>
                <w:p w:rsidR="00D00FD2" w:rsidRPr="00D00FD2" w:rsidRDefault="00D00FD2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Pr="00D00FD2">
                    <w:rPr>
                      <w:sz w:val="22"/>
                      <w:szCs w:val="22"/>
                    </w:rPr>
                    <w:t>обязательны</w:t>
                  </w:r>
                  <w:r>
                    <w:rPr>
                      <w:sz w:val="22"/>
                      <w:szCs w:val="22"/>
                    </w:rPr>
                    <w:t>х</w:t>
                  </w:r>
                  <w:r w:rsidRPr="00D00FD2">
                    <w:rPr>
                      <w:sz w:val="22"/>
                      <w:szCs w:val="22"/>
                    </w:rPr>
                    <w:t xml:space="preserve"> требовани</w:t>
                  </w:r>
                  <w:r>
                    <w:rPr>
                      <w:sz w:val="22"/>
                      <w:szCs w:val="22"/>
                    </w:rPr>
                    <w:t>й</w:t>
                  </w:r>
                  <w:r w:rsidRPr="00D00FD2">
                    <w:rPr>
                      <w:sz w:val="22"/>
                      <w:szCs w:val="22"/>
                    </w:rPr>
                    <w:t xml:space="preserve"> к марк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ровке потребительских товаров;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фактор</w:t>
                  </w:r>
                  <w:r>
                    <w:rPr>
                      <w:sz w:val="22"/>
                      <w:szCs w:val="22"/>
                    </w:rPr>
                    <w:t>ов</w:t>
                  </w:r>
                  <w:r w:rsidR="00D00FD2" w:rsidRPr="00D00FD2">
                    <w:rPr>
                      <w:sz w:val="22"/>
                      <w:szCs w:val="22"/>
                    </w:rPr>
                    <w:t>, формирующи</w:t>
                  </w:r>
                  <w:r>
                    <w:rPr>
                      <w:sz w:val="22"/>
                      <w:szCs w:val="22"/>
                    </w:rPr>
                    <w:t>х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и сохр</w:t>
                  </w:r>
                  <w:r w:rsidR="00D00FD2" w:rsidRPr="00D00FD2">
                    <w:rPr>
                      <w:sz w:val="22"/>
                      <w:szCs w:val="22"/>
                    </w:rPr>
                    <w:t>а</w:t>
                  </w:r>
                  <w:r w:rsidR="00D00FD2" w:rsidRPr="00D00FD2">
                    <w:rPr>
                      <w:sz w:val="22"/>
                      <w:szCs w:val="22"/>
                    </w:rPr>
                    <w:t>няющи</w:t>
                  </w:r>
                  <w:r>
                    <w:rPr>
                      <w:sz w:val="22"/>
                      <w:szCs w:val="22"/>
                    </w:rPr>
                    <w:t>х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качество товаров;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услови</w:t>
                  </w:r>
                  <w:r>
                    <w:rPr>
                      <w:sz w:val="22"/>
                      <w:szCs w:val="22"/>
                    </w:rPr>
                    <w:t>й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хранения, транспортиров</w:t>
                  </w:r>
                  <w:r w:rsidR="00D00FD2" w:rsidRPr="00D00FD2">
                    <w:rPr>
                      <w:sz w:val="22"/>
                      <w:szCs w:val="22"/>
                    </w:rPr>
                    <w:t>а</w:t>
                  </w:r>
                  <w:r w:rsidR="00D00FD2" w:rsidRPr="00D00FD2">
                    <w:rPr>
                      <w:sz w:val="22"/>
                      <w:szCs w:val="22"/>
                    </w:rPr>
                    <w:t>ния и реализации потребительских товаров;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дефект</w:t>
                  </w:r>
                  <w:r>
                    <w:rPr>
                      <w:sz w:val="22"/>
                      <w:szCs w:val="22"/>
                    </w:rPr>
                    <w:t>ов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потребительских товаров; </w:t>
                  </w: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товарных потерь и способ</w:t>
                  </w:r>
                  <w:r>
                    <w:rPr>
                      <w:sz w:val="22"/>
                      <w:szCs w:val="22"/>
                    </w:rPr>
                    <w:t>ов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их с</w:t>
                  </w:r>
                  <w:r w:rsidR="00D00FD2" w:rsidRPr="00D00FD2">
                    <w:rPr>
                      <w:sz w:val="22"/>
                      <w:szCs w:val="22"/>
                    </w:rPr>
                    <w:t>о</w:t>
                  </w:r>
                  <w:r w:rsidR="00D00FD2" w:rsidRPr="00D00FD2">
                    <w:rPr>
                      <w:sz w:val="22"/>
                      <w:szCs w:val="22"/>
                    </w:rPr>
                    <w:t>кращения;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законодательств</w:t>
                  </w:r>
                  <w:r>
                    <w:rPr>
                      <w:sz w:val="22"/>
                      <w:szCs w:val="22"/>
                    </w:rPr>
                    <w:t>а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Российской Фед</w:t>
                  </w:r>
                  <w:r w:rsidR="00D00FD2" w:rsidRPr="00D00FD2">
                    <w:rPr>
                      <w:sz w:val="22"/>
                      <w:szCs w:val="22"/>
                    </w:rPr>
                    <w:t>е</w:t>
                  </w:r>
                  <w:r w:rsidR="00D00FD2" w:rsidRPr="00D00FD2">
                    <w:rPr>
                      <w:sz w:val="22"/>
                      <w:szCs w:val="22"/>
                    </w:rPr>
                    <w:t>рации и ЕАЭС в области техническ</w:t>
                  </w:r>
                  <w:r w:rsidR="00D00FD2" w:rsidRPr="00D00FD2">
                    <w:rPr>
                      <w:sz w:val="22"/>
                      <w:szCs w:val="22"/>
                    </w:rPr>
                    <w:t>о</w:t>
                  </w:r>
                  <w:r w:rsidR="00D00FD2" w:rsidRPr="00D00FD2">
                    <w:rPr>
                      <w:sz w:val="22"/>
                      <w:szCs w:val="22"/>
                    </w:rPr>
                    <w:t>го регулирования, стандартизации и подтверждения соответствия;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современн</w:t>
                  </w:r>
                  <w:r>
                    <w:rPr>
                      <w:sz w:val="22"/>
                      <w:szCs w:val="22"/>
                    </w:rPr>
                    <w:t>ого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российск</w:t>
                  </w:r>
                  <w:r>
                    <w:rPr>
                      <w:sz w:val="22"/>
                      <w:szCs w:val="22"/>
                    </w:rPr>
                    <w:t xml:space="preserve">ого </w:t>
                  </w:r>
                  <w:r w:rsidR="00D00FD2" w:rsidRPr="00D00FD2">
                    <w:rPr>
                      <w:sz w:val="22"/>
                      <w:szCs w:val="22"/>
                    </w:rPr>
                    <w:t>и зар</w:t>
                  </w:r>
                  <w:r w:rsidR="00D00FD2" w:rsidRPr="00D00FD2">
                    <w:rPr>
                      <w:sz w:val="22"/>
                      <w:szCs w:val="22"/>
                    </w:rPr>
                    <w:t>у</w:t>
                  </w:r>
                  <w:r w:rsidR="00D00FD2" w:rsidRPr="00D00FD2">
                    <w:rPr>
                      <w:sz w:val="22"/>
                      <w:szCs w:val="22"/>
                    </w:rPr>
                    <w:t>бежн</w:t>
                  </w:r>
                  <w:r>
                    <w:rPr>
                      <w:sz w:val="22"/>
                      <w:szCs w:val="22"/>
                    </w:rPr>
                    <w:t>ого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опыт</w:t>
                  </w:r>
                  <w:r>
                    <w:rPr>
                      <w:sz w:val="22"/>
                      <w:szCs w:val="22"/>
                    </w:rPr>
                    <w:t>а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в области обеспечения качества и безопасности товаров;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основны</w:t>
                  </w:r>
                  <w:r>
                    <w:rPr>
                      <w:sz w:val="22"/>
                      <w:szCs w:val="22"/>
                    </w:rPr>
                    <w:t>х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метод</w:t>
                  </w:r>
                  <w:r>
                    <w:rPr>
                      <w:sz w:val="22"/>
                      <w:szCs w:val="22"/>
                    </w:rPr>
                    <w:t>ов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оценки качества и безопасности потребительских тов</w:t>
                  </w:r>
                  <w:r w:rsidR="00D00FD2" w:rsidRPr="00D00FD2">
                    <w:rPr>
                      <w:sz w:val="22"/>
                      <w:szCs w:val="22"/>
                    </w:rPr>
                    <w:t>а</w:t>
                  </w:r>
                  <w:r w:rsidR="00D00FD2" w:rsidRPr="00D00FD2">
                    <w:rPr>
                      <w:sz w:val="22"/>
                      <w:szCs w:val="22"/>
                    </w:rPr>
                    <w:t>ров;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организаци</w:t>
                  </w:r>
                  <w:r>
                    <w:rPr>
                      <w:sz w:val="22"/>
                      <w:szCs w:val="22"/>
                    </w:rPr>
                    <w:t>и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проведения экспертизы товаров и оформления ее результатов;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сквозны</w:t>
                  </w:r>
                  <w:r>
                    <w:rPr>
                      <w:sz w:val="22"/>
                      <w:szCs w:val="22"/>
                    </w:rPr>
                    <w:t>х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цифровы</w:t>
                  </w:r>
                  <w:r>
                    <w:rPr>
                      <w:sz w:val="22"/>
                      <w:szCs w:val="22"/>
                    </w:rPr>
                    <w:t>х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технологи</w:t>
                  </w:r>
                  <w:r>
                    <w:rPr>
                      <w:sz w:val="22"/>
                      <w:szCs w:val="22"/>
                    </w:rPr>
                    <w:t>й</w:t>
                  </w:r>
                  <w:r w:rsidR="00D00FD2" w:rsidRPr="00D00FD2">
                    <w:rPr>
                      <w:sz w:val="22"/>
                      <w:szCs w:val="22"/>
                    </w:rPr>
                    <w:t>, применяемы</w:t>
                  </w:r>
                  <w:r>
                    <w:rPr>
                      <w:sz w:val="22"/>
                      <w:szCs w:val="22"/>
                    </w:rPr>
                    <w:t>х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в сфере обеспечения качества и безопасности товаров;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ассортимент</w:t>
                  </w:r>
                  <w:r>
                    <w:rPr>
                      <w:sz w:val="22"/>
                      <w:szCs w:val="22"/>
                    </w:rPr>
                    <w:t>а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товаров, показател</w:t>
                  </w:r>
                  <w:r>
                    <w:rPr>
                      <w:sz w:val="22"/>
                      <w:szCs w:val="22"/>
                    </w:rPr>
                    <w:t>ей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ассортимента и фактор</w:t>
                  </w:r>
                  <w:r>
                    <w:rPr>
                      <w:sz w:val="22"/>
                      <w:szCs w:val="22"/>
                    </w:rPr>
                    <w:t>ов</w:t>
                  </w:r>
                  <w:r w:rsidR="00D00FD2" w:rsidRPr="00D00FD2">
                    <w:rPr>
                      <w:sz w:val="22"/>
                      <w:szCs w:val="22"/>
                    </w:rPr>
                    <w:t>, влияющи</w:t>
                  </w:r>
                  <w:r>
                    <w:rPr>
                      <w:sz w:val="22"/>
                      <w:szCs w:val="22"/>
                    </w:rPr>
                    <w:t>х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на его формирование;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приоритетны</w:t>
                  </w:r>
                  <w:r>
                    <w:rPr>
                      <w:sz w:val="22"/>
                      <w:szCs w:val="22"/>
                    </w:rPr>
                    <w:t>х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направлени</w:t>
                  </w:r>
                  <w:r>
                    <w:rPr>
                      <w:sz w:val="22"/>
                      <w:szCs w:val="22"/>
                    </w:rPr>
                    <w:t>й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сове</w:t>
                  </w:r>
                  <w:r w:rsidR="00D00FD2" w:rsidRPr="00D00FD2">
                    <w:rPr>
                      <w:sz w:val="22"/>
                      <w:szCs w:val="22"/>
                    </w:rPr>
                    <w:t>р</w:t>
                  </w:r>
                  <w:r w:rsidR="00D00FD2" w:rsidRPr="00D00FD2">
                    <w:rPr>
                      <w:sz w:val="22"/>
                      <w:szCs w:val="22"/>
                    </w:rPr>
                    <w:t>шенствования ассортимента товаров;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основны</w:t>
                  </w:r>
                  <w:r>
                    <w:rPr>
                      <w:sz w:val="22"/>
                      <w:szCs w:val="22"/>
                    </w:rPr>
                    <w:t>х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положени</w:t>
                  </w:r>
                  <w:r>
                    <w:rPr>
                      <w:sz w:val="22"/>
                      <w:szCs w:val="22"/>
                    </w:rPr>
                    <w:t>й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D00FD2" w:rsidRPr="00D00FD2">
                    <w:rPr>
                      <w:sz w:val="22"/>
                      <w:szCs w:val="22"/>
                    </w:rPr>
                    <w:t>категорийного</w:t>
                  </w:r>
                  <w:proofErr w:type="spellEnd"/>
                  <w:r w:rsidR="00D00FD2" w:rsidRPr="00D00FD2">
                    <w:rPr>
                      <w:sz w:val="22"/>
                      <w:szCs w:val="22"/>
                    </w:rPr>
                    <w:t xml:space="preserve"> менеджмента;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специфик</w:t>
                  </w:r>
                  <w:r>
                    <w:rPr>
                      <w:sz w:val="22"/>
                      <w:szCs w:val="22"/>
                    </w:rPr>
                    <w:t>и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процесса управления в </w:t>
                  </w:r>
                  <w:proofErr w:type="spellStart"/>
                  <w:r w:rsidR="00D00FD2" w:rsidRPr="00D00FD2">
                    <w:rPr>
                      <w:sz w:val="22"/>
                      <w:szCs w:val="22"/>
                    </w:rPr>
                    <w:t>категорийном</w:t>
                  </w:r>
                  <w:proofErr w:type="spellEnd"/>
                  <w:r w:rsidR="00D00FD2" w:rsidRPr="00D00FD2">
                    <w:rPr>
                      <w:sz w:val="22"/>
                      <w:szCs w:val="22"/>
                    </w:rPr>
                    <w:t xml:space="preserve"> менеджменте;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алгоритм</w:t>
                  </w:r>
                  <w:r>
                    <w:rPr>
                      <w:sz w:val="22"/>
                      <w:szCs w:val="22"/>
                    </w:rPr>
                    <w:t>а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разработки ассортимен</w:t>
                  </w:r>
                  <w:r w:rsidR="00D00FD2" w:rsidRPr="00D00FD2">
                    <w:rPr>
                      <w:sz w:val="22"/>
                      <w:szCs w:val="22"/>
                    </w:rPr>
                    <w:t>т</w:t>
                  </w:r>
                  <w:r w:rsidR="00D00FD2" w:rsidRPr="00D00FD2">
                    <w:rPr>
                      <w:sz w:val="22"/>
                      <w:szCs w:val="22"/>
                    </w:rPr>
                    <w:t>ной матрицы товарной категории;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поряд</w:t>
                  </w:r>
                  <w:r>
                    <w:rPr>
                      <w:sz w:val="22"/>
                      <w:szCs w:val="22"/>
                    </w:rPr>
                    <w:t>ка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формирования категорий в ассортименте;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структур</w:t>
                  </w:r>
                  <w:r>
                    <w:rPr>
                      <w:sz w:val="22"/>
                      <w:szCs w:val="22"/>
                    </w:rPr>
                    <w:t>ы</w:t>
                  </w:r>
                  <w:r w:rsidR="00D00FD2" w:rsidRPr="00D00FD2">
                    <w:rPr>
                      <w:sz w:val="22"/>
                      <w:szCs w:val="22"/>
                    </w:rPr>
                    <w:t xml:space="preserve"> АВС – и XYZ – анализа;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классификации продовольственных и непродовольственных товаров;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методов и способов кодирования потребительских товаров, в том числе с применением цифровых технологий;</w:t>
                  </w:r>
                </w:p>
                <w:p w:rsidR="00D00FD2" w:rsidRPr="00D00FD2" w:rsidRDefault="009108F9">
                  <w:pPr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r w:rsidR="00D00FD2" w:rsidRPr="00D00FD2">
                    <w:rPr>
                      <w:sz w:val="22"/>
                      <w:szCs w:val="22"/>
                    </w:rPr>
                    <w:t>обязательных требований к марк</w:t>
                  </w:r>
                  <w:r w:rsidR="00D00FD2" w:rsidRPr="00D00FD2">
                    <w:rPr>
                      <w:sz w:val="22"/>
                      <w:szCs w:val="22"/>
                    </w:rPr>
                    <w:t>и</w:t>
                  </w:r>
                  <w:r w:rsidR="00D00FD2" w:rsidRPr="00D00FD2">
                    <w:rPr>
                      <w:sz w:val="22"/>
                      <w:szCs w:val="22"/>
                    </w:rPr>
                    <w:t>ровке потребительских товаров;</w:t>
                  </w:r>
                </w:p>
                <w:p w:rsidR="00D00FD2" w:rsidRPr="00D00FD2" w:rsidRDefault="00D00FD2" w:rsidP="00143BEB">
                  <w:pPr>
                    <w:rPr>
                      <w:lang w:eastAsia="en-US"/>
                    </w:rPr>
                  </w:pPr>
                  <w:r w:rsidRPr="00D00FD2">
                    <w:rPr>
                      <w:sz w:val="22"/>
                      <w:szCs w:val="22"/>
                    </w:rPr>
                    <w:t>сквозных цифровых технологий, пр</w:t>
                  </w:r>
                  <w:r w:rsidRPr="00D00FD2">
                    <w:rPr>
                      <w:sz w:val="22"/>
                      <w:szCs w:val="22"/>
                    </w:rPr>
                    <w:t>и</w:t>
                  </w:r>
                  <w:r w:rsidRPr="00D00FD2">
                    <w:rPr>
                      <w:sz w:val="22"/>
                      <w:szCs w:val="22"/>
                    </w:rPr>
                    <w:t>меняемых в сфере обеспечения кач</w:t>
                  </w:r>
                  <w:r w:rsidRPr="00D00FD2">
                    <w:rPr>
                      <w:sz w:val="22"/>
                      <w:szCs w:val="22"/>
                    </w:rPr>
                    <w:t>е</w:t>
                  </w:r>
                  <w:r w:rsidRPr="00D00FD2">
                    <w:rPr>
                      <w:sz w:val="22"/>
                      <w:szCs w:val="22"/>
                    </w:rPr>
                    <w:t>ства и безопасности товаров.</w:t>
                  </w:r>
                </w:p>
              </w:tc>
            </w:tr>
          </w:tbl>
          <w:p w:rsidR="00D00FD2" w:rsidRDefault="00D00FD2">
            <w:pPr>
              <w:spacing w:line="276" w:lineRule="auto"/>
              <w:jc w:val="both"/>
              <w:rPr>
                <w:color w:val="00B0F0"/>
                <w:sz w:val="20"/>
                <w:szCs w:val="20"/>
                <w:lang w:eastAsia="en-US"/>
              </w:rPr>
            </w:pPr>
          </w:p>
        </w:tc>
      </w:tr>
    </w:tbl>
    <w:p w:rsidR="00FB3277" w:rsidRDefault="00681CF8" w:rsidP="005948D8">
      <w:pPr>
        <w:spacing w:line="276" w:lineRule="auto"/>
        <w:ind w:firstLine="708"/>
        <w:jc w:val="both"/>
      </w:pPr>
      <w:r w:rsidRPr="00606536">
        <w:lastRenderedPageBreak/>
        <w:t>Существенным моментом работы над темой курсовой работы является</w:t>
      </w:r>
      <w:r w:rsidR="00FB3277">
        <w:t xml:space="preserve"> </w:t>
      </w:r>
      <w:r w:rsidRPr="00606536">
        <w:t>возмо</w:t>
      </w:r>
      <w:r w:rsidRPr="00606536">
        <w:t>ж</w:t>
      </w:r>
      <w:r w:rsidRPr="00606536">
        <w:t>ность индивидуальной работы студента с преподавателем – руководителем курсовой р</w:t>
      </w:r>
      <w:r w:rsidRPr="00606536">
        <w:t>а</w:t>
      </w:r>
      <w:r w:rsidRPr="00606536">
        <w:t>боты. С руководителем студент согласует тему</w:t>
      </w:r>
      <w:r w:rsidR="00FB3277">
        <w:t xml:space="preserve"> </w:t>
      </w:r>
      <w:r w:rsidRPr="00606536">
        <w:t>работы, её структуру и план, обсуждает основные идеи работы. Руководитель</w:t>
      </w:r>
      <w:r w:rsidR="00FB3277">
        <w:t xml:space="preserve"> </w:t>
      </w:r>
      <w:r w:rsidRPr="00606536">
        <w:t>курсовой работы контролирует организацию пр</w:t>
      </w:r>
      <w:r w:rsidRPr="00606536">
        <w:t>о</w:t>
      </w:r>
      <w:r w:rsidRPr="00606536">
        <w:t>цесса написания работы,</w:t>
      </w:r>
      <w:r w:rsidR="00FB3277">
        <w:t xml:space="preserve"> </w:t>
      </w:r>
      <w:r w:rsidRPr="00606536">
        <w:t>ритмичность выполнения работы, своевременность завершения её этапов,</w:t>
      </w:r>
      <w:r w:rsidR="00FB3277">
        <w:t xml:space="preserve"> </w:t>
      </w:r>
      <w:r w:rsidRPr="00606536">
        <w:t>оказывает студенту методическую помощь. Студент несёт ответственность за</w:t>
      </w:r>
      <w:r w:rsidR="00FB3277">
        <w:t xml:space="preserve"> </w:t>
      </w:r>
      <w:r w:rsidRPr="00606536">
        <w:t>качество и своевременность выполнения исполнения работы.</w:t>
      </w:r>
      <w:r w:rsidR="00FB3277">
        <w:t xml:space="preserve"> </w:t>
      </w:r>
    </w:p>
    <w:p w:rsidR="00681CF8" w:rsidRDefault="00681CF8" w:rsidP="005948D8">
      <w:pPr>
        <w:spacing w:line="276" w:lineRule="auto"/>
        <w:ind w:firstLine="708"/>
        <w:jc w:val="both"/>
      </w:pPr>
      <w:r w:rsidRPr="00606536">
        <w:t>Методические рекомендации предназначены для руководителей курсовых работ и студентов. В них даны конкретные требования по написанию и оформлению курсовых работ, разработанные в соответствии с действующими нормативными документами.</w:t>
      </w:r>
    </w:p>
    <w:p w:rsidR="00C012D3" w:rsidRDefault="00C012D3" w:rsidP="005948D8">
      <w:pPr>
        <w:spacing w:line="276" w:lineRule="auto"/>
        <w:ind w:firstLine="708"/>
        <w:jc w:val="both"/>
      </w:pPr>
    </w:p>
    <w:p w:rsidR="006556DD" w:rsidRDefault="006556DD" w:rsidP="006556DD">
      <w:pPr>
        <w:jc w:val="center"/>
        <w:rPr>
          <w:b/>
        </w:rPr>
      </w:pPr>
      <w:bookmarkStart w:id="0" w:name="_Toc374096676"/>
      <w:bookmarkStart w:id="1" w:name="_Toc378698602"/>
      <w:r>
        <w:rPr>
          <w:b/>
        </w:rPr>
        <w:t>Таблица  перечень общих компетенций актуализируемых ФГОС СПО</w:t>
      </w:r>
    </w:p>
    <w:p w:rsidR="006556DD" w:rsidRDefault="006556DD" w:rsidP="006556DD">
      <w:pPr>
        <w:jc w:val="center"/>
        <w:rPr>
          <w:b/>
        </w:rPr>
      </w:pPr>
    </w:p>
    <w:tbl>
      <w:tblPr>
        <w:tblStyle w:val="af3"/>
        <w:tblW w:w="101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127"/>
        <w:gridCol w:w="1134"/>
        <w:gridCol w:w="5927"/>
      </w:tblGrid>
      <w:tr w:rsidR="006556DD" w:rsidRPr="0017333C" w:rsidTr="00132769">
        <w:tc>
          <w:tcPr>
            <w:tcW w:w="993" w:type="dxa"/>
          </w:tcPr>
          <w:p w:rsidR="006556DD" w:rsidRPr="0017333C" w:rsidRDefault="006556DD" w:rsidP="006556DD">
            <w:pPr>
              <w:jc w:val="center"/>
              <w:rPr>
                <w:b/>
              </w:rPr>
            </w:pPr>
            <w:proofErr w:type="gramStart"/>
            <w:r w:rsidRPr="0017333C">
              <w:rPr>
                <w:b/>
              </w:rPr>
              <w:t>ОК</w:t>
            </w:r>
            <w:proofErr w:type="gramEnd"/>
          </w:p>
        </w:tc>
        <w:tc>
          <w:tcPr>
            <w:tcW w:w="2127" w:type="dxa"/>
          </w:tcPr>
          <w:p w:rsidR="006556DD" w:rsidRPr="0017333C" w:rsidRDefault="006556DD" w:rsidP="006556DD">
            <w:pPr>
              <w:jc w:val="center"/>
              <w:rPr>
                <w:b/>
              </w:rPr>
            </w:pPr>
            <w:r w:rsidRPr="0017333C">
              <w:rPr>
                <w:b/>
              </w:rPr>
              <w:t>Формулировка</w:t>
            </w:r>
          </w:p>
          <w:p w:rsidR="006556DD" w:rsidRPr="0017333C" w:rsidRDefault="006556DD" w:rsidP="006556DD">
            <w:pPr>
              <w:jc w:val="center"/>
              <w:rPr>
                <w:b/>
              </w:rPr>
            </w:pPr>
            <w:r w:rsidRPr="0017333C">
              <w:rPr>
                <w:b/>
              </w:rPr>
              <w:t>компетенции</w:t>
            </w:r>
          </w:p>
        </w:tc>
        <w:tc>
          <w:tcPr>
            <w:tcW w:w="1134" w:type="dxa"/>
          </w:tcPr>
          <w:p w:rsidR="006556DD" w:rsidRPr="0017333C" w:rsidRDefault="006556DD" w:rsidP="006556DD">
            <w:pPr>
              <w:jc w:val="center"/>
              <w:rPr>
                <w:b/>
              </w:rPr>
            </w:pPr>
            <w:r w:rsidRPr="0017333C">
              <w:rPr>
                <w:b/>
              </w:rPr>
              <w:t>код</w:t>
            </w:r>
          </w:p>
        </w:tc>
        <w:tc>
          <w:tcPr>
            <w:tcW w:w="5927" w:type="dxa"/>
          </w:tcPr>
          <w:p w:rsidR="006556DD" w:rsidRPr="0017333C" w:rsidRDefault="006556DD" w:rsidP="006556DD">
            <w:pPr>
              <w:jc w:val="center"/>
              <w:rPr>
                <w:b/>
              </w:rPr>
            </w:pPr>
            <w:r w:rsidRPr="0017333C">
              <w:rPr>
                <w:b/>
              </w:rPr>
              <w:t>Знания, умения</w:t>
            </w:r>
          </w:p>
        </w:tc>
      </w:tr>
      <w:tr w:rsidR="006556DD" w:rsidRPr="0017333C" w:rsidTr="00132769">
        <w:tc>
          <w:tcPr>
            <w:tcW w:w="993" w:type="dxa"/>
          </w:tcPr>
          <w:p w:rsidR="006556DD" w:rsidRPr="00B310DE" w:rsidRDefault="006556DD" w:rsidP="006556DD">
            <w:pPr>
              <w:jc w:val="center"/>
            </w:pPr>
          </w:p>
        </w:tc>
        <w:tc>
          <w:tcPr>
            <w:tcW w:w="2127" w:type="dxa"/>
          </w:tcPr>
          <w:p w:rsidR="006556DD" w:rsidRPr="00B310DE" w:rsidRDefault="006556DD" w:rsidP="006556DD">
            <w:pPr>
              <w:jc w:val="center"/>
            </w:pPr>
          </w:p>
        </w:tc>
        <w:tc>
          <w:tcPr>
            <w:tcW w:w="1134" w:type="dxa"/>
          </w:tcPr>
          <w:p w:rsidR="006556DD" w:rsidRPr="00B310DE" w:rsidRDefault="006556DD" w:rsidP="006556DD">
            <w:pPr>
              <w:jc w:val="center"/>
              <w:rPr>
                <w:b/>
              </w:rPr>
            </w:pPr>
          </w:p>
        </w:tc>
        <w:tc>
          <w:tcPr>
            <w:tcW w:w="5927" w:type="dxa"/>
          </w:tcPr>
          <w:p w:rsidR="006556DD" w:rsidRPr="00B310DE" w:rsidRDefault="006556DD" w:rsidP="006556DD">
            <w:pPr>
              <w:rPr>
                <w:b/>
              </w:rPr>
            </w:pPr>
            <w:r w:rsidRPr="00B310DE">
              <w:rPr>
                <w:b/>
              </w:rPr>
              <w:t>Умения;</w:t>
            </w:r>
          </w:p>
        </w:tc>
      </w:tr>
      <w:tr w:rsidR="004A1907" w:rsidRPr="0017333C" w:rsidTr="00132769">
        <w:tc>
          <w:tcPr>
            <w:tcW w:w="993" w:type="dxa"/>
            <w:vMerge w:val="restart"/>
          </w:tcPr>
          <w:p w:rsidR="004A1907" w:rsidRPr="00B310DE" w:rsidRDefault="004A1907" w:rsidP="004A1907">
            <w:pPr>
              <w:jc w:val="center"/>
            </w:pPr>
            <w:r w:rsidRPr="00B310DE">
              <w:t>ОК</w:t>
            </w:r>
            <w:proofErr w:type="gramStart"/>
            <w:r>
              <w:t>7</w:t>
            </w:r>
            <w:proofErr w:type="gramEnd"/>
          </w:p>
          <w:p w:rsidR="004A1907" w:rsidRPr="00B310DE" w:rsidRDefault="004A1907" w:rsidP="004A1907">
            <w:pPr>
              <w:jc w:val="center"/>
            </w:pPr>
          </w:p>
        </w:tc>
        <w:tc>
          <w:tcPr>
            <w:tcW w:w="2127" w:type="dxa"/>
            <w:vMerge w:val="restart"/>
          </w:tcPr>
          <w:p w:rsidR="004A1907" w:rsidRDefault="004A1907" w:rsidP="004A1907">
            <w:pPr>
              <w:jc w:val="both"/>
            </w:pPr>
            <w:r>
              <w:t>Содействовать сохранению окружающей ср</w:t>
            </w:r>
            <w:r>
              <w:t>е</w:t>
            </w:r>
            <w:r>
              <w:t>ды, ресурсосб</w:t>
            </w:r>
            <w:r>
              <w:t>е</w:t>
            </w:r>
            <w:r>
              <w:t>режению, прим</w:t>
            </w:r>
            <w:r>
              <w:t>е</w:t>
            </w:r>
            <w:r>
              <w:t>нять знания об изменении клим</w:t>
            </w:r>
            <w:r>
              <w:t>а</w:t>
            </w:r>
            <w:r>
              <w:t>та, принципы б</w:t>
            </w:r>
            <w:r>
              <w:t>е</w:t>
            </w:r>
            <w:r>
              <w:t>режливого прои</w:t>
            </w:r>
            <w:r>
              <w:t>з</w:t>
            </w:r>
            <w:r>
              <w:t>водства, эффе</w:t>
            </w:r>
            <w:r>
              <w:t>к</w:t>
            </w:r>
            <w:r>
              <w:t>тивно действовать в чрезвычайных ситуациях</w:t>
            </w:r>
          </w:p>
          <w:p w:rsidR="004A1907" w:rsidRPr="00B310DE" w:rsidRDefault="004A1907" w:rsidP="004A1907"/>
        </w:tc>
        <w:tc>
          <w:tcPr>
            <w:tcW w:w="1134" w:type="dxa"/>
          </w:tcPr>
          <w:p w:rsidR="004A1907" w:rsidRPr="004A1907" w:rsidRDefault="004A1907" w:rsidP="004A1907">
            <w:pPr>
              <w:jc w:val="center"/>
              <w:rPr>
                <w:b/>
                <w:sz w:val="22"/>
                <w:szCs w:val="22"/>
              </w:rPr>
            </w:pPr>
            <w:r w:rsidRPr="004A1907">
              <w:rPr>
                <w:b/>
                <w:sz w:val="22"/>
                <w:szCs w:val="22"/>
              </w:rPr>
              <w:t>У</w:t>
            </w:r>
            <w:proofErr w:type="gramStart"/>
            <w:r w:rsidRPr="004A1907">
              <w:rPr>
                <w:b/>
                <w:sz w:val="22"/>
                <w:szCs w:val="22"/>
              </w:rPr>
              <w:t>1</w:t>
            </w:r>
            <w:proofErr w:type="gramEnd"/>
            <w:r w:rsidRPr="004A1907">
              <w:rPr>
                <w:b/>
                <w:sz w:val="22"/>
                <w:szCs w:val="22"/>
              </w:rPr>
              <w:t xml:space="preserve"> 07.01.</w:t>
            </w:r>
          </w:p>
        </w:tc>
        <w:tc>
          <w:tcPr>
            <w:tcW w:w="5927" w:type="dxa"/>
          </w:tcPr>
          <w:p w:rsidR="004A1907" w:rsidRPr="004A1907" w:rsidRDefault="004A1907" w:rsidP="004A1907">
            <w:pPr>
              <w:suppressAutoHyphens/>
              <w:spacing w:line="256" w:lineRule="auto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4A1907">
              <w:rPr>
                <w:bCs/>
                <w:iCs/>
                <w:sz w:val="20"/>
                <w:szCs w:val="20"/>
              </w:rPr>
              <w:t>соблюдать нормы экологической безопасности</w:t>
            </w:r>
          </w:p>
        </w:tc>
      </w:tr>
      <w:tr w:rsidR="004A1907" w:rsidRPr="0017333C" w:rsidTr="00132769">
        <w:tc>
          <w:tcPr>
            <w:tcW w:w="993" w:type="dxa"/>
            <w:vMerge/>
          </w:tcPr>
          <w:p w:rsidR="004A1907" w:rsidRPr="00B310DE" w:rsidRDefault="004A1907" w:rsidP="004A1907">
            <w:pPr>
              <w:jc w:val="center"/>
            </w:pPr>
          </w:p>
        </w:tc>
        <w:tc>
          <w:tcPr>
            <w:tcW w:w="2127" w:type="dxa"/>
            <w:vMerge/>
          </w:tcPr>
          <w:p w:rsidR="004A1907" w:rsidRPr="00B310DE" w:rsidRDefault="004A1907" w:rsidP="004A1907">
            <w:pPr>
              <w:rPr>
                <w:iCs/>
              </w:rPr>
            </w:pPr>
          </w:p>
        </w:tc>
        <w:tc>
          <w:tcPr>
            <w:tcW w:w="1134" w:type="dxa"/>
          </w:tcPr>
          <w:p w:rsidR="004A1907" w:rsidRPr="004A1907" w:rsidRDefault="004A1907" w:rsidP="004A1907">
            <w:pPr>
              <w:jc w:val="center"/>
              <w:rPr>
                <w:b/>
                <w:sz w:val="22"/>
                <w:szCs w:val="22"/>
              </w:rPr>
            </w:pPr>
            <w:r w:rsidRPr="004A1907">
              <w:rPr>
                <w:b/>
                <w:sz w:val="22"/>
                <w:szCs w:val="22"/>
              </w:rPr>
              <w:t>У</w:t>
            </w:r>
            <w:proofErr w:type="gramStart"/>
            <w:r w:rsidRPr="004A1907">
              <w:rPr>
                <w:b/>
                <w:sz w:val="22"/>
                <w:szCs w:val="22"/>
              </w:rPr>
              <w:t>2</w:t>
            </w:r>
            <w:proofErr w:type="gramEnd"/>
            <w:r w:rsidRPr="004A1907">
              <w:rPr>
                <w:b/>
                <w:sz w:val="22"/>
                <w:szCs w:val="22"/>
              </w:rPr>
              <w:t xml:space="preserve"> 07.02.</w:t>
            </w:r>
          </w:p>
        </w:tc>
        <w:tc>
          <w:tcPr>
            <w:tcW w:w="5927" w:type="dxa"/>
          </w:tcPr>
          <w:p w:rsidR="004A1907" w:rsidRPr="004A1907" w:rsidRDefault="004A1907" w:rsidP="004A1907">
            <w:pPr>
              <w:suppressAutoHyphens/>
              <w:spacing w:line="256" w:lineRule="auto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4A1907">
              <w:rPr>
                <w:bCs/>
                <w:iCs/>
                <w:sz w:val="20"/>
                <w:szCs w:val="20"/>
              </w:rPr>
              <w:t xml:space="preserve">определять направления ресурсосбережения </w:t>
            </w:r>
            <w:r w:rsidRPr="004A1907">
              <w:rPr>
                <w:bCs/>
                <w:iCs/>
                <w:sz w:val="20"/>
                <w:szCs w:val="20"/>
              </w:rPr>
              <w:br/>
              <w:t xml:space="preserve">в рамках профессиональной деятельности </w:t>
            </w:r>
            <w:r w:rsidRPr="004A1907">
              <w:rPr>
                <w:bCs/>
                <w:iCs/>
                <w:sz w:val="20"/>
                <w:szCs w:val="20"/>
              </w:rPr>
              <w:br/>
              <w:t xml:space="preserve">по </w:t>
            </w:r>
            <w:r w:rsidRPr="004A1907">
              <w:rPr>
                <w:bCs/>
                <w:noProof/>
                <w:sz w:val="20"/>
                <w:szCs w:val="20"/>
              </w:rPr>
              <w:t>специальности</w:t>
            </w:r>
            <w:r w:rsidRPr="004A1907">
              <w:rPr>
                <w:bCs/>
                <w:i/>
                <w:iCs/>
                <w:sz w:val="20"/>
                <w:szCs w:val="20"/>
              </w:rPr>
              <w:t>,</w:t>
            </w:r>
            <w:r w:rsidRPr="004A1907">
              <w:rPr>
                <w:sz w:val="20"/>
                <w:szCs w:val="20"/>
              </w:rPr>
              <w:t xml:space="preserve"> </w:t>
            </w:r>
            <w:r w:rsidRPr="004A1907">
              <w:rPr>
                <w:bCs/>
                <w:sz w:val="20"/>
                <w:szCs w:val="20"/>
              </w:rPr>
              <w:t>осуществлять работу с соблюдением принципов бережливого производства</w:t>
            </w:r>
          </w:p>
        </w:tc>
      </w:tr>
      <w:tr w:rsidR="004A1907" w:rsidRPr="0017333C" w:rsidTr="00132769">
        <w:tc>
          <w:tcPr>
            <w:tcW w:w="993" w:type="dxa"/>
            <w:vMerge/>
          </w:tcPr>
          <w:p w:rsidR="004A1907" w:rsidRPr="00B310DE" w:rsidRDefault="004A1907" w:rsidP="004A1907">
            <w:pPr>
              <w:jc w:val="center"/>
            </w:pPr>
          </w:p>
        </w:tc>
        <w:tc>
          <w:tcPr>
            <w:tcW w:w="2127" w:type="dxa"/>
            <w:vMerge/>
          </w:tcPr>
          <w:p w:rsidR="004A1907" w:rsidRPr="00B310DE" w:rsidRDefault="004A1907" w:rsidP="004A1907">
            <w:pPr>
              <w:rPr>
                <w:iCs/>
              </w:rPr>
            </w:pPr>
          </w:p>
        </w:tc>
        <w:tc>
          <w:tcPr>
            <w:tcW w:w="1134" w:type="dxa"/>
          </w:tcPr>
          <w:p w:rsidR="004A1907" w:rsidRPr="004A1907" w:rsidRDefault="004A1907" w:rsidP="004A1907">
            <w:pPr>
              <w:jc w:val="center"/>
              <w:rPr>
                <w:b/>
                <w:sz w:val="22"/>
                <w:szCs w:val="22"/>
              </w:rPr>
            </w:pPr>
            <w:r w:rsidRPr="004A1907">
              <w:rPr>
                <w:b/>
                <w:sz w:val="22"/>
                <w:szCs w:val="22"/>
              </w:rPr>
              <w:t>У3 07.03.</w:t>
            </w:r>
          </w:p>
        </w:tc>
        <w:tc>
          <w:tcPr>
            <w:tcW w:w="5927" w:type="dxa"/>
          </w:tcPr>
          <w:p w:rsidR="004A1907" w:rsidRPr="004A1907" w:rsidRDefault="004A1907" w:rsidP="004A1907">
            <w:pPr>
              <w:suppressAutoHyphens/>
              <w:spacing w:line="256" w:lineRule="auto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4A1907">
              <w:rPr>
                <w:bCs/>
                <w:sz w:val="20"/>
                <w:szCs w:val="20"/>
              </w:rPr>
              <w:t xml:space="preserve">организовывать профессиональную деятельность </w:t>
            </w:r>
            <w:r w:rsidRPr="004A1907">
              <w:rPr>
                <w:bCs/>
                <w:sz w:val="20"/>
                <w:szCs w:val="20"/>
              </w:rPr>
              <w:br/>
              <w:t>с учетом знаний об изменении климатических условий региона</w:t>
            </w:r>
          </w:p>
        </w:tc>
      </w:tr>
      <w:tr w:rsidR="006556DD" w:rsidRPr="0017333C" w:rsidTr="00132769">
        <w:tc>
          <w:tcPr>
            <w:tcW w:w="993" w:type="dxa"/>
            <w:vMerge/>
          </w:tcPr>
          <w:p w:rsidR="006556DD" w:rsidRPr="0017333C" w:rsidRDefault="006556DD" w:rsidP="006556D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27" w:type="dxa"/>
            <w:vMerge/>
          </w:tcPr>
          <w:p w:rsidR="006556DD" w:rsidRPr="0017333C" w:rsidRDefault="006556DD" w:rsidP="006556D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6556DD" w:rsidRPr="004A1907" w:rsidRDefault="006556DD" w:rsidP="006556D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27" w:type="dxa"/>
          </w:tcPr>
          <w:p w:rsidR="006556DD" w:rsidRPr="004A1907" w:rsidRDefault="006556DD" w:rsidP="006556DD">
            <w:pPr>
              <w:rPr>
                <w:b/>
                <w:sz w:val="20"/>
                <w:szCs w:val="20"/>
              </w:rPr>
            </w:pPr>
            <w:r w:rsidRPr="004A1907">
              <w:rPr>
                <w:b/>
                <w:sz w:val="20"/>
                <w:szCs w:val="20"/>
              </w:rPr>
              <w:t>Знания:</w:t>
            </w:r>
          </w:p>
        </w:tc>
      </w:tr>
      <w:tr w:rsidR="004A1907" w:rsidRPr="0017333C" w:rsidTr="00132769">
        <w:tc>
          <w:tcPr>
            <w:tcW w:w="993" w:type="dxa"/>
            <w:vMerge/>
          </w:tcPr>
          <w:p w:rsidR="004A1907" w:rsidRPr="0017333C" w:rsidRDefault="004A1907" w:rsidP="004A190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27" w:type="dxa"/>
            <w:vMerge/>
          </w:tcPr>
          <w:p w:rsidR="004A1907" w:rsidRPr="0017333C" w:rsidRDefault="004A1907" w:rsidP="004A190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4A1907" w:rsidRPr="00132769" w:rsidRDefault="004A1907" w:rsidP="004A1907">
            <w:pPr>
              <w:jc w:val="center"/>
              <w:rPr>
                <w:b/>
                <w:sz w:val="20"/>
                <w:szCs w:val="20"/>
              </w:rPr>
            </w:pPr>
            <w:r w:rsidRPr="00132769">
              <w:rPr>
                <w:b/>
                <w:sz w:val="20"/>
                <w:szCs w:val="20"/>
              </w:rPr>
              <w:t>З</w:t>
            </w:r>
            <w:r w:rsidR="00132769" w:rsidRPr="00132769">
              <w:rPr>
                <w:b/>
                <w:sz w:val="20"/>
                <w:szCs w:val="20"/>
              </w:rPr>
              <w:t>н</w:t>
            </w:r>
            <w:proofErr w:type="gramStart"/>
            <w:r w:rsidRPr="00132769">
              <w:rPr>
                <w:b/>
                <w:sz w:val="20"/>
                <w:szCs w:val="20"/>
              </w:rPr>
              <w:t>1</w:t>
            </w:r>
            <w:proofErr w:type="gramEnd"/>
            <w:r w:rsidRPr="00132769">
              <w:rPr>
                <w:b/>
                <w:sz w:val="20"/>
                <w:szCs w:val="20"/>
              </w:rPr>
              <w:t xml:space="preserve"> 07.01.</w:t>
            </w:r>
          </w:p>
        </w:tc>
        <w:tc>
          <w:tcPr>
            <w:tcW w:w="5927" w:type="dxa"/>
          </w:tcPr>
          <w:p w:rsidR="004A1907" w:rsidRPr="004A1907" w:rsidRDefault="004A1907" w:rsidP="004A1907">
            <w:pPr>
              <w:suppressAutoHyphens/>
              <w:spacing w:line="256" w:lineRule="auto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4A1907">
              <w:rPr>
                <w:bCs/>
                <w:iCs/>
                <w:sz w:val="20"/>
                <w:szCs w:val="20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4A1907" w:rsidRPr="0017333C" w:rsidTr="00132769">
        <w:tc>
          <w:tcPr>
            <w:tcW w:w="993" w:type="dxa"/>
            <w:vMerge/>
          </w:tcPr>
          <w:p w:rsidR="004A1907" w:rsidRPr="0017333C" w:rsidRDefault="004A1907" w:rsidP="004A190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27" w:type="dxa"/>
            <w:vMerge/>
          </w:tcPr>
          <w:p w:rsidR="004A1907" w:rsidRPr="0017333C" w:rsidRDefault="004A1907" w:rsidP="004A190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4A1907" w:rsidRPr="00132769" w:rsidRDefault="004A1907" w:rsidP="004A1907">
            <w:pPr>
              <w:jc w:val="center"/>
              <w:rPr>
                <w:b/>
                <w:sz w:val="20"/>
                <w:szCs w:val="20"/>
              </w:rPr>
            </w:pPr>
            <w:r w:rsidRPr="00132769">
              <w:rPr>
                <w:b/>
                <w:sz w:val="20"/>
                <w:szCs w:val="20"/>
              </w:rPr>
              <w:t>З</w:t>
            </w:r>
            <w:r w:rsidR="00132769" w:rsidRPr="00132769">
              <w:rPr>
                <w:b/>
                <w:sz w:val="20"/>
                <w:szCs w:val="20"/>
              </w:rPr>
              <w:t>н</w:t>
            </w:r>
            <w:proofErr w:type="gramStart"/>
            <w:r w:rsidRPr="00132769">
              <w:rPr>
                <w:b/>
                <w:sz w:val="20"/>
                <w:szCs w:val="20"/>
              </w:rPr>
              <w:t>2</w:t>
            </w:r>
            <w:proofErr w:type="gramEnd"/>
            <w:r w:rsidRPr="00132769">
              <w:rPr>
                <w:b/>
                <w:sz w:val="20"/>
                <w:szCs w:val="20"/>
              </w:rPr>
              <w:t xml:space="preserve"> 07.02.</w:t>
            </w:r>
          </w:p>
        </w:tc>
        <w:tc>
          <w:tcPr>
            <w:tcW w:w="5927" w:type="dxa"/>
          </w:tcPr>
          <w:p w:rsidR="004A1907" w:rsidRPr="004A1907" w:rsidRDefault="004A1907" w:rsidP="004A1907">
            <w:pPr>
              <w:suppressAutoHyphens/>
              <w:spacing w:line="256" w:lineRule="auto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4A1907">
              <w:rPr>
                <w:bCs/>
                <w:iCs/>
                <w:sz w:val="20"/>
                <w:szCs w:val="20"/>
              </w:rPr>
              <w:t xml:space="preserve">основные ресурсы, задействованные </w:t>
            </w:r>
            <w:r w:rsidRPr="004A1907">
              <w:rPr>
                <w:bCs/>
                <w:iCs/>
                <w:sz w:val="20"/>
                <w:szCs w:val="20"/>
              </w:rPr>
              <w:br/>
              <w:t>в профессиональной деятельности</w:t>
            </w:r>
          </w:p>
        </w:tc>
      </w:tr>
      <w:tr w:rsidR="004A1907" w:rsidRPr="0017333C" w:rsidTr="00132769">
        <w:tc>
          <w:tcPr>
            <w:tcW w:w="993" w:type="dxa"/>
            <w:vMerge/>
          </w:tcPr>
          <w:p w:rsidR="004A1907" w:rsidRPr="0017333C" w:rsidRDefault="004A1907" w:rsidP="004A190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27" w:type="dxa"/>
            <w:vMerge/>
          </w:tcPr>
          <w:p w:rsidR="004A1907" w:rsidRPr="0017333C" w:rsidRDefault="004A1907" w:rsidP="004A190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4A1907" w:rsidRPr="00132769" w:rsidRDefault="004A1907" w:rsidP="004A1907">
            <w:pPr>
              <w:jc w:val="center"/>
              <w:rPr>
                <w:b/>
                <w:sz w:val="20"/>
                <w:szCs w:val="20"/>
              </w:rPr>
            </w:pPr>
            <w:r w:rsidRPr="00132769">
              <w:rPr>
                <w:b/>
                <w:sz w:val="20"/>
                <w:szCs w:val="20"/>
              </w:rPr>
              <w:t>З</w:t>
            </w:r>
            <w:r w:rsidR="00132769" w:rsidRPr="00132769">
              <w:rPr>
                <w:b/>
                <w:sz w:val="20"/>
                <w:szCs w:val="20"/>
              </w:rPr>
              <w:t>н</w:t>
            </w:r>
            <w:r w:rsidRPr="00132769">
              <w:rPr>
                <w:b/>
                <w:sz w:val="20"/>
                <w:szCs w:val="20"/>
              </w:rPr>
              <w:t>3 07.03.</w:t>
            </w:r>
          </w:p>
        </w:tc>
        <w:tc>
          <w:tcPr>
            <w:tcW w:w="5927" w:type="dxa"/>
          </w:tcPr>
          <w:p w:rsidR="004A1907" w:rsidRPr="004A1907" w:rsidRDefault="004A1907" w:rsidP="004A1907">
            <w:pPr>
              <w:suppressAutoHyphens/>
              <w:spacing w:line="256" w:lineRule="auto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4A1907">
              <w:rPr>
                <w:bCs/>
                <w:iCs/>
                <w:sz w:val="20"/>
                <w:szCs w:val="20"/>
              </w:rPr>
              <w:t>пути обеспечения ресурсосбережения</w:t>
            </w:r>
          </w:p>
        </w:tc>
      </w:tr>
      <w:tr w:rsidR="004A1907" w:rsidRPr="0017333C" w:rsidTr="00132769">
        <w:tc>
          <w:tcPr>
            <w:tcW w:w="993" w:type="dxa"/>
            <w:vMerge/>
          </w:tcPr>
          <w:p w:rsidR="004A1907" w:rsidRPr="0017333C" w:rsidRDefault="004A1907" w:rsidP="004A190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27" w:type="dxa"/>
            <w:vMerge/>
          </w:tcPr>
          <w:p w:rsidR="004A1907" w:rsidRPr="0017333C" w:rsidRDefault="004A1907" w:rsidP="004A190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4A1907" w:rsidRPr="00132769" w:rsidRDefault="004A1907" w:rsidP="004A1907">
            <w:pPr>
              <w:jc w:val="center"/>
              <w:rPr>
                <w:b/>
                <w:sz w:val="20"/>
                <w:szCs w:val="20"/>
              </w:rPr>
            </w:pPr>
            <w:r w:rsidRPr="00132769">
              <w:rPr>
                <w:b/>
                <w:sz w:val="20"/>
                <w:szCs w:val="20"/>
              </w:rPr>
              <w:t>З</w:t>
            </w:r>
            <w:r w:rsidR="00132769" w:rsidRPr="00132769">
              <w:rPr>
                <w:b/>
                <w:sz w:val="20"/>
                <w:szCs w:val="20"/>
              </w:rPr>
              <w:t>н</w:t>
            </w:r>
            <w:proofErr w:type="gramStart"/>
            <w:r w:rsidRPr="00132769">
              <w:rPr>
                <w:b/>
                <w:sz w:val="20"/>
                <w:szCs w:val="20"/>
              </w:rPr>
              <w:t>4</w:t>
            </w:r>
            <w:proofErr w:type="gramEnd"/>
            <w:r w:rsidRPr="00132769">
              <w:rPr>
                <w:b/>
                <w:sz w:val="20"/>
                <w:szCs w:val="20"/>
              </w:rPr>
              <w:t xml:space="preserve"> 07.04.</w:t>
            </w:r>
          </w:p>
        </w:tc>
        <w:tc>
          <w:tcPr>
            <w:tcW w:w="5927" w:type="dxa"/>
          </w:tcPr>
          <w:p w:rsidR="004A1907" w:rsidRPr="004A1907" w:rsidRDefault="004A1907" w:rsidP="004A1907">
            <w:pPr>
              <w:suppressAutoHyphens/>
              <w:spacing w:line="256" w:lineRule="auto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4A1907">
              <w:rPr>
                <w:bCs/>
                <w:iCs/>
                <w:sz w:val="20"/>
                <w:szCs w:val="20"/>
              </w:rPr>
              <w:t>принципы бережливого производства</w:t>
            </w:r>
          </w:p>
        </w:tc>
      </w:tr>
      <w:tr w:rsidR="004A1907" w:rsidRPr="0017333C" w:rsidTr="00132769">
        <w:tc>
          <w:tcPr>
            <w:tcW w:w="993" w:type="dxa"/>
            <w:vMerge/>
          </w:tcPr>
          <w:p w:rsidR="004A1907" w:rsidRPr="0017333C" w:rsidRDefault="004A1907" w:rsidP="004A190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27" w:type="dxa"/>
            <w:vMerge/>
          </w:tcPr>
          <w:p w:rsidR="004A1907" w:rsidRPr="0017333C" w:rsidRDefault="004A1907" w:rsidP="004A190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4A1907" w:rsidRPr="00132769" w:rsidRDefault="004A1907" w:rsidP="004A1907">
            <w:pPr>
              <w:jc w:val="center"/>
              <w:rPr>
                <w:b/>
                <w:sz w:val="20"/>
                <w:szCs w:val="20"/>
              </w:rPr>
            </w:pPr>
            <w:r w:rsidRPr="00132769">
              <w:rPr>
                <w:b/>
                <w:sz w:val="20"/>
                <w:szCs w:val="20"/>
              </w:rPr>
              <w:t>З</w:t>
            </w:r>
            <w:r w:rsidR="00132769" w:rsidRPr="00132769">
              <w:rPr>
                <w:b/>
                <w:sz w:val="20"/>
                <w:szCs w:val="20"/>
              </w:rPr>
              <w:t>н</w:t>
            </w:r>
            <w:r w:rsidRPr="00132769">
              <w:rPr>
                <w:b/>
                <w:sz w:val="20"/>
                <w:szCs w:val="20"/>
              </w:rPr>
              <w:t>5 07.05.</w:t>
            </w:r>
          </w:p>
        </w:tc>
        <w:tc>
          <w:tcPr>
            <w:tcW w:w="5927" w:type="dxa"/>
          </w:tcPr>
          <w:p w:rsidR="004A1907" w:rsidRPr="004A1907" w:rsidRDefault="004A1907" w:rsidP="004A1907">
            <w:pPr>
              <w:suppressAutoHyphens/>
              <w:spacing w:line="256" w:lineRule="auto"/>
              <w:rPr>
                <w:b/>
                <w:iCs/>
                <w:sz w:val="20"/>
                <w:szCs w:val="20"/>
                <w:lang w:eastAsia="en-US"/>
              </w:rPr>
            </w:pPr>
            <w:r w:rsidRPr="004A1907">
              <w:rPr>
                <w:bCs/>
                <w:iCs/>
                <w:sz w:val="20"/>
                <w:szCs w:val="20"/>
              </w:rPr>
              <w:t>основные направления изменения климатических условий региона</w:t>
            </w:r>
          </w:p>
        </w:tc>
      </w:tr>
      <w:tr w:rsidR="00132769" w:rsidRPr="0017333C" w:rsidTr="00132769">
        <w:tc>
          <w:tcPr>
            <w:tcW w:w="993" w:type="dxa"/>
            <w:vMerge w:val="restart"/>
          </w:tcPr>
          <w:p w:rsidR="00132769" w:rsidRPr="00CA09DF" w:rsidRDefault="00132769" w:rsidP="006556DD">
            <w:pPr>
              <w:jc w:val="center"/>
            </w:pPr>
            <w:proofErr w:type="gramStart"/>
            <w:r w:rsidRPr="00CA09DF">
              <w:t>ОК</w:t>
            </w:r>
            <w:proofErr w:type="gramEnd"/>
            <w:r w:rsidRPr="00CA09DF">
              <w:t xml:space="preserve"> </w:t>
            </w:r>
            <w:r>
              <w:t>9</w:t>
            </w:r>
          </w:p>
          <w:p w:rsidR="00132769" w:rsidRPr="00CA09DF" w:rsidRDefault="00132769" w:rsidP="006556DD">
            <w:pPr>
              <w:jc w:val="center"/>
            </w:pPr>
          </w:p>
        </w:tc>
        <w:tc>
          <w:tcPr>
            <w:tcW w:w="2127" w:type="dxa"/>
            <w:vMerge w:val="restart"/>
          </w:tcPr>
          <w:p w:rsidR="00132769" w:rsidRPr="00CA09DF" w:rsidRDefault="00132769" w:rsidP="006556DD">
            <w:r>
              <w:t>Пользоваться профессионал</w:t>
            </w:r>
            <w:r>
              <w:t>ь</w:t>
            </w:r>
            <w:r>
              <w:t>ной документац</w:t>
            </w:r>
            <w:r>
              <w:t>и</w:t>
            </w:r>
            <w:r>
              <w:t>ей на госуда</w:t>
            </w:r>
            <w:r>
              <w:t>р</w:t>
            </w:r>
            <w:r>
              <w:t>ственном и ин</w:t>
            </w:r>
            <w:r>
              <w:t>о</w:t>
            </w:r>
            <w:r>
              <w:t>странном языках</w:t>
            </w:r>
          </w:p>
        </w:tc>
        <w:tc>
          <w:tcPr>
            <w:tcW w:w="1134" w:type="dxa"/>
          </w:tcPr>
          <w:p w:rsidR="00132769" w:rsidRPr="00CA09DF" w:rsidRDefault="00132769" w:rsidP="006556DD">
            <w:pPr>
              <w:jc w:val="center"/>
              <w:rPr>
                <w:b/>
              </w:rPr>
            </w:pPr>
          </w:p>
        </w:tc>
        <w:tc>
          <w:tcPr>
            <w:tcW w:w="5927" w:type="dxa"/>
          </w:tcPr>
          <w:p w:rsidR="00132769" w:rsidRPr="006556DD" w:rsidRDefault="00132769" w:rsidP="006556DD">
            <w:pPr>
              <w:jc w:val="both"/>
              <w:rPr>
                <w:b/>
                <w:sz w:val="22"/>
                <w:szCs w:val="22"/>
              </w:rPr>
            </w:pPr>
            <w:r w:rsidRPr="006556DD">
              <w:rPr>
                <w:b/>
                <w:sz w:val="22"/>
                <w:szCs w:val="22"/>
              </w:rPr>
              <w:t>Умения;</w:t>
            </w:r>
          </w:p>
        </w:tc>
      </w:tr>
      <w:tr w:rsidR="00132769" w:rsidRPr="0017333C" w:rsidTr="00132769">
        <w:tc>
          <w:tcPr>
            <w:tcW w:w="993" w:type="dxa"/>
            <w:vMerge/>
          </w:tcPr>
          <w:p w:rsidR="00132769" w:rsidRPr="00CA09DF" w:rsidRDefault="00132769" w:rsidP="004A1907">
            <w:pPr>
              <w:jc w:val="center"/>
            </w:pPr>
          </w:p>
        </w:tc>
        <w:tc>
          <w:tcPr>
            <w:tcW w:w="2127" w:type="dxa"/>
            <w:vMerge/>
          </w:tcPr>
          <w:p w:rsidR="00132769" w:rsidRPr="00CA09DF" w:rsidRDefault="00132769" w:rsidP="004A1907"/>
        </w:tc>
        <w:tc>
          <w:tcPr>
            <w:tcW w:w="1134" w:type="dxa"/>
          </w:tcPr>
          <w:p w:rsidR="00132769" w:rsidRPr="004A1907" w:rsidRDefault="00132769" w:rsidP="00132769">
            <w:pPr>
              <w:jc w:val="center"/>
              <w:rPr>
                <w:b/>
                <w:sz w:val="22"/>
                <w:szCs w:val="22"/>
              </w:rPr>
            </w:pPr>
            <w:r w:rsidRPr="004A1907">
              <w:rPr>
                <w:b/>
                <w:sz w:val="22"/>
                <w:szCs w:val="22"/>
              </w:rPr>
              <w:t>У</w:t>
            </w:r>
            <w:proofErr w:type="gramStart"/>
            <w:r w:rsidRPr="004A1907">
              <w:rPr>
                <w:b/>
                <w:sz w:val="22"/>
                <w:szCs w:val="22"/>
              </w:rPr>
              <w:t>1</w:t>
            </w:r>
            <w:proofErr w:type="gramEnd"/>
            <w:r w:rsidRPr="004A1907">
              <w:rPr>
                <w:b/>
                <w:sz w:val="22"/>
                <w:szCs w:val="22"/>
              </w:rPr>
              <w:t xml:space="preserve"> 0</w:t>
            </w:r>
            <w:r>
              <w:rPr>
                <w:b/>
                <w:sz w:val="22"/>
                <w:szCs w:val="22"/>
              </w:rPr>
              <w:t>9</w:t>
            </w:r>
            <w:r w:rsidRPr="004A1907">
              <w:rPr>
                <w:b/>
                <w:sz w:val="22"/>
                <w:szCs w:val="22"/>
              </w:rPr>
              <w:t>.01.</w:t>
            </w:r>
          </w:p>
        </w:tc>
        <w:tc>
          <w:tcPr>
            <w:tcW w:w="5927" w:type="dxa"/>
          </w:tcPr>
          <w:p w:rsidR="00132769" w:rsidRPr="00132769" w:rsidRDefault="00132769" w:rsidP="004A1907">
            <w:pPr>
              <w:suppressAutoHyphens/>
              <w:spacing w:line="25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32769">
              <w:rPr>
                <w:iCs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132769" w:rsidRPr="0017333C" w:rsidTr="00132769">
        <w:tc>
          <w:tcPr>
            <w:tcW w:w="993" w:type="dxa"/>
            <w:vMerge/>
          </w:tcPr>
          <w:p w:rsidR="00132769" w:rsidRPr="00CA09DF" w:rsidRDefault="00132769" w:rsidP="004A1907">
            <w:pPr>
              <w:jc w:val="center"/>
            </w:pPr>
          </w:p>
        </w:tc>
        <w:tc>
          <w:tcPr>
            <w:tcW w:w="2127" w:type="dxa"/>
            <w:vMerge/>
          </w:tcPr>
          <w:p w:rsidR="00132769" w:rsidRPr="00CA09DF" w:rsidRDefault="00132769" w:rsidP="004A1907"/>
        </w:tc>
        <w:tc>
          <w:tcPr>
            <w:tcW w:w="1134" w:type="dxa"/>
          </w:tcPr>
          <w:p w:rsidR="00132769" w:rsidRPr="004A1907" w:rsidRDefault="00132769" w:rsidP="00132769">
            <w:pPr>
              <w:jc w:val="center"/>
              <w:rPr>
                <w:b/>
                <w:sz w:val="22"/>
                <w:szCs w:val="22"/>
              </w:rPr>
            </w:pPr>
            <w:r w:rsidRPr="004A1907">
              <w:rPr>
                <w:b/>
                <w:sz w:val="22"/>
                <w:szCs w:val="22"/>
              </w:rPr>
              <w:t>У</w:t>
            </w:r>
            <w:proofErr w:type="gramStart"/>
            <w:r w:rsidRPr="004A1907">
              <w:rPr>
                <w:b/>
                <w:sz w:val="22"/>
                <w:szCs w:val="22"/>
              </w:rPr>
              <w:t>2</w:t>
            </w:r>
            <w:proofErr w:type="gramEnd"/>
            <w:r w:rsidRPr="004A1907">
              <w:rPr>
                <w:b/>
                <w:sz w:val="22"/>
                <w:szCs w:val="22"/>
              </w:rPr>
              <w:t xml:space="preserve"> 0</w:t>
            </w:r>
            <w:r>
              <w:rPr>
                <w:b/>
                <w:sz w:val="22"/>
                <w:szCs w:val="22"/>
              </w:rPr>
              <w:t>9</w:t>
            </w:r>
            <w:r w:rsidRPr="004A1907">
              <w:rPr>
                <w:b/>
                <w:sz w:val="22"/>
                <w:szCs w:val="22"/>
              </w:rPr>
              <w:t>.02.</w:t>
            </w:r>
          </w:p>
        </w:tc>
        <w:tc>
          <w:tcPr>
            <w:tcW w:w="5927" w:type="dxa"/>
          </w:tcPr>
          <w:p w:rsidR="00132769" w:rsidRPr="00132769" w:rsidRDefault="00132769" w:rsidP="004A1907">
            <w:pPr>
              <w:suppressAutoHyphens/>
              <w:spacing w:line="25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32769">
              <w:rPr>
                <w:iCs/>
                <w:sz w:val="22"/>
                <w:szCs w:val="22"/>
              </w:rPr>
              <w:t xml:space="preserve">участвовать в диалогах на знакомые общие </w:t>
            </w:r>
            <w:r w:rsidRPr="00132769">
              <w:rPr>
                <w:iCs/>
                <w:sz w:val="22"/>
                <w:szCs w:val="22"/>
              </w:rPr>
              <w:br/>
              <w:t>и профессиональные темы</w:t>
            </w:r>
          </w:p>
        </w:tc>
      </w:tr>
      <w:tr w:rsidR="00132769" w:rsidRPr="0017333C" w:rsidTr="00132769">
        <w:tc>
          <w:tcPr>
            <w:tcW w:w="993" w:type="dxa"/>
            <w:vMerge/>
          </w:tcPr>
          <w:p w:rsidR="00132769" w:rsidRPr="00CA09DF" w:rsidRDefault="00132769" w:rsidP="004A1907">
            <w:pPr>
              <w:jc w:val="center"/>
            </w:pPr>
          </w:p>
        </w:tc>
        <w:tc>
          <w:tcPr>
            <w:tcW w:w="2127" w:type="dxa"/>
            <w:vMerge/>
          </w:tcPr>
          <w:p w:rsidR="00132769" w:rsidRPr="00CA09DF" w:rsidRDefault="00132769" w:rsidP="004A1907"/>
        </w:tc>
        <w:tc>
          <w:tcPr>
            <w:tcW w:w="1134" w:type="dxa"/>
          </w:tcPr>
          <w:p w:rsidR="00132769" w:rsidRPr="004A1907" w:rsidRDefault="00132769" w:rsidP="00132769">
            <w:pPr>
              <w:jc w:val="center"/>
              <w:rPr>
                <w:b/>
                <w:sz w:val="22"/>
                <w:szCs w:val="22"/>
              </w:rPr>
            </w:pPr>
            <w:r w:rsidRPr="004A1907">
              <w:rPr>
                <w:b/>
                <w:sz w:val="22"/>
                <w:szCs w:val="22"/>
              </w:rPr>
              <w:t>У3 0</w:t>
            </w:r>
            <w:r>
              <w:rPr>
                <w:b/>
                <w:sz w:val="22"/>
                <w:szCs w:val="22"/>
              </w:rPr>
              <w:t>9</w:t>
            </w:r>
            <w:r w:rsidRPr="004A1907">
              <w:rPr>
                <w:b/>
                <w:sz w:val="22"/>
                <w:szCs w:val="22"/>
              </w:rPr>
              <w:t>.03.</w:t>
            </w:r>
          </w:p>
        </w:tc>
        <w:tc>
          <w:tcPr>
            <w:tcW w:w="5927" w:type="dxa"/>
          </w:tcPr>
          <w:p w:rsidR="00132769" w:rsidRPr="00132769" w:rsidRDefault="00132769" w:rsidP="004A1907">
            <w:pPr>
              <w:suppressAutoHyphens/>
              <w:spacing w:line="25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32769">
              <w:rPr>
                <w:iCs/>
                <w:sz w:val="22"/>
                <w:szCs w:val="22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132769" w:rsidRPr="0017333C" w:rsidTr="00132769">
        <w:tc>
          <w:tcPr>
            <w:tcW w:w="993" w:type="dxa"/>
            <w:vMerge/>
          </w:tcPr>
          <w:p w:rsidR="00132769" w:rsidRPr="00CA09DF" w:rsidRDefault="00132769" w:rsidP="004A1907">
            <w:pPr>
              <w:jc w:val="center"/>
            </w:pPr>
          </w:p>
        </w:tc>
        <w:tc>
          <w:tcPr>
            <w:tcW w:w="2127" w:type="dxa"/>
            <w:vMerge/>
          </w:tcPr>
          <w:p w:rsidR="00132769" w:rsidRPr="00CA09DF" w:rsidRDefault="00132769" w:rsidP="004A1907"/>
        </w:tc>
        <w:tc>
          <w:tcPr>
            <w:tcW w:w="1134" w:type="dxa"/>
          </w:tcPr>
          <w:p w:rsidR="00132769" w:rsidRPr="004A1907" w:rsidRDefault="00132769" w:rsidP="00132769">
            <w:pPr>
              <w:jc w:val="center"/>
              <w:rPr>
                <w:b/>
                <w:sz w:val="22"/>
                <w:szCs w:val="22"/>
              </w:rPr>
            </w:pPr>
            <w:r w:rsidRPr="004A1907">
              <w:rPr>
                <w:b/>
                <w:sz w:val="22"/>
                <w:szCs w:val="22"/>
              </w:rPr>
              <w:t>У</w:t>
            </w:r>
            <w:proofErr w:type="gramStart"/>
            <w:r w:rsidRPr="004A1907">
              <w:rPr>
                <w:b/>
                <w:sz w:val="22"/>
                <w:szCs w:val="22"/>
              </w:rPr>
              <w:t>4</w:t>
            </w:r>
            <w:proofErr w:type="gramEnd"/>
            <w:r w:rsidRPr="004A1907">
              <w:rPr>
                <w:b/>
                <w:sz w:val="22"/>
                <w:szCs w:val="22"/>
              </w:rPr>
              <w:t xml:space="preserve"> 0</w:t>
            </w:r>
            <w:r>
              <w:rPr>
                <w:b/>
                <w:sz w:val="22"/>
                <w:szCs w:val="22"/>
              </w:rPr>
              <w:t>9</w:t>
            </w:r>
            <w:r w:rsidRPr="004A1907">
              <w:rPr>
                <w:b/>
                <w:sz w:val="22"/>
                <w:szCs w:val="22"/>
              </w:rPr>
              <w:t>.04.</w:t>
            </w:r>
          </w:p>
        </w:tc>
        <w:tc>
          <w:tcPr>
            <w:tcW w:w="5927" w:type="dxa"/>
          </w:tcPr>
          <w:p w:rsidR="00132769" w:rsidRPr="00132769" w:rsidRDefault="00132769" w:rsidP="004A1907">
            <w:pPr>
              <w:suppressAutoHyphens/>
              <w:spacing w:line="25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32769">
              <w:rPr>
                <w:iCs/>
                <w:sz w:val="22"/>
                <w:szCs w:val="22"/>
              </w:rPr>
              <w:t>кратко обосновывать и объяснять свои действия (текущие и планируемые)</w:t>
            </w:r>
          </w:p>
        </w:tc>
      </w:tr>
      <w:tr w:rsidR="00132769" w:rsidRPr="0017333C" w:rsidTr="00132769">
        <w:tc>
          <w:tcPr>
            <w:tcW w:w="993" w:type="dxa"/>
            <w:vMerge/>
          </w:tcPr>
          <w:p w:rsidR="00132769" w:rsidRPr="00CA09DF" w:rsidRDefault="00132769" w:rsidP="004A1907">
            <w:pPr>
              <w:jc w:val="center"/>
            </w:pPr>
          </w:p>
        </w:tc>
        <w:tc>
          <w:tcPr>
            <w:tcW w:w="2127" w:type="dxa"/>
            <w:vMerge/>
          </w:tcPr>
          <w:p w:rsidR="00132769" w:rsidRPr="00CA09DF" w:rsidRDefault="00132769" w:rsidP="004A1907"/>
        </w:tc>
        <w:tc>
          <w:tcPr>
            <w:tcW w:w="1134" w:type="dxa"/>
          </w:tcPr>
          <w:p w:rsidR="00132769" w:rsidRPr="004A1907" w:rsidRDefault="00132769" w:rsidP="00132769">
            <w:pPr>
              <w:jc w:val="center"/>
              <w:rPr>
                <w:b/>
                <w:sz w:val="22"/>
                <w:szCs w:val="22"/>
              </w:rPr>
            </w:pPr>
            <w:r w:rsidRPr="004A1907">
              <w:rPr>
                <w:b/>
                <w:sz w:val="22"/>
                <w:szCs w:val="22"/>
              </w:rPr>
              <w:t>У5 0</w:t>
            </w:r>
            <w:r>
              <w:rPr>
                <w:b/>
                <w:sz w:val="22"/>
                <w:szCs w:val="22"/>
              </w:rPr>
              <w:t>9</w:t>
            </w:r>
            <w:r w:rsidRPr="004A1907">
              <w:rPr>
                <w:b/>
                <w:sz w:val="22"/>
                <w:szCs w:val="22"/>
              </w:rPr>
              <w:t>.05.</w:t>
            </w:r>
          </w:p>
        </w:tc>
        <w:tc>
          <w:tcPr>
            <w:tcW w:w="5927" w:type="dxa"/>
          </w:tcPr>
          <w:p w:rsidR="00132769" w:rsidRPr="00132769" w:rsidRDefault="00132769" w:rsidP="004A1907">
            <w:pPr>
              <w:suppressAutoHyphens/>
              <w:spacing w:line="25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32769">
              <w:rPr>
                <w:iCs/>
                <w:sz w:val="22"/>
                <w:szCs w:val="22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132769" w:rsidRPr="0017333C" w:rsidTr="00132769">
        <w:tc>
          <w:tcPr>
            <w:tcW w:w="993" w:type="dxa"/>
            <w:vMerge/>
          </w:tcPr>
          <w:p w:rsidR="00132769" w:rsidRPr="0017333C" w:rsidRDefault="00132769" w:rsidP="006556DD">
            <w:pPr>
              <w:jc w:val="center"/>
              <w:rPr>
                <w:color w:val="FF0000"/>
              </w:rPr>
            </w:pPr>
          </w:p>
        </w:tc>
        <w:tc>
          <w:tcPr>
            <w:tcW w:w="2127" w:type="dxa"/>
            <w:vMerge/>
          </w:tcPr>
          <w:p w:rsidR="00132769" w:rsidRPr="0017333C" w:rsidRDefault="00132769" w:rsidP="006556DD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132769" w:rsidRPr="004A1907" w:rsidRDefault="00132769" w:rsidP="006556DD">
            <w:pPr>
              <w:rPr>
                <w:b/>
                <w:sz w:val="22"/>
                <w:szCs w:val="22"/>
              </w:rPr>
            </w:pPr>
          </w:p>
        </w:tc>
        <w:tc>
          <w:tcPr>
            <w:tcW w:w="5927" w:type="dxa"/>
          </w:tcPr>
          <w:p w:rsidR="00132769" w:rsidRPr="00132769" w:rsidRDefault="00132769" w:rsidP="006556DD">
            <w:pPr>
              <w:rPr>
                <w:sz w:val="22"/>
                <w:szCs w:val="22"/>
              </w:rPr>
            </w:pPr>
            <w:r w:rsidRPr="00132769">
              <w:rPr>
                <w:b/>
                <w:sz w:val="22"/>
                <w:szCs w:val="22"/>
              </w:rPr>
              <w:t>Знания:</w:t>
            </w:r>
          </w:p>
        </w:tc>
      </w:tr>
      <w:tr w:rsidR="00132769" w:rsidRPr="0017333C" w:rsidTr="00132769">
        <w:tc>
          <w:tcPr>
            <w:tcW w:w="993" w:type="dxa"/>
            <w:vMerge/>
          </w:tcPr>
          <w:p w:rsidR="00132769" w:rsidRPr="0017333C" w:rsidRDefault="00132769" w:rsidP="004A1907">
            <w:pPr>
              <w:jc w:val="center"/>
              <w:rPr>
                <w:color w:val="FF0000"/>
              </w:rPr>
            </w:pPr>
          </w:p>
        </w:tc>
        <w:tc>
          <w:tcPr>
            <w:tcW w:w="2127" w:type="dxa"/>
            <w:vMerge/>
          </w:tcPr>
          <w:p w:rsidR="00132769" w:rsidRPr="0017333C" w:rsidRDefault="00132769" w:rsidP="004A1907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132769" w:rsidRPr="00132769" w:rsidRDefault="00132769" w:rsidP="00132769">
            <w:pPr>
              <w:rPr>
                <w:b/>
                <w:sz w:val="20"/>
                <w:szCs w:val="20"/>
              </w:rPr>
            </w:pPr>
            <w:r w:rsidRPr="00132769">
              <w:rPr>
                <w:b/>
                <w:sz w:val="20"/>
                <w:szCs w:val="20"/>
              </w:rPr>
              <w:t>Зн</w:t>
            </w:r>
            <w:proofErr w:type="gramStart"/>
            <w:r w:rsidRPr="00132769">
              <w:rPr>
                <w:b/>
                <w:sz w:val="20"/>
                <w:szCs w:val="20"/>
              </w:rPr>
              <w:t>1</w:t>
            </w:r>
            <w:proofErr w:type="gramEnd"/>
            <w:r w:rsidRPr="00132769">
              <w:rPr>
                <w:b/>
                <w:sz w:val="20"/>
                <w:szCs w:val="20"/>
              </w:rPr>
              <w:t xml:space="preserve"> 09.01.</w:t>
            </w:r>
          </w:p>
        </w:tc>
        <w:tc>
          <w:tcPr>
            <w:tcW w:w="5927" w:type="dxa"/>
          </w:tcPr>
          <w:p w:rsidR="00132769" w:rsidRPr="00132769" w:rsidRDefault="00132769" w:rsidP="004A1907">
            <w:pPr>
              <w:suppressAutoHyphens/>
              <w:spacing w:line="25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32769">
              <w:rPr>
                <w:iCs/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132769" w:rsidRPr="0017333C" w:rsidTr="00132769">
        <w:tc>
          <w:tcPr>
            <w:tcW w:w="993" w:type="dxa"/>
            <w:vMerge/>
          </w:tcPr>
          <w:p w:rsidR="00132769" w:rsidRPr="0017333C" w:rsidRDefault="00132769" w:rsidP="004A1907">
            <w:pPr>
              <w:jc w:val="center"/>
              <w:rPr>
                <w:color w:val="FF0000"/>
              </w:rPr>
            </w:pPr>
          </w:p>
        </w:tc>
        <w:tc>
          <w:tcPr>
            <w:tcW w:w="2127" w:type="dxa"/>
            <w:vMerge/>
          </w:tcPr>
          <w:p w:rsidR="00132769" w:rsidRPr="0017333C" w:rsidRDefault="00132769" w:rsidP="004A1907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132769" w:rsidRPr="00132769" w:rsidRDefault="00132769" w:rsidP="00132769">
            <w:pPr>
              <w:rPr>
                <w:b/>
                <w:sz w:val="20"/>
                <w:szCs w:val="20"/>
              </w:rPr>
            </w:pPr>
            <w:r w:rsidRPr="00132769">
              <w:rPr>
                <w:b/>
                <w:sz w:val="20"/>
                <w:szCs w:val="20"/>
              </w:rPr>
              <w:t>Зн</w:t>
            </w:r>
            <w:proofErr w:type="gramStart"/>
            <w:r w:rsidRPr="00132769">
              <w:rPr>
                <w:b/>
                <w:sz w:val="20"/>
                <w:szCs w:val="20"/>
              </w:rPr>
              <w:t>2</w:t>
            </w:r>
            <w:proofErr w:type="gramEnd"/>
            <w:r w:rsidRPr="00132769">
              <w:rPr>
                <w:b/>
                <w:sz w:val="20"/>
                <w:szCs w:val="20"/>
              </w:rPr>
              <w:t xml:space="preserve"> 09.02.</w:t>
            </w:r>
          </w:p>
        </w:tc>
        <w:tc>
          <w:tcPr>
            <w:tcW w:w="5927" w:type="dxa"/>
          </w:tcPr>
          <w:p w:rsidR="00132769" w:rsidRPr="00132769" w:rsidRDefault="00132769" w:rsidP="004A1907">
            <w:pPr>
              <w:suppressAutoHyphens/>
              <w:spacing w:line="25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32769">
              <w:rPr>
                <w:iCs/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132769" w:rsidRPr="0017333C" w:rsidTr="00132769">
        <w:tc>
          <w:tcPr>
            <w:tcW w:w="993" w:type="dxa"/>
            <w:vMerge/>
          </w:tcPr>
          <w:p w:rsidR="00132769" w:rsidRPr="0017333C" w:rsidRDefault="00132769" w:rsidP="004A1907">
            <w:pPr>
              <w:jc w:val="center"/>
              <w:rPr>
                <w:color w:val="FF0000"/>
              </w:rPr>
            </w:pPr>
          </w:p>
        </w:tc>
        <w:tc>
          <w:tcPr>
            <w:tcW w:w="2127" w:type="dxa"/>
            <w:vMerge/>
          </w:tcPr>
          <w:p w:rsidR="00132769" w:rsidRPr="0017333C" w:rsidRDefault="00132769" w:rsidP="004A1907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132769" w:rsidRPr="00132769" w:rsidRDefault="00132769" w:rsidP="00132769">
            <w:pPr>
              <w:rPr>
                <w:b/>
                <w:sz w:val="20"/>
                <w:szCs w:val="20"/>
              </w:rPr>
            </w:pPr>
            <w:r w:rsidRPr="00132769">
              <w:rPr>
                <w:b/>
                <w:sz w:val="20"/>
                <w:szCs w:val="20"/>
              </w:rPr>
              <w:t>Зн3 09.03.</w:t>
            </w:r>
          </w:p>
        </w:tc>
        <w:tc>
          <w:tcPr>
            <w:tcW w:w="5927" w:type="dxa"/>
          </w:tcPr>
          <w:p w:rsidR="00132769" w:rsidRPr="00132769" w:rsidRDefault="00132769" w:rsidP="004A1907">
            <w:pPr>
              <w:suppressAutoHyphens/>
              <w:spacing w:line="25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32769">
              <w:rPr>
                <w:iCs/>
                <w:sz w:val="22"/>
                <w:szCs w:val="22"/>
              </w:rPr>
              <w:t xml:space="preserve">лексический минимум, относящийся к описанию предметов, средств и процессов профессиональной </w:t>
            </w:r>
            <w:r w:rsidRPr="00132769">
              <w:rPr>
                <w:iCs/>
                <w:sz w:val="22"/>
                <w:szCs w:val="22"/>
              </w:rPr>
              <w:lastRenderedPageBreak/>
              <w:t>деятельности</w:t>
            </w:r>
          </w:p>
        </w:tc>
      </w:tr>
      <w:tr w:rsidR="00132769" w:rsidRPr="0017333C" w:rsidTr="00132769">
        <w:tc>
          <w:tcPr>
            <w:tcW w:w="993" w:type="dxa"/>
            <w:vMerge/>
          </w:tcPr>
          <w:p w:rsidR="00132769" w:rsidRPr="0017333C" w:rsidRDefault="00132769" w:rsidP="004A1907">
            <w:pPr>
              <w:jc w:val="center"/>
              <w:rPr>
                <w:color w:val="FF0000"/>
              </w:rPr>
            </w:pPr>
          </w:p>
        </w:tc>
        <w:tc>
          <w:tcPr>
            <w:tcW w:w="2127" w:type="dxa"/>
            <w:vMerge/>
          </w:tcPr>
          <w:p w:rsidR="00132769" w:rsidRPr="0017333C" w:rsidRDefault="00132769" w:rsidP="004A1907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132769" w:rsidRDefault="00132769" w:rsidP="00132769">
            <w:r w:rsidRPr="003B717E">
              <w:rPr>
                <w:b/>
                <w:sz w:val="20"/>
                <w:szCs w:val="20"/>
              </w:rPr>
              <w:t>Зн</w:t>
            </w:r>
            <w:proofErr w:type="gramStart"/>
            <w:r>
              <w:rPr>
                <w:b/>
                <w:sz w:val="20"/>
                <w:szCs w:val="20"/>
              </w:rPr>
              <w:t>4</w:t>
            </w:r>
            <w:proofErr w:type="gramEnd"/>
            <w:r w:rsidRPr="003B717E">
              <w:rPr>
                <w:b/>
                <w:sz w:val="20"/>
                <w:szCs w:val="20"/>
              </w:rPr>
              <w:t xml:space="preserve"> 09.0</w:t>
            </w:r>
            <w:r>
              <w:rPr>
                <w:b/>
                <w:sz w:val="20"/>
                <w:szCs w:val="20"/>
              </w:rPr>
              <w:t>4</w:t>
            </w:r>
            <w:r w:rsidRPr="003B717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927" w:type="dxa"/>
          </w:tcPr>
          <w:p w:rsidR="00132769" w:rsidRPr="00132769" w:rsidRDefault="00132769" w:rsidP="004A1907">
            <w:pPr>
              <w:suppressAutoHyphens/>
              <w:spacing w:line="256" w:lineRule="auto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132769">
              <w:rPr>
                <w:iCs/>
                <w:sz w:val="22"/>
                <w:szCs w:val="22"/>
              </w:rPr>
              <w:t>особенности произношения</w:t>
            </w:r>
          </w:p>
        </w:tc>
      </w:tr>
      <w:tr w:rsidR="00132769" w:rsidRPr="0017333C" w:rsidTr="00132769">
        <w:tc>
          <w:tcPr>
            <w:tcW w:w="993" w:type="dxa"/>
            <w:vMerge/>
          </w:tcPr>
          <w:p w:rsidR="00132769" w:rsidRPr="0017333C" w:rsidRDefault="00132769" w:rsidP="004A1907">
            <w:pPr>
              <w:jc w:val="center"/>
              <w:rPr>
                <w:color w:val="FF0000"/>
              </w:rPr>
            </w:pPr>
          </w:p>
        </w:tc>
        <w:tc>
          <w:tcPr>
            <w:tcW w:w="2127" w:type="dxa"/>
            <w:vMerge/>
          </w:tcPr>
          <w:p w:rsidR="00132769" w:rsidRPr="0017333C" w:rsidRDefault="00132769" w:rsidP="004A1907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132769" w:rsidRDefault="00132769" w:rsidP="00132769">
            <w:r w:rsidRPr="003B717E">
              <w:rPr>
                <w:b/>
                <w:sz w:val="20"/>
                <w:szCs w:val="20"/>
              </w:rPr>
              <w:t>Зн</w:t>
            </w:r>
            <w:r>
              <w:rPr>
                <w:b/>
                <w:sz w:val="20"/>
                <w:szCs w:val="20"/>
              </w:rPr>
              <w:t>5</w:t>
            </w:r>
            <w:r w:rsidRPr="003B717E">
              <w:rPr>
                <w:b/>
                <w:sz w:val="20"/>
                <w:szCs w:val="20"/>
              </w:rPr>
              <w:t xml:space="preserve"> 09.0</w:t>
            </w:r>
            <w:r>
              <w:rPr>
                <w:b/>
                <w:sz w:val="20"/>
                <w:szCs w:val="20"/>
              </w:rPr>
              <w:t>5</w:t>
            </w:r>
            <w:r w:rsidRPr="003B717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927" w:type="dxa"/>
          </w:tcPr>
          <w:p w:rsidR="00132769" w:rsidRPr="00132769" w:rsidRDefault="00132769" w:rsidP="004A1907">
            <w:pPr>
              <w:suppressAutoHyphens/>
              <w:spacing w:line="256" w:lineRule="auto"/>
              <w:rPr>
                <w:iCs/>
                <w:sz w:val="22"/>
                <w:szCs w:val="22"/>
                <w:lang w:eastAsia="en-US"/>
              </w:rPr>
            </w:pPr>
            <w:r w:rsidRPr="00132769">
              <w:rPr>
                <w:iCs/>
                <w:sz w:val="22"/>
                <w:szCs w:val="22"/>
              </w:rPr>
              <w:t>правила чтения текстов профессиональной направленности</w:t>
            </w:r>
          </w:p>
        </w:tc>
      </w:tr>
    </w:tbl>
    <w:p w:rsidR="006556DD" w:rsidRDefault="006556DD" w:rsidP="006556DD">
      <w:pPr>
        <w:jc w:val="center"/>
        <w:rPr>
          <w:b/>
        </w:rPr>
      </w:pPr>
    </w:p>
    <w:p w:rsidR="006556DD" w:rsidRPr="003D0B13" w:rsidRDefault="006556DD" w:rsidP="006556DD">
      <w:pPr>
        <w:jc w:val="center"/>
        <w:rPr>
          <w:b/>
        </w:rPr>
      </w:pPr>
      <w:r w:rsidRPr="003D0B13">
        <w:rPr>
          <w:b/>
        </w:rPr>
        <w:t>Таблица  перечень профессиональных компетенций</w:t>
      </w:r>
    </w:p>
    <w:p w:rsidR="006556DD" w:rsidRPr="003D0B13" w:rsidRDefault="006556DD" w:rsidP="006556DD">
      <w:pPr>
        <w:jc w:val="center"/>
        <w:rPr>
          <w:b/>
        </w:rPr>
      </w:pPr>
    </w:p>
    <w:tbl>
      <w:tblPr>
        <w:tblStyle w:val="af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48"/>
        <w:gridCol w:w="5189"/>
      </w:tblGrid>
      <w:tr w:rsidR="006556DD" w:rsidRPr="003D0B13" w:rsidTr="006556DD">
        <w:tc>
          <w:tcPr>
            <w:tcW w:w="1560" w:type="dxa"/>
          </w:tcPr>
          <w:p w:rsidR="006556DD" w:rsidRPr="003D0B13" w:rsidRDefault="006556DD" w:rsidP="006556DD">
            <w:pPr>
              <w:jc w:val="center"/>
              <w:rPr>
                <w:b/>
              </w:rPr>
            </w:pPr>
            <w:r w:rsidRPr="003D0B13">
              <w:rPr>
                <w:b/>
              </w:rPr>
              <w:t>Виды де</w:t>
            </w:r>
            <w:r w:rsidRPr="003D0B13">
              <w:rPr>
                <w:b/>
              </w:rPr>
              <w:t>я</w:t>
            </w:r>
            <w:r w:rsidRPr="003D0B13">
              <w:rPr>
                <w:b/>
              </w:rPr>
              <w:t>тельности</w:t>
            </w:r>
          </w:p>
        </w:tc>
        <w:tc>
          <w:tcPr>
            <w:tcW w:w="2268" w:type="dxa"/>
          </w:tcPr>
          <w:p w:rsidR="006556DD" w:rsidRPr="003D0B13" w:rsidRDefault="006556DD" w:rsidP="006556DD">
            <w:pPr>
              <w:jc w:val="center"/>
              <w:rPr>
                <w:b/>
              </w:rPr>
            </w:pPr>
            <w:r w:rsidRPr="003D0B13">
              <w:rPr>
                <w:b/>
              </w:rPr>
              <w:t>Код и наименов</w:t>
            </w:r>
            <w:r w:rsidRPr="003D0B13">
              <w:rPr>
                <w:b/>
              </w:rPr>
              <w:t>а</w:t>
            </w:r>
            <w:r w:rsidRPr="003D0B13">
              <w:rPr>
                <w:b/>
              </w:rPr>
              <w:t>ние компетенции</w:t>
            </w:r>
          </w:p>
        </w:tc>
        <w:tc>
          <w:tcPr>
            <w:tcW w:w="1048" w:type="dxa"/>
          </w:tcPr>
          <w:p w:rsidR="006556DD" w:rsidRPr="003D0B13" w:rsidRDefault="006556DD" w:rsidP="006556DD">
            <w:pPr>
              <w:jc w:val="center"/>
              <w:rPr>
                <w:b/>
              </w:rPr>
            </w:pPr>
            <w:r w:rsidRPr="003D0B13">
              <w:rPr>
                <w:b/>
              </w:rPr>
              <w:t>Код</w:t>
            </w:r>
          </w:p>
        </w:tc>
        <w:tc>
          <w:tcPr>
            <w:tcW w:w="5189" w:type="dxa"/>
          </w:tcPr>
          <w:p w:rsidR="006556DD" w:rsidRPr="003D0B13" w:rsidRDefault="006556DD" w:rsidP="006556DD">
            <w:pPr>
              <w:jc w:val="center"/>
              <w:rPr>
                <w:b/>
              </w:rPr>
            </w:pPr>
            <w:r w:rsidRPr="003D0B13">
              <w:rPr>
                <w:b/>
              </w:rPr>
              <w:t>Показатели освоения компетенции</w:t>
            </w:r>
          </w:p>
        </w:tc>
      </w:tr>
      <w:tr w:rsidR="00143BEB" w:rsidRPr="0017333C" w:rsidTr="00143BEB">
        <w:tc>
          <w:tcPr>
            <w:tcW w:w="1560" w:type="dxa"/>
            <w:vMerge w:val="restart"/>
          </w:tcPr>
          <w:p w:rsidR="00143BEB" w:rsidRPr="0017333C" w:rsidRDefault="00E12356" w:rsidP="006556DD">
            <w:pPr>
              <w:rPr>
                <w:color w:val="FF0000"/>
              </w:rPr>
            </w:pPr>
            <w:r>
              <w:t>Товаровед</w:t>
            </w:r>
            <w:r>
              <w:t>е</w:t>
            </w:r>
            <w:r>
              <w:t>ние и орг</w:t>
            </w:r>
            <w:r>
              <w:t>а</w:t>
            </w:r>
            <w:r>
              <w:t>низация эк</w:t>
            </w:r>
            <w:r>
              <w:t>с</w:t>
            </w:r>
            <w:r>
              <w:t>пертизы к</w:t>
            </w:r>
            <w:r>
              <w:t>а</w:t>
            </w:r>
            <w:r>
              <w:t>чества п</w:t>
            </w:r>
            <w:r>
              <w:t>о</w:t>
            </w:r>
            <w:r>
              <w:t>требител</w:t>
            </w:r>
            <w:r>
              <w:t>ь</w:t>
            </w:r>
            <w:r>
              <w:t>ских товаров (по выбору)</w:t>
            </w:r>
          </w:p>
        </w:tc>
        <w:tc>
          <w:tcPr>
            <w:tcW w:w="2268" w:type="dxa"/>
            <w:vMerge w:val="restart"/>
          </w:tcPr>
          <w:p w:rsidR="00143BEB" w:rsidRPr="0017333C" w:rsidRDefault="00143BEB" w:rsidP="006556DD">
            <w:pPr>
              <w:rPr>
                <w:color w:val="FF0000"/>
              </w:rPr>
            </w:pPr>
            <w:r w:rsidRPr="00D273E3">
              <w:t xml:space="preserve">ПК 2.1. </w:t>
            </w:r>
            <w:r>
              <w:t>Осущест</w:t>
            </w:r>
            <w:r>
              <w:t>в</w:t>
            </w:r>
            <w:r>
              <w:t>лять кодирование товаров, в том чи</w:t>
            </w:r>
            <w:r>
              <w:t>с</w:t>
            </w:r>
            <w:r>
              <w:t>ле с применением цифровых технол</w:t>
            </w:r>
            <w:r>
              <w:t>о</w:t>
            </w:r>
            <w:r>
              <w:t>гий</w:t>
            </w:r>
          </w:p>
        </w:tc>
        <w:tc>
          <w:tcPr>
            <w:tcW w:w="1048" w:type="dxa"/>
          </w:tcPr>
          <w:p w:rsidR="00143BEB" w:rsidRPr="006556DD" w:rsidRDefault="00143BEB" w:rsidP="006556DD">
            <w:pPr>
              <w:jc w:val="center"/>
              <w:rPr>
                <w:b/>
                <w:sz w:val="20"/>
                <w:szCs w:val="20"/>
              </w:rPr>
            </w:pPr>
            <w:r w:rsidRPr="006556DD">
              <w:rPr>
                <w:b/>
                <w:sz w:val="20"/>
                <w:szCs w:val="20"/>
              </w:rPr>
              <w:t>Н 2.1.01</w:t>
            </w:r>
          </w:p>
        </w:tc>
        <w:tc>
          <w:tcPr>
            <w:tcW w:w="5189" w:type="dxa"/>
            <w:vAlign w:val="center"/>
          </w:tcPr>
          <w:p w:rsidR="00143BEB" w:rsidRPr="00143BEB" w:rsidRDefault="00143BEB">
            <w:pPr>
              <w:rPr>
                <w:sz w:val="20"/>
                <w:szCs w:val="20"/>
                <w:lang w:eastAsia="en-US"/>
              </w:rPr>
            </w:pPr>
            <w:r w:rsidRPr="00143BEB">
              <w:rPr>
                <w:sz w:val="20"/>
                <w:szCs w:val="20"/>
              </w:rPr>
              <w:t>применения методик идентификации ассортиментной принадлежности потребительских товаров;</w:t>
            </w:r>
          </w:p>
        </w:tc>
      </w:tr>
      <w:tr w:rsidR="00143BEB" w:rsidRPr="0017333C" w:rsidTr="00143BEB">
        <w:tc>
          <w:tcPr>
            <w:tcW w:w="1560" w:type="dxa"/>
            <w:vMerge/>
          </w:tcPr>
          <w:p w:rsidR="00143BEB" w:rsidRDefault="00143BEB" w:rsidP="006556DD">
            <w:pPr>
              <w:rPr>
                <w:b/>
              </w:rPr>
            </w:pPr>
          </w:p>
        </w:tc>
        <w:tc>
          <w:tcPr>
            <w:tcW w:w="2268" w:type="dxa"/>
            <w:vMerge/>
          </w:tcPr>
          <w:p w:rsidR="00143BEB" w:rsidRPr="00D273E3" w:rsidRDefault="00143BEB" w:rsidP="006556DD"/>
        </w:tc>
        <w:tc>
          <w:tcPr>
            <w:tcW w:w="1048" w:type="dxa"/>
          </w:tcPr>
          <w:p w:rsidR="00143BEB" w:rsidRDefault="00143BEB">
            <w:r>
              <w:rPr>
                <w:b/>
                <w:sz w:val="20"/>
                <w:szCs w:val="20"/>
              </w:rPr>
              <w:t>Н 2.1.02</w:t>
            </w:r>
          </w:p>
        </w:tc>
        <w:tc>
          <w:tcPr>
            <w:tcW w:w="5189" w:type="dxa"/>
            <w:vAlign w:val="center"/>
          </w:tcPr>
          <w:p w:rsidR="00143BEB" w:rsidRPr="00143BEB" w:rsidRDefault="00143BEB">
            <w:pPr>
              <w:rPr>
                <w:sz w:val="20"/>
                <w:szCs w:val="20"/>
                <w:lang w:eastAsia="en-US"/>
              </w:rPr>
            </w:pPr>
            <w:r w:rsidRPr="00143BEB">
              <w:rPr>
                <w:sz w:val="20"/>
                <w:szCs w:val="20"/>
              </w:rPr>
              <w:t>решения задач классификации и кодирования потреб</w:t>
            </w:r>
            <w:r w:rsidRPr="00143BEB">
              <w:rPr>
                <w:sz w:val="20"/>
                <w:szCs w:val="20"/>
              </w:rPr>
              <w:t>и</w:t>
            </w:r>
            <w:r w:rsidRPr="00143BEB">
              <w:rPr>
                <w:sz w:val="20"/>
                <w:szCs w:val="20"/>
              </w:rPr>
              <w:t>тельских товаров, в том числе с помощью цифровых те</w:t>
            </w:r>
            <w:r w:rsidRPr="00143BEB">
              <w:rPr>
                <w:sz w:val="20"/>
                <w:szCs w:val="20"/>
              </w:rPr>
              <w:t>х</w:t>
            </w:r>
            <w:r w:rsidRPr="00143BEB">
              <w:rPr>
                <w:sz w:val="20"/>
                <w:szCs w:val="20"/>
              </w:rPr>
              <w:t>нологий;</w:t>
            </w:r>
          </w:p>
        </w:tc>
      </w:tr>
      <w:tr w:rsidR="00143BEB" w:rsidRPr="0017333C" w:rsidTr="00143BEB">
        <w:tc>
          <w:tcPr>
            <w:tcW w:w="1560" w:type="dxa"/>
            <w:vMerge/>
          </w:tcPr>
          <w:p w:rsidR="00143BEB" w:rsidRDefault="00143BEB" w:rsidP="006556DD">
            <w:pPr>
              <w:rPr>
                <w:b/>
              </w:rPr>
            </w:pPr>
          </w:p>
        </w:tc>
        <w:tc>
          <w:tcPr>
            <w:tcW w:w="2268" w:type="dxa"/>
            <w:vMerge/>
          </w:tcPr>
          <w:p w:rsidR="00143BEB" w:rsidRPr="00D273E3" w:rsidRDefault="00143BEB" w:rsidP="006556DD"/>
        </w:tc>
        <w:tc>
          <w:tcPr>
            <w:tcW w:w="1048" w:type="dxa"/>
          </w:tcPr>
          <w:p w:rsidR="00143BEB" w:rsidRDefault="00143BEB">
            <w:r>
              <w:rPr>
                <w:b/>
                <w:sz w:val="20"/>
                <w:szCs w:val="20"/>
              </w:rPr>
              <w:t>Н 2.1.03</w:t>
            </w:r>
          </w:p>
        </w:tc>
        <w:tc>
          <w:tcPr>
            <w:tcW w:w="5189" w:type="dxa"/>
            <w:vAlign w:val="center"/>
          </w:tcPr>
          <w:p w:rsidR="00143BEB" w:rsidRPr="00143BEB" w:rsidRDefault="00143BEB">
            <w:pPr>
              <w:rPr>
                <w:sz w:val="20"/>
                <w:szCs w:val="20"/>
                <w:lang w:eastAsia="en-US"/>
              </w:rPr>
            </w:pPr>
            <w:r w:rsidRPr="00143BEB">
              <w:rPr>
                <w:sz w:val="20"/>
                <w:szCs w:val="20"/>
              </w:rPr>
              <w:t>применения технических регламентов и национальных стандартов для оценки маркировки потребительских т</w:t>
            </w:r>
            <w:r w:rsidRPr="00143BEB">
              <w:rPr>
                <w:sz w:val="20"/>
                <w:szCs w:val="20"/>
              </w:rPr>
              <w:t>о</w:t>
            </w:r>
            <w:r w:rsidRPr="00143BEB">
              <w:rPr>
                <w:sz w:val="20"/>
                <w:szCs w:val="20"/>
              </w:rPr>
              <w:t>варов;</w:t>
            </w:r>
          </w:p>
        </w:tc>
      </w:tr>
      <w:tr w:rsidR="00143BEB" w:rsidRPr="0017333C" w:rsidTr="00143BEB">
        <w:tc>
          <w:tcPr>
            <w:tcW w:w="1560" w:type="dxa"/>
            <w:vMerge/>
          </w:tcPr>
          <w:p w:rsidR="00143BEB" w:rsidRDefault="00143BEB" w:rsidP="006556DD">
            <w:pPr>
              <w:rPr>
                <w:b/>
              </w:rPr>
            </w:pPr>
          </w:p>
        </w:tc>
        <w:tc>
          <w:tcPr>
            <w:tcW w:w="2268" w:type="dxa"/>
            <w:vMerge/>
          </w:tcPr>
          <w:p w:rsidR="00143BEB" w:rsidRPr="00D273E3" w:rsidRDefault="00143BEB" w:rsidP="006556DD"/>
        </w:tc>
        <w:tc>
          <w:tcPr>
            <w:tcW w:w="1048" w:type="dxa"/>
          </w:tcPr>
          <w:p w:rsidR="00143BEB" w:rsidRDefault="00143BEB">
            <w:r>
              <w:rPr>
                <w:b/>
                <w:sz w:val="20"/>
                <w:szCs w:val="20"/>
              </w:rPr>
              <w:t>Н 2.1.04</w:t>
            </w:r>
          </w:p>
        </w:tc>
        <w:tc>
          <w:tcPr>
            <w:tcW w:w="5189" w:type="dxa"/>
            <w:vAlign w:val="center"/>
          </w:tcPr>
          <w:p w:rsidR="00143BEB" w:rsidRPr="00143BEB" w:rsidRDefault="00143BEB">
            <w:pPr>
              <w:rPr>
                <w:sz w:val="20"/>
                <w:szCs w:val="20"/>
                <w:lang w:eastAsia="en-US"/>
              </w:rPr>
            </w:pPr>
            <w:r w:rsidRPr="00143BEB">
              <w:rPr>
                <w:sz w:val="20"/>
                <w:szCs w:val="20"/>
              </w:rPr>
              <w:t>осуществления контроля над обеспечением оптимальных условия хранения и реализации потребительских тов</w:t>
            </w:r>
            <w:r w:rsidRPr="00143BEB">
              <w:rPr>
                <w:sz w:val="20"/>
                <w:szCs w:val="20"/>
              </w:rPr>
              <w:t>а</w:t>
            </w:r>
            <w:r w:rsidRPr="00143BEB">
              <w:rPr>
                <w:sz w:val="20"/>
                <w:szCs w:val="20"/>
              </w:rPr>
              <w:t>ров;</w:t>
            </w:r>
          </w:p>
        </w:tc>
      </w:tr>
      <w:tr w:rsidR="00143BEB" w:rsidRPr="0017333C" w:rsidTr="00143BEB">
        <w:tc>
          <w:tcPr>
            <w:tcW w:w="1560" w:type="dxa"/>
            <w:vMerge/>
          </w:tcPr>
          <w:p w:rsidR="00143BEB" w:rsidRDefault="00143BEB" w:rsidP="006556DD">
            <w:pPr>
              <w:rPr>
                <w:b/>
              </w:rPr>
            </w:pPr>
          </w:p>
        </w:tc>
        <w:tc>
          <w:tcPr>
            <w:tcW w:w="2268" w:type="dxa"/>
            <w:vMerge/>
          </w:tcPr>
          <w:p w:rsidR="00143BEB" w:rsidRPr="00D273E3" w:rsidRDefault="00143BEB" w:rsidP="006556DD"/>
        </w:tc>
        <w:tc>
          <w:tcPr>
            <w:tcW w:w="1048" w:type="dxa"/>
          </w:tcPr>
          <w:p w:rsidR="00143BEB" w:rsidRDefault="00143BEB">
            <w:r>
              <w:rPr>
                <w:b/>
                <w:sz w:val="20"/>
                <w:szCs w:val="20"/>
              </w:rPr>
              <w:t>Н 2.1.05</w:t>
            </w:r>
          </w:p>
        </w:tc>
        <w:tc>
          <w:tcPr>
            <w:tcW w:w="5189" w:type="dxa"/>
            <w:vAlign w:val="center"/>
          </w:tcPr>
          <w:p w:rsidR="00143BEB" w:rsidRPr="00143BEB" w:rsidRDefault="00143BEB">
            <w:pPr>
              <w:rPr>
                <w:sz w:val="20"/>
                <w:szCs w:val="20"/>
                <w:lang w:eastAsia="en-US"/>
              </w:rPr>
            </w:pPr>
            <w:r w:rsidRPr="00143BEB">
              <w:rPr>
                <w:sz w:val="20"/>
                <w:szCs w:val="20"/>
              </w:rPr>
              <w:t>выявления дефектов, вызывающих ухудшение кач</w:t>
            </w:r>
            <w:r w:rsidRPr="00143BEB">
              <w:rPr>
                <w:sz w:val="20"/>
                <w:szCs w:val="20"/>
              </w:rPr>
              <w:t>е</w:t>
            </w:r>
            <w:r w:rsidRPr="00143BEB">
              <w:rPr>
                <w:sz w:val="20"/>
                <w:szCs w:val="20"/>
              </w:rPr>
              <w:t>ственных и количественных характеристик потребител</w:t>
            </w:r>
            <w:r w:rsidRPr="00143BEB">
              <w:rPr>
                <w:sz w:val="20"/>
                <w:szCs w:val="20"/>
              </w:rPr>
              <w:t>ь</w:t>
            </w:r>
            <w:r w:rsidRPr="00143BEB">
              <w:rPr>
                <w:sz w:val="20"/>
                <w:szCs w:val="20"/>
              </w:rPr>
              <w:t>ских товаров;</w:t>
            </w:r>
          </w:p>
        </w:tc>
      </w:tr>
      <w:tr w:rsidR="00E12356" w:rsidRPr="0017333C" w:rsidTr="007D2C50">
        <w:tc>
          <w:tcPr>
            <w:tcW w:w="1560" w:type="dxa"/>
            <w:vMerge/>
          </w:tcPr>
          <w:p w:rsidR="00E12356" w:rsidRPr="003D0B13" w:rsidRDefault="00E12356" w:rsidP="006556DD">
            <w:pPr>
              <w:rPr>
                <w:b/>
              </w:rPr>
            </w:pPr>
          </w:p>
        </w:tc>
        <w:tc>
          <w:tcPr>
            <w:tcW w:w="2268" w:type="dxa"/>
            <w:vMerge/>
          </w:tcPr>
          <w:p w:rsidR="00E12356" w:rsidRPr="00D273E3" w:rsidRDefault="00E12356" w:rsidP="006556DD"/>
        </w:tc>
        <w:tc>
          <w:tcPr>
            <w:tcW w:w="1048" w:type="dxa"/>
          </w:tcPr>
          <w:p w:rsidR="00E12356" w:rsidRPr="006556DD" w:rsidRDefault="00E12356" w:rsidP="006556DD">
            <w:pPr>
              <w:jc w:val="center"/>
              <w:rPr>
                <w:b/>
                <w:sz w:val="20"/>
                <w:szCs w:val="20"/>
              </w:rPr>
            </w:pPr>
            <w:r w:rsidRPr="006556DD">
              <w:rPr>
                <w:b/>
                <w:sz w:val="20"/>
                <w:szCs w:val="20"/>
              </w:rPr>
              <w:t>У 2.1.01.</w:t>
            </w:r>
          </w:p>
        </w:tc>
        <w:tc>
          <w:tcPr>
            <w:tcW w:w="5189" w:type="dxa"/>
            <w:vAlign w:val="center"/>
          </w:tcPr>
          <w:p w:rsidR="00E12356" w:rsidRPr="00E12356" w:rsidRDefault="00E12356">
            <w:pPr>
              <w:rPr>
                <w:sz w:val="22"/>
                <w:szCs w:val="22"/>
                <w:lang w:eastAsia="en-US"/>
              </w:rPr>
            </w:pPr>
            <w:r w:rsidRPr="00E12356">
              <w:rPr>
                <w:sz w:val="22"/>
                <w:szCs w:val="22"/>
              </w:rPr>
              <w:t>применять цифровые технологии кодирования п</w:t>
            </w:r>
            <w:r w:rsidRPr="00E12356">
              <w:rPr>
                <w:sz w:val="22"/>
                <w:szCs w:val="22"/>
              </w:rPr>
              <w:t>о</w:t>
            </w:r>
            <w:r w:rsidRPr="00E12356">
              <w:rPr>
                <w:sz w:val="22"/>
                <w:szCs w:val="22"/>
              </w:rPr>
              <w:t>требительских товаров;</w:t>
            </w:r>
          </w:p>
        </w:tc>
      </w:tr>
      <w:tr w:rsidR="00E12356" w:rsidRPr="0017333C" w:rsidTr="007D2C50">
        <w:tc>
          <w:tcPr>
            <w:tcW w:w="1560" w:type="dxa"/>
            <w:vMerge/>
          </w:tcPr>
          <w:p w:rsidR="00E12356" w:rsidRPr="0017333C" w:rsidRDefault="00E12356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E12356" w:rsidRPr="0017333C" w:rsidRDefault="00E12356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E12356" w:rsidRPr="006556DD" w:rsidRDefault="00E12356" w:rsidP="006556DD">
            <w:pPr>
              <w:jc w:val="center"/>
              <w:rPr>
                <w:b/>
                <w:sz w:val="20"/>
                <w:szCs w:val="20"/>
              </w:rPr>
            </w:pPr>
            <w:r w:rsidRPr="006556DD">
              <w:rPr>
                <w:b/>
                <w:sz w:val="20"/>
                <w:szCs w:val="20"/>
              </w:rPr>
              <w:t>У 2.1.02.</w:t>
            </w:r>
          </w:p>
        </w:tc>
        <w:tc>
          <w:tcPr>
            <w:tcW w:w="5189" w:type="dxa"/>
            <w:vAlign w:val="center"/>
          </w:tcPr>
          <w:p w:rsidR="00E12356" w:rsidRPr="00E12356" w:rsidRDefault="00E12356">
            <w:pPr>
              <w:rPr>
                <w:sz w:val="22"/>
                <w:szCs w:val="22"/>
                <w:lang w:eastAsia="en-US"/>
              </w:rPr>
            </w:pPr>
            <w:r w:rsidRPr="00E12356">
              <w:rPr>
                <w:sz w:val="22"/>
                <w:szCs w:val="22"/>
              </w:rPr>
              <w:t>идентифицировать ассортиментную принадле</w:t>
            </w:r>
            <w:r w:rsidRPr="00E12356">
              <w:rPr>
                <w:sz w:val="22"/>
                <w:szCs w:val="22"/>
              </w:rPr>
              <w:t>ж</w:t>
            </w:r>
            <w:r w:rsidRPr="00E12356">
              <w:rPr>
                <w:sz w:val="22"/>
                <w:szCs w:val="22"/>
              </w:rPr>
              <w:t>ность продовольственных и непродовольственных товаров;</w:t>
            </w:r>
          </w:p>
        </w:tc>
      </w:tr>
      <w:tr w:rsidR="00E12356" w:rsidRPr="0017333C" w:rsidTr="007D2C50">
        <w:tc>
          <w:tcPr>
            <w:tcW w:w="1560" w:type="dxa"/>
            <w:vMerge/>
          </w:tcPr>
          <w:p w:rsidR="00E12356" w:rsidRPr="0017333C" w:rsidRDefault="00E12356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E12356" w:rsidRPr="0017333C" w:rsidRDefault="00E12356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E12356" w:rsidRPr="006556DD" w:rsidRDefault="00E12356" w:rsidP="006556DD">
            <w:pPr>
              <w:jc w:val="center"/>
              <w:rPr>
                <w:b/>
                <w:sz w:val="20"/>
                <w:szCs w:val="20"/>
              </w:rPr>
            </w:pPr>
            <w:r w:rsidRPr="006556DD">
              <w:rPr>
                <w:b/>
                <w:sz w:val="20"/>
                <w:szCs w:val="20"/>
              </w:rPr>
              <w:t>У 2.1.03.</w:t>
            </w:r>
          </w:p>
        </w:tc>
        <w:tc>
          <w:tcPr>
            <w:tcW w:w="5189" w:type="dxa"/>
            <w:vAlign w:val="center"/>
          </w:tcPr>
          <w:p w:rsidR="00E12356" w:rsidRPr="00E12356" w:rsidRDefault="00E12356">
            <w:pPr>
              <w:rPr>
                <w:sz w:val="22"/>
                <w:szCs w:val="22"/>
                <w:lang w:eastAsia="en-US"/>
              </w:rPr>
            </w:pPr>
            <w:r w:rsidRPr="00E12356">
              <w:rPr>
                <w:sz w:val="22"/>
                <w:szCs w:val="22"/>
              </w:rPr>
              <w:t>оценивать маркировку потребительских товаров на соответствие с требованиями технических регл</w:t>
            </w:r>
            <w:r w:rsidRPr="00E12356">
              <w:rPr>
                <w:sz w:val="22"/>
                <w:szCs w:val="22"/>
              </w:rPr>
              <w:t>а</w:t>
            </w:r>
            <w:r w:rsidRPr="00E12356">
              <w:rPr>
                <w:sz w:val="22"/>
                <w:szCs w:val="22"/>
              </w:rPr>
              <w:t>ментов и национальных стандартов;</w:t>
            </w:r>
          </w:p>
        </w:tc>
      </w:tr>
      <w:tr w:rsidR="00E12356" w:rsidRPr="0017333C" w:rsidTr="007D2C50">
        <w:tc>
          <w:tcPr>
            <w:tcW w:w="1560" w:type="dxa"/>
            <w:vMerge/>
          </w:tcPr>
          <w:p w:rsidR="00E12356" w:rsidRPr="0017333C" w:rsidRDefault="00E12356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E12356" w:rsidRPr="0017333C" w:rsidRDefault="00E12356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E12356" w:rsidRDefault="00E12356" w:rsidP="00E12356">
            <w:r w:rsidRPr="002E43D4">
              <w:rPr>
                <w:b/>
                <w:sz w:val="20"/>
                <w:szCs w:val="20"/>
              </w:rPr>
              <w:t>У 2.1.0</w:t>
            </w:r>
            <w:r>
              <w:rPr>
                <w:b/>
                <w:sz w:val="20"/>
                <w:szCs w:val="20"/>
              </w:rPr>
              <w:t>4</w:t>
            </w:r>
            <w:r w:rsidRPr="002E43D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189" w:type="dxa"/>
            <w:vAlign w:val="center"/>
          </w:tcPr>
          <w:p w:rsidR="00E12356" w:rsidRPr="00E12356" w:rsidRDefault="00E12356">
            <w:pPr>
              <w:rPr>
                <w:sz w:val="22"/>
                <w:szCs w:val="22"/>
                <w:lang w:eastAsia="en-US"/>
              </w:rPr>
            </w:pPr>
            <w:r w:rsidRPr="00E12356">
              <w:rPr>
                <w:sz w:val="22"/>
                <w:szCs w:val="22"/>
              </w:rPr>
              <w:t>идентифицировать ассортиментную принадле</w:t>
            </w:r>
            <w:r w:rsidRPr="00E12356">
              <w:rPr>
                <w:sz w:val="22"/>
                <w:szCs w:val="22"/>
              </w:rPr>
              <w:t>ж</w:t>
            </w:r>
            <w:r w:rsidRPr="00E12356">
              <w:rPr>
                <w:sz w:val="22"/>
                <w:szCs w:val="22"/>
              </w:rPr>
              <w:t>ность продовольственных и непродовольственных товаров;</w:t>
            </w:r>
          </w:p>
        </w:tc>
      </w:tr>
      <w:tr w:rsidR="00E12356" w:rsidRPr="0017333C" w:rsidTr="007D2C50">
        <w:tc>
          <w:tcPr>
            <w:tcW w:w="1560" w:type="dxa"/>
            <w:vMerge/>
          </w:tcPr>
          <w:p w:rsidR="00E12356" w:rsidRPr="0017333C" w:rsidRDefault="00E12356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E12356" w:rsidRPr="0017333C" w:rsidRDefault="00E12356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E12356" w:rsidRDefault="00E12356">
            <w:r>
              <w:rPr>
                <w:b/>
                <w:sz w:val="20"/>
                <w:szCs w:val="20"/>
              </w:rPr>
              <w:t>У 2.1.05</w:t>
            </w:r>
            <w:r w:rsidRPr="002E43D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189" w:type="dxa"/>
            <w:vAlign w:val="center"/>
          </w:tcPr>
          <w:p w:rsidR="00E12356" w:rsidRPr="00E12356" w:rsidRDefault="00E12356">
            <w:pPr>
              <w:rPr>
                <w:sz w:val="22"/>
                <w:szCs w:val="22"/>
                <w:lang w:eastAsia="en-US"/>
              </w:rPr>
            </w:pPr>
            <w:r w:rsidRPr="00E12356">
              <w:rPr>
                <w:sz w:val="22"/>
                <w:szCs w:val="22"/>
              </w:rPr>
              <w:t>применять документы в области технического рег</w:t>
            </w:r>
            <w:r w:rsidRPr="00E12356">
              <w:rPr>
                <w:sz w:val="22"/>
                <w:szCs w:val="22"/>
              </w:rPr>
              <w:t>у</w:t>
            </w:r>
            <w:r w:rsidRPr="00E12356">
              <w:rPr>
                <w:sz w:val="22"/>
                <w:szCs w:val="22"/>
              </w:rPr>
              <w:t>лирования, стандартизации и подтверждения соо</w:t>
            </w:r>
            <w:r w:rsidRPr="00E12356">
              <w:rPr>
                <w:sz w:val="22"/>
                <w:szCs w:val="22"/>
              </w:rPr>
              <w:t>т</w:t>
            </w:r>
            <w:r w:rsidRPr="00E12356">
              <w:rPr>
                <w:sz w:val="22"/>
                <w:szCs w:val="22"/>
              </w:rPr>
              <w:t>ветствия в профессиональной деятельности;</w:t>
            </w:r>
          </w:p>
        </w:tc>
      </w:tr>
      <w:tr w:rsidR="00AA6338" w:rsidRPr="0017333C" w:rsidTr="007D2C50">
        <w:tc>
          <w:tcPr>
            <w:tcW w:w="1560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AA6338" w:rsidRPr="006556DD" w:rsidRDefault="00AA6338" w:rsidP="006556D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556DD">
              <w:rPr>
                <w:b/>
                <w:sz w:val="20"/>
                <w:szCs w:val="20"/>
              </w:rPr>
              <w:t>З</w:t>
            </w:r>
            <w:r>
              <w:rPr>
                <w:b/>
                <w:sz w:val="20"/>
                <w:szCs w:val="20"/>
              </w:rPr>
              <w:t>н</w:t>
            </w:r>
            <w:proofErr w:type="spellEnd"/>
            <w:r w:rsidRPr="006556DD">
              <w:rPr>
                <w:b/>
                <w:sz w:val="20"/>
                <w:szCs w:val="20"/>
              </w:rPr>
              <w:t xml:space="preserve"> 2.1.01.</w:t>
            </w:r>
          </w:p>
        </w:tc>
        <w:tc>
          <w:tcPr>
            <w:tcW w:w="5189" w:type="dxa"/>
            <w:vAlign w:val="center"/>
          </w:tcPr>
          <w:p w:rsidR="00AA6338" w:rsidRPr="00AA6338" w:rsidRDefault="00AA6338">
            <w:pPr>
              <w:rPr>
                <w:sz w:val="22"/>
                <w:szCs w:val="22"/>
                <w:lang w:eastAsia="en-US"/>
              </w:rPr>
            </w:pPr>
            <w:r w:rsidRPr="00AA6338">
              <w:rPr>
                <w:sz w:val="22"/>
                <w:szCs w:val="22"/>
              </w:rPr>
              <w:t>классификацию продовольственных и непродовол</w:t>
            </w:r>
            <w:r w:rsidRPr="00AA6338">
              <w:rPr>
                <w:sz w:val="22"/>
                <w:szCs w:val="22"/>
              </w:rPr>
              <w:t>ь</w:t>
            </w:r>
            <w:r w:rsidRPr="00AA6338">
              <w:rPr>
                <w:sz w:val="22"/>
                <w:szCs w:val="22"/>
              </w:rPr>
              <w:t>ственных товаров;</w:t>
            </w:r>
          </w:p>
        </w:tc>
      </w:tr>
      <w:tr w:rsidR="00AA6338" w:rsidRPr="0017333C" w:rsidTr="007D2C50">
        <w:tc>
          <w:tcPr>
            <w:tcW w:w="1560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AA6338" w:rsidRPr="006556DD" w:rsidRDefault="00AA6338" w:rsidP="006556D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556DD">
              <w:rPr>
                <w:b/>
                <w:sz w:val="20"/>
                <w:szCs w:val="20"/>
              </w:rPr>
              <w:t>З</w:t>
            </w:r>
            <w:r>
              <w:rPr>
                <w:b/>
                <w:sz w:val="20"/>
                <w:szCs w:val="20"/>
              </w:rPr>
              <w:t>н</w:t>
            </w:r>
            <w:proofErr w:type="spellEnd"/>
            <w:r w:rsidRPr="006556DD">
              <w:rPr>
                <w:b/>
                <w:sz w:val="20"/>
                <w:szCs w:val="20"/>
              </w:rPr>
              <w:t xml:space="preserve"> 2.1.02.</w:t>
            </w:r>
          </w:p>
        </w:tc>
        <w:tc>
          <w:tcPr>
            <w:tcW w:w="5189" w:type="dxa"/>
            <w:vAlign w:val="center"/>
          </w:tcPr>
          <w:p w:rsidR="00AA6338" w:rsidRPr="00AA6338" w:rsidRDefault="00AA6338">
            <w:pPr>
              <w:rPr>
                <w:sz w:val="22"/>
                <w:szCs w:val="22"/>
                <w:lang w:eastAsia="en-US"/>
              </w:rPr>
            </w:pPr>
            <w:r w:rsidRPr="00AA6338">
              <w:rPr>
                <w:sz w:val="22"/>
                <w:szCs w:val="22"/>
              </w:rPr>
              <w:t>методы и способы кодирования потребительских товаров, в том числе с применением цифровых те</w:t>
            </w:r>
            <w:r w:rsidRPr="00AA6338">
              <w:rPr>
                <w:sz w:val="22"/>
                <w:szCs w:val="22"/>
              </w:rPr>
              <w:t>х</w:t>
            </w:r>
            <w:r w:rsidRPr="00AA6338">
              <w:rPr>
                <w:sz w:val="22"/>
                <w:szCs w:val="22"/>
              </w:rPr>
              <w:t>нологий;</w:t>
            </w:r>
          </w:p>
        </w:tc>
      </w:tr>
      <w:tr w:rsidR="00AA6338" w:rsidRPr="0017333C" w:rsidTr="007D2C50">
        <w:tc>
          <w:tcPr>
            <w:tcW w:w="1560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AA6338" w:rsidRPr="006556DD" w:rsidRDefault="00AA6338" w:rsidP="006556D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556DD">
              <w:rPr>
                <w:b/>
                <w:sz w:val="20"/>
                <w:szCs w:val="20"/>
              </w:rPr>
              <w:t>З</w:t>
            </w:r>
            <w:r>
              <w:rPr>
                <w:b/>
                <w:sz w:val="20"/>
                <w:szCs w:val="20"/>
              </w:rPr>
              <w:t>н</w:t>
            </w:r>
            <w:proofErr w:type="spellEnd"/>
            <w:r w:rsidRPr="006556DD">
              <w:rPr>
                <w:b/>
                <w:sz w:val="20"/>
                <w:szCs w:val="20"/>
              </w:rPr>
              <w:t xml:space="preserve"> 2.1.03.</w:t>
            </w:r>
          </w:p>
        </w:tc>
        <w:tc>
          <w:tcPr>
            <w:tcW w:w="5189" w:type="dxa"/>
            <w:vAlign w:val="center"/>
          </w:tcPr>
          <w:p w:rsidR="00AA6338" w:rsidRPr="00AA6338" w:rsidRDefault="00AA6338">
            <w:pPr>
              <w:rPr>
                <w:sz w:val="22"/>
                <w:szCs w:val="22"/>
                <w:lang w:eastAsia="en-US"/>
              </w:rPr>
            </w:pPr>
            <w:r w:rsidRPr="00AA6338">
              <w:rPr>
                <w:sz w:val="22"/>
                <w:szCs w:val="22"/>
              </w:rPr>
              <w:t>обязательных требований к маркировке потреб</w:t>
            </w:r>
            <w:r w:rsidRPr="00AA6338">
              <w:rPr>
                <w:sz w:val="22"/>
                <w:szCs w:val="22"/>
              </w:rPr>
              <w:t>и</w:t>
            </w:r>
            <w:r w:rsidRPr="00AA6338">
              <w:rPr>
                <w:sz w:val="22"/>
                <w:szCs w:val="22"/>
              </w:rPr>
              <w:t>тельских товаров;</w:t>
            </w:r>
          </w:p>
        </w:tc>
      </w:tr>
      <w:tr w:rsidR="00AA6338" w:rsidRPr="0017333C" w:rsidTr="007D2C50">
        <w:tc>
          <w:tcPr>
            <w:tcW w:w="1560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AA6338" w:rsidRPr="006556DD" w:rsidRDefault="00AA6338" w:rsidP="006556D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556DD">
              <w:rPr>
                <w:b/>
                <w:sz w:val="20"/>
                <w:szCs w:val="20"/>
              </w:rPr>
              <w:t>З</w:t>
            </w:r>
            <w:r>
              <w:rPr>
                <w:b/>
                <w:sz w:val="20"/>
                <w:szCs w:val="20"/>
              </w:rPr>
              <w:t>н</w:t>
            </w:r>
            <w:proofErr w:type="spellEnd"/>
            <w:r w:rsidRPr="006556DD">
              <w:rPr>
                <w:b/>
                <w:sz w:val="20"/>
                <w:szCs w:val="20"/>
              </w:rPr>
              <w:t xml:space="preserve"> 2.1.04.</w:t>
            </w:r>
          </w:p>
        </w:tc>
        <w:tc>
          <w:tcPr>
            <w:tcW w:w="5189" w:type="dxa"/>
            <w:vAlign w:val="center"/>
          </w:tcPr>
          <w:p w:rsidR="00AA6338" w:rsidRPr="00AA6338" w:rsidRDefault="00AA6338">
            <w:pPr>
              <w:rPr>
                <w:sz w:val="22"/>
                <w:szCs w:val="22"/>
                <w:lang w:eastAsia="en-US"/>
              </w:rPr>
            </w:pPr>
            <w:r w:rsidRPr="00AA6338">
              <w:rPr>
                <w:sz w:val="22"/>
                <w:szCs w:val="22"/>
              </w:rPr>
              <w:t>основные понятия в сфере товароведения потреб</w:t>
            </w:r>
            <w:r w:rsidRPr="00AA6338">
              <w:rPr>
                <w:sz w:val="22"/>
                <w:szCs w:val="22"/>
              </w:rPr>
              <w:t>и</w:t>
            </w:r>
            <w:r w:rsidRPr="00AA6338">
              <w:rPr>
                <w:sz w:val="22"/>
                <w:szCs w:val="22"/>
              </w:rPr>
              <w:t>тельских товаров;</w:t>
            </w:r>
          </w:p>
        </w:tc>
      </w:tr>
      <w:tr w:rsidR="00AA6338" w:rsidRPr="0017333C" w:rsidTr="007D2C50">
        <w:tc>
          <w:tcPr>
            <w:tcW w:w="1560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AA6338" w:rsidRPr="006556DD" w:rsidRDefault="00AA6338" w:rsidP="006556D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556DD">
              <w:rPr>
                <w:b/>
                <w:sz w:val="20"/>
                <w:szCs w:val="20"/>
              </w:rPr>
              <w:t>З</w:t>
            </w:r>
            <w:r>
              <w:rPr>
                <w:b/>
                <w:sz w:val="20"/>
                <w:szCs w:val="20"/>
              </w:rPr>
              <w:t>н</w:t>
            </w:r>
            <w:proofErr w:type="spellEnd"/>
            <w:r w:rsidRPr="006556DD">
              <w:rPr>
                <w:b/>
                <w:sz w:val="20"/>
                <w:szCs w:val="20"/>
              </w:rPr>
              <w:t xml:space="preserve"> 2.1.05.</w:t>
            </w:r>
          </w:p>
        </w:tc>
        <w:tc>
          <w:tcPr>
            <w:tcW w:w="5189" w:type="dxa"/>
            <w:vAlign w:val="center"/>
          </w:tcPr>
          <w:p w:rsidR="00AA6338" w:rsidRPr="00AA6338" w:rsidRDefault="00AA6338">
            <w:pPr>
              <w:rPr>
                <w:sz w:val="22"/>
                <w:szCs w:val="22"/>
                <w:lang w:eastAsia="en-US"/>
              </w:rPr>
            </w:pPr>
            <w:r w:rsidRPr="00AA6338">
              <w:rPr>
                <w:sz w:val="22"/>
                <w:szCs w:val="22"/>
              </w:rPr>
              <w:t>технические требования и градации качества потр</w:t>
            </w:r>
            <w:r w:rsidRPr="00AA6338">
              <w:rPr>
                <w:sz w:val="22"/>
                <w:szCs w:val="22"/>
              </w:rPr>
              <w:t>е</w:t>
            </w:r>
            <w:r w:rsidRPr="00AA6338">
              <w:rPr>
                <w:sz w:val="22"/>
                <w:szCs w:val="22"/>
              </w:rPr>
              <w:t>бительских товаров, установленных в нормативно-технической документации;</w:t>
            </w:r>
          </w:p>
        </w:tc>
      </w:tr>
      <w:tr w:rsidR="00AA6338" w:rsidRPr="0017333C" w:rsidTr="007D2C50">
        <w:tc>
          <w:tcPr>
            <w:tcW w:w="1560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AA6338" w:rsidRPr="006556DD" w:rsidRDefault="00AA6338" w:rsidP="006556D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556DD">
              <w:rPr>
                <w:b/>
                <w:sz w:val="20"/>
                <w:szCs w:val="20"/>
              </w:rPr>
              <w:t>З</w:t>
            </w:r>
            <w:r>
              <w:rPr>
                <w:b/>
                <w:sz w:val="20"/>
                <w:szCs w:val="20"/>
              </w:rPr>
              <w:t>н</w:t>
            </w:r>
            <w:proofErr w:type="spellEnd"/>
            <w:r w:rsidRPr="006556DD">
              <w:rPr>
                <w:b/>
                <w:sz w:val="20"/>
                <w:szCs w:val="20"/>
              </w:rPr>
              <w:t xml:space="preserve"> 2.1.06.</w:t>
            </w:r>
          </w:p>
        </w:tc>
        <w:tc>
          <w:tcPr>
            <w:tcW w:w="5189" w:type="dxa"/>
            <w:vAlign w:val="center"/>
          </w:tcPr>
          <w:p w:rsidR="00AA6338" w:rsidRPr="00AA6338" w:rsidRDefault="00AA6338">
            <w:pPr>
              <w:rPr>
                <w:sz w:val="22"/>
                <w:szCs w:val="22"/>
                <w:lang w:eastAsia="en-US"/>
              </w:rPr>
            </w:pPr>
            <w:r w:rsidRPr="00AA6338">
              <w:rPr>
                <w:sz w:val="22"/>
                <w:szCs w:val="22"/>
              </w:rPr>
              <w:t>обязательные требования к маркировке потреб</w:t>
            </w:r>
            <w:r w:rsidRPr="00AA6338">
              <w:rPr>
                <w:sz w:val="22"/>
                <w:szCs w:val="22"/>
              </w:rPr>
              <w:t>и</w:t>
            </w:r>
            <w:r w:rsidRPr="00AA6338">
              <w:rPr>
                <w:sz w:val="22"/>
                <w:szCs w:val="22"/>
              </w:rPr>
              <w:t>тельских товаров;</w:t>
            </w:r>
          </w:p>
        </w:tc>
      </w:tr>
      <w:tr w:rsidR="00AA6338" w:rsidRPr="0017333C" w:rsidTr="007D2C50">
        <w:tc>
          <w:tcPr>
            <w:tcW w:w="1560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AA6338" w:rsidRPr="006556DD" w:rsidRDefault="00AA6338" w:rsidP="006556D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556DD">
              <w:rPr>
                <w:b/>
                <w:sz w:val="20"/>
                <w:szCs w:val="20"/>
              </w:rPr>
              <w:t>З</w:t>
            </w:r>
            <w:r>
              <w:rPr>
                <w:b/>
                <w:sz w:val="20"/>
                <w:szCs w:val="20"/>
              </w:rPr>
              <w:t>н</w:t>
            </w:r>
            <w:proofErr w:type="spellEnd"/>
            <w:r w:rsidRPr="006556DD">
              <w:rPr>
                <w:b/>
                <w:sz w:val="20"/>
                <w:szCs w:val="20"/>
              </w:rPr>
              <w:t xml:space="preserve"> 2.1.07.</w:t>
            </w:r>
          </w:p>
        </w:tc>
        <w:tc>
          <w:tcPr>
            <w:tcW w:w="5189" w:type="dxa"/>
            <w:vAlign w:val="center"/>
          </w:tcPr>
          <w:p w:rsidR="00AA6338" w:rsidRPr="00AA6338" w:rsidRDefault="00AA6338">
            <w:pPr>
              <w:rPr>
                <w:sz w:val="22"/>
                <w:szCs w:val="22"/>
                <w:lang w:eastAsia="en-US"/>
              </w:rPr>
            </w:pPr>
            <w:r w:rsidRPr="00AA6338">
              <w:rPr>
                <w:sz w:val="22"/>
                <w:szCs w:val="22"/>
              </w:rPr>
              <w:t>факторы, формирующие и сохраняющие качество товаров;</w:t>
            </w:r>
          </w:p>
        </w:tc>
      </w:tr>
      <w:tr w:rsidR="00AA6338" w:rsidRPr="0017333C" w:rsidTr="007D2C50">
        <w:tc>
          <w:tcPr>
            <w:tcW w:w="1560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AA6338" w:rsidRPr="0017333C" w:rsidRDefault="00AA6338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AA6338" w:rsidRPr="006556DD" w:rsidRDefault="00AA6338" w:rsidP="006556D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6556DD">
              <w:rPr>
                <w:b/>
                <w:sz w:val="20"/>
                <w:szCs w:val="20"/>
              </w:rPr>
              <w:t>З</w:t>
            </w:r>
            <w:r>
              <w:rPr>
                <w:b/>
                <w:sz w:val="20"/>
                <w:szCs w:val="20"/>
              </w:rPr>
              <w:t>н</w:t>
            </w:r>
            <w:proofErr w:type="spellEnd"/>
            <w:r w:rsidRPr="006556DD">
              <w:rPr>
                <w:b/>
                <w:sz w:val="20"/>
                <w:szCs w:val="20"/>
              </w:rPr>
              <w:t xml:space="preserve"> 2.1.08.</w:t>
            </w:r>
          </w:p>
        </w:tc>
        <w:tc>
          <w:tcPr>
            <w:tcW w:w="5189" w:type="dxa"/>
            <w:vAlign w:val="center"/>
          </w:tcPr>
          <w:p w:rsidR="00AA6338" w:rsidRPr="00AA6338" w:rsidRDefault="00AA6338">
            <w:pPr>
              <w:rPr>
                <w:sz w:val="22"/>
                <w:szCs w:val="22"/>
                <w:lang w:eastAsia="en-US"/>
              </w:rPr>
            </w:pPr>
            <w:r w:rsidRPr="00AA6338">
              <w:rPr>
                <w:sz w:val="22"/>
                <w:szCs w:val="22"/>
              </w:rPr>
              <w:t>условия хранения, транспортирования и реализации потребительских товаров;</w:t>
            </w:r>
          </w:p>
        </w:tc>
      </w:tr>
      <w:tr w:rsidR="00143BEB" w:rsidRPr="0017333C" w:rsidTr="006556DD">
        <w:tc>
          <w:tcPr>
            <w:tcW w:w="1560" w:type="dxa"/>
            <w:vMerge/>
          </w:tcPr>
          <w:p w:rsidR="00143BEB" w:rsidRPr="0017333C" w:rsidRDefault="00143BEB" w:rsidP="006556DD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143BEB" w:rsidRPr="0017333C" w:rsidRDefault="00143BEB" w:rsidP="006556DD">
            <w:pPr>
              <w:rPr>
                <w:color w:val="FF0000"/>
              </w:rPr>
            </w:pPr>
            <w:r w:rsidRPr="00143BEB">
              <w:t>ПК.2.2</w:t>
            </w:r>
            <w:proofErr w:type="gramStart"/>
            <w:r>
              <w:rPr>
                <w:color w:val="FF0000"/>
              </w:rPr>
              <w:t xml:space="preserve"> </w:t>
            </w:r>
            <w:r>
              <w:t>И</w:t>
            </w:r>
            <w:proofErr w:type="gramEnd"/>
            <w:r>
              <w:t>дентиф</w:t>
            </w:r>
            <w:r>
              <w:t>и</w:t>
            </w:r>
            <w:r>
              <w:lastRenderedPageBreak/>
              <w:t>цировать ассорт</w:t>
            </w:r>
            <w:r>
              <w:t>и</w:t>
            </w:r>
            <w:r>
              <w:t>ментную прина</w:t>
            </w:r>
            <w:r>
              <w:t>д</w:t>
            </w:r>
            <w:r>
              <w:t>лежность потреб</w:t>
            </w:r>
            <w:r>
              <w:t>и</w:t>
            </w:r>
            <w:r>
              <w:t>тельских товаров</w:t>
            </w:r>
          </w:p>
        </w:tc>
        <w:tc>
          <w:tcPr>
            <w:tcW w:w="1048" w:type="dxa"/>
          </w:tcPr>
          <w:p w:rsidR="00143BEB" w:rsidRPr="006556DD" w:rsidRDefault="00143BEB" w:rsidP="006556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89" w:type="dxa"/>
          </w:tcPr>
          <w:p w:rsidR="00143BEB" w:rsidRPr="006556DD" w:rsidRDefault="00143BEB" w:rsidP="006556DD">
            <w:pPr>
              <w:pStyle w:val="af7"/>
              <w:ind w:left="0"/>
              <w:mirrorIndents/>
              <w:rPr>
                <w:sz w:val="22"/>
                <w:szCs w:val="22"/>
              </w:rPr>
            </w:pP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 w:val="restart"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5E4B1B">
            <w:r>
              <w:rPr>
                <w:b/>
                <w:sz w:val="20"/>
                <w:szCs w:val="20"/>
              </w:rPr>
              <w:t>Н 2.2.01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регистрации данных о соответствии качества поступа</w:t>
            </w:r>
            <w:r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щих в организацию товаров техническим регламентам, стандартам (техническим условиям), условиям поставок и договоров;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5E4B1B">
            <w:r>
              <w:rPr>
                <w:b/>
                <w:sz w:val="20"/>
                <w:szCs w:val="20"/>
              </w:rPr>
              <w:t>Н 2.2.02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систематизации данных о фактическом уровне качества товаров;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5E4B1B">
            <w:r>
              <w:rPr>
                <w:b/>
                <w:sz w:val="20"/>
                <w:szCs w:val="20"/>
              </w:rPr>
              <w:t>Н 2.2.03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оформления документов для предъявления претензий к поставщикам о несоответствии качества поступивших товаров техническим регламентам, стандартам (технич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ским условиям), условиям поставок и договоров;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5E4B1B">
            <w:r>
              <w:rPr>
                <w:b/>
                <w:sz w:val="20"/>
                <w:szCs w:val="20"/>
              </w:rPr>
              <w:t>Н 2.2.04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анализа ассортимента товаров и ассортиментной полит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 торгового предприятия, в том числе с применением современных цифровых технологий.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5E4B1B">
            <w:r>
              <w:rPr>
                <w:b/>
                <w:sz w:val="20"/>
                <w:szCs w:val="20"/>
              </w:rPr>
              <w:t>Н 2.2.05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регистрации данных о соответствии качества поступа</w:t>
            </w:r>
            <w:r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щих в организацию товаров техническим регламентам, стандартам (техническим условиям), условиям поставок и договоров;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5E4B1B">
            <w:r>
              <w:rPr>
                <w:b/>
                <w:sz w:val="20"/>
                <w:szCs w:val="20"/>
              </w:rPr>
              <w:t>Н 2.2.06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систематизации данных о фактическом уровне качества товаров;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5E4B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 2.2.01.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анализировать ассортимент товаров и выявлять приоритетные направления его совершенствования, в том числе с применением современных цифровых технологии формировать торговый ассортимент по результатам анализа потребности в товарах;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5E4B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 2.2.02.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применять цифровые технологии кодирования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требительских товаров;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5E4B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 2.2.03.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устанавливать и обеспечивать оптимальные условия хранения, транспортирования и реализации потр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бительских товаров;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5E4B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 2.2.04.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реализовывать мероприятия по предупреждению и сокращению потерь товаров.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5E4B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 2.2.05.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анализировать ассортимент товаров и выявлять приоритетные направления его совершенствования, в том числе с применением современных цифровых технологии формировать торговый ассортимент по результатам анализа потребности в товарах;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5E4B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 2.2.06.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применять цифровые технологии кодирования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требительских товаров;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8467A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2.2.01.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дефекты потребительских товаров; товарных потерь и способы их сокращения;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8467A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2.2.02.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законодательство Российской Федерации и ЕАЭС в области технического регулирования, стандартиз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и подтверждения соответствия;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8467A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2.2.03.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современный российский и зарубежный опыт в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ласти обеспечения качества и безопасности товаров;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8467A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2.2.04.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основные методы оценки качества и безопасности потребительских товаров;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8467A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2.2.05.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организацию проведения экспертизы товаров и оформления ее результатов;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8467A7"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2.2.06.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сквозные цифровые технологии, применяемые в сфере обеспечения качества и безопасности тов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8467A7"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2.2.07.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ассортимент товаров, показатели ассортимента и факторы, влияющие на его формирование;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8467A7"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2.2.08.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приоритетные направления совершенствования 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сортимента товаров;</w:t>
            </w:r>
          </w:p>
        </w:tc>
      </w:tr>
      <w:tr w:rsidR="002B40EE" w:rsidRPr="0017333C" w:rsidTr="00024B63">
        <w:tc>
          <w:tcPr>
            <w:tcW w:w="1560" w:type="dxa"/>
            <w:vMerge/>
          </w:tcPr>
          <w:p w:rsidR="002B40EE" w:rsidRPr="0017333C" w:rsidRDefault="002B40EE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2B40EE" w:rsidRPr="00143BEB" w:rsidRDefault="002B40EE" w:rsidP="006556DD"/>
        </w:tc>
        <w:tc>
          <w:tcPr>
            <w:tcW w:w="1048" w:type="dxa"/>
          </w:tcPr>
          <w:p w:rsidR="002B40EE" w:rsidRDefault="002B40EE" w:rsidP="008467A7"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2.2.09.</w:t>
            </w:r>
          </w:p>
        </w:tc>
        <w:tc>
          <w:tcPr>
            <w:tcW w:w="5189" w:type="dxa"/>
            <w:vAlign w:val="center"/>
          </w:tcPr>
          <w:p w:rsidR="002B40EE" w:rsidRDefault="002B40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основные положения </w:t>
            </w:r>
            <w:proofErr w:type="spellStart"/>
            <w:r>
              <w:rPr>
                <w:sz w:val="22"/>
                <w:szCs w:val="22"/>
              </w:rPr>
              <w:t>категорийного</w:t>
            </w:r>
            <w:proofErr w:type="spellEnd"/>
            <w:r>
              <w:rPr>
                <w:sz w:val="22"/>
                <w:szCs w:val="22"/>
              </w:rPr>
              <w:t xml:space="preserve"> менеджмента;</w:t>
            </w:r>
          </w:p>
        </w:tc>
      </w:tr>
      <w:tr w:rsidR="008467A7" w:rsidRPr="0017333C" w:rsidTr="00024B63">
        <w:tc>
          <w:tcPr>
            <w:tcW w:w="1560" w:type="dxa"/>
            <w:vMerge/>
          </w:tcPr>
          <w:p w:rsidR="008467A7" w:rsidRDefault="008467A7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 w:val="restart"/>
          </w:tcPr>
          <w:p w:rsidR="008467A7" w:rsidRPr="0017333C" w:rsidRDefault="008467A7" w:rsidP="006556DD">
            <w:pPr>
              <w:rPr>
                <w:color w:val="FF0000"/>
              </w:rPr>
            </w:pPr>
            <w:r w:rsidRPr="00D273E3">
              <w:t xml:space="preserve">ПК 2.3. </w:t>
            </w:r>
            <w:r>
              <w:t>Создавать условия для с</w:t>
            </w:r>
            <w:r>
              <w:t>о</w:t>
            </w:r>
            <w:r>
              <w:t>хранности колич</w:t>
            </w:r>
            <w:r>
              <w:t>е</w:t>
            </w:r>
            <w:r>
              <w:t>ственных и кач</w:t>
            </w:r>
            <w:r>
              <w:t>е</w:t>
            </w:r>
            <w:r>
              <w:t>ственных характ</w:t>
            </w:r>
            <w:r>
              <w:t>е</w:t>
            </w:r>
            <w:r>
              <w:t>ристик товара на разных этапах т</w:t>
            </w:r>
            <w:r>
              <w:t>о</w:t>
            </w:r>
            <w:r>
              <w:t>вародвижения т</w:t>
            </w:r>
            <w:r>
              <w:t>о</w:t>
            </w:r>
            <w:r>
              <w:t>варов</w:t>
            </w:r>
          </w:p>
        </w:tc>
        <w:tc>
          <w:tcPr>
            <w:tcW w:w="1048" w:type="dxa"/>
          </w:tcPr>
          <w:p w:rsidR="008467A7" w:rsidRDefault="008467A7" w:rsidP="008467A7">
            <w:r>
              <w:rPr>
                <w:b/>
                <w:sz w:val="20"/>
                <w:szCs w:val="20"/>
              </w:rPr>
              <w:t>Н 2.3.01</w:t>
            </w:r>
          </w:p>
        </w:tc>
        <w:tc>
          <w:tcPr>
            <w:tcW w:w="5189" w:type="dxa"/>
            <w:vAlign w:val="center"/>
          </w:tcPr>
          <w:p w:rsidR="008467A7" w:rsidRDefault="008467A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регистрации данных о соответствии качества поступа</w:t>
            </w:r>
            <w:r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щих в организацию товаров техническим регламентам, стандартам (техническим условиям), условиям поставок и договоров;</w:t>
            </w:r>
          </w:p>
        </w:tc>
      </w:tr>
      <w:tr w:rsidR="008467A7" w:rsidRPr="0017333C" w:rsidTr="00024B63">
        <w:tc>
          <w:tcPr>
            <w:tcW w:w="1560" w:type="dxa"/>
            <w:vMerge/>
          </w:tcPr>
          <w:p w:rsidR="008467A7" w:rsidRDefault="008467A7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8467A7" w:rsidRPr="00D273E3" w:rsidRDefault="008467A7" w:rsidP="006556DD"/>
        </w:tc>
        <w:tc>
          <w:tcPr>
            <w:tcW w:w="1048" w:type="dxa"/>
          </w:tcPr>
          <w:p w:rsidR="008467A7" w:rsidRDefault="008467A7" w:rsidP="008467A7">
            <w:r>
              <w:rPr>
                <w:b/>
                <w:sz w:val="20"/>
                <w:szCs w:val="20"/>
              </w:rPr>
              <w:t>Н 2.3.02</w:t>
            </w:r>
          </w:p>
        </w:tc>
        <w:tc>
          <w:tcPr>
            <w:tcW w:w="5189" w:type="dxa"/>
            <w:vAlign w:val="center"/>
          </w:tcPr>
          <w:p w:rsidR="008467A7" w:rsidRDefault="008467A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систематизации данных о фактическом уровне качества товаров;</w:t>
            </w:r>
          </w:p>
        </w:tc>
      </w:tr>
      <w:tr w:rsidR="008467A7" w:rsidRPr="0017333C" w:rsidTr="00024B63">
        <w:tc>
          <w:tcPr>
            <w:tcW w:w="1560" w:type="dxa"/>
            <w:vMerge/>
          </w:tcPr>
          <w:p w:rsidR="008467A7" w:rsidRDefault="008467A7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8467A7" w:rsidRPr="00D273E3" w:rsidRDefault="008467A7" w:rsidP="006556DD"/>
        </w:tc>
        <w:tc>
          <w:tcPr>
            <w:tcW w:w="1048" w:type="dxa"/>
          </w:tcPr>
          <w:p w:rsidR="008467A7" w:rsidRDefault="008467A7" w:rsidP="008467A7">
            <w:r>
              <w:rPr>
                <w:b/>
                <w:sz w:val="20"/>
                <w:szCs w:val="20"/>
              </w:rPr>
              <w:t>Н 2.3.03</w:t>
            </w:r>
          </w:p>
        </w:tc>
        <w:tc>
          <w:tcPr>
            <w:tcW w:w="5189" w:type="dxa"/>
            <w:vAlign w:val="center"/>
          </w:tcPr>
          <w:p w:rsidR="008467A7" w:rsidRDefault="008467A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оформления документов для предъявления претензий к поставщикам о несоответствии качества поступивших товаров техническим регламентам, стандартам (технич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ским условиям), условиям поставок и договоров;</w:t>
            </w:r>
          </w:p>
        </w:tc>
      </w:tr>
      <w:tr w:rsidR="008467A7" w:rsidRPr="0017333C" w:rsidTr="00024B63">
        <w:tc>
          <w:tcPr>
            <w:tcW w:w="1560" w:type="dxa"/>
            <w:vMerge/>
          </w:tcPr>
          <w:p w:rsidR="008467A7" w:rsidRDefault="008467A7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8467A7" w:rsidRPr="00D273E3" w:rsidRDefault="008467A7" w:rsidP="006556DD"/>
        </w:tc>
        <w:tc>
          <w:tcPr>
            <w:tcW w:w="1048" w:type="dxa"/>
          </w:tcPr>
          <w:p w:rsidR="008467A7" w:rsidRDefault="008467A7" w:rsidP="008467A7">
            <w:r>
              <w:rPr>
                <w:b/>
                <w:sz w:val="20"/>
                <w:szCs w:val="20"/>
              </w:rPr>
              <w:t>Н 2.3.04</w:t>
            </w:r>
          </w:p>
        </w:tc>
        <w:tc>
          <w:tcPr>
            <w:tcW w:w="5189" w:type="dxa"/>
            <w:vAlign w:val="center"/>
          </w:tcPr>
          <w:p w:rsidR="008467A7" w:rsidRDefault="008467A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анализа ассортимента товаров и ассортиментной полит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ки торгового предприятия, в том числе с применением современных цифровых технологий.</w:t>
            </w:r>
          </w:p>
        </w:tc>
      </w:tr>
      <w:tr w:rsidR="005E4B1B" w:rsidRPr="0017333C" w:rsidTr="00024B63">
        <w:tc>
          <w:tcPr>
            <w:tcW w:w="1560" w:type="dxa"/>
            <w:vMerge/>
          </w:tcPr>
          <w:p w:rsidR="005E4B1B" w:rsidRPr="0017333C" w:rsidRDefault="005E4B1B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5E4B1B" w:rsidRPr="0017333C" w:rsidRDefault="005E4B1B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5E4B1B" w:rsidRDefault="005E4B1B" w:rsidP="005E4B1B">
            <w:r>
              <w:rPr>
                <w:b/>
                <w:sz w:val="20"/>
                <w:szCs w:val="20"/>
              </w:rPr>
              <w:t>У 2.3.01.</w:t>
            </w:r>
          </w:p>
        </w:tc>
        <w:tc>
          <w:tcPr>
            <w:tcW w:w="5189" w:type="dxa"/>
            <w:vAlign w:val="center"/>
          </w:tcPr>
          <w:p w:rsidR="005E4B1B" w:rsidRDefault="005E4B1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устанавливать и обеспечивать оптимальные условия хранения, транспортирования и реализации потр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бительских товаров;</w:t>
            </w:r>
          </w:p>
        </w:tc>
      </w:tr>
      <w:tr w:rsidR="005E4B1B" w:rsidRPr="0017333C" w:rsidTr="00024B63">
        <w:tc>
          <w:tcPr>
            <w:tcW w:w="1560" w:type="dxa"/>
            <w:vMerge/>
          </w:tcPr>
          <w:p w:rsidR="005E4B1B" w:rsidRPr="0017333C" w:rsidRDefault="005E4B1B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5E4B1B" w:rsidRPr="0017333C" w:rsidRDefault="005E4B1B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5E4B1B" w:rsidRDefault="005E4B1B" w:rsidP="005E4B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 2.3.02.</w:t>
            </w:r>
          </w:p>
        </w:tc>
        <w:tc>
          <w:tcPr>
            <w:tcW w:w="5189" w:type="dxa"/>
            <w:vAlign w:val="center"/>
          </w:tcPr>
          <w:p w:rsidR="005E4B1B" w:rsidRDefault="005E4B1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выявлять дефекты потребительских товаров при приемке, хранении и реализации;</w:t>
            </w:r>
          </w:p>
        </w:tc>
      </w:tr>
      <w:tr w:rsidR="005E4B1B" w:rsidRPr="0017333C" w:rsidTr="00024B63">
        <w:tc>
          <w:tcPr>
            <w:tcW w:w="1560" w:type="dxa"/>
            <w:vMerge/>
          </w:tcPr>
          <w:p w:rsidR="005E4B1B" w:rsidRPr="0017333C" w:rsidRDefault="005E4B1B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5E4B1B" w:rsidRPr="0017333C" w:rsidRDefault="005E4B1B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5E4B1B" w:rsidRDefault="005E4B1B" w:rsidP="005E4B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 2.3.03.</w:t>
            </w:r>
          </w:p>
        </w:tc>
        <w:tc>
          <w:tcPr>
            <w:tcW w:w="5189" w:type="dxa"/>
            <w:vAlign w:val="center"/>
          </w:tcPr>
          <w:p w:rsidR="005E4B1B" w:rsidRDefault="005E4B1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реализовывать мероприятия по предупреждению и сокращению потерь товаров;</w:t>
            </w:r>
          </w:p>
        </w:tc>
      </w:tr>
      <w:tr w:rsidR="005E4B1B" w:rsidRPr="0017333C" w:rsidTr="00024B63">
        <w:tc>
          <w:tcPr>
            <w:tcW w:w="1560" w:type="dxa"/>
            <w:vMerge/>
          </w:tcPr>
          <w:p w:rsidR="005E4B1B" w:rsidRPr="0017333C" w:rsidRDefault="005E4B1B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5E4B1B" w:rsidRPr="0017333C" w:rsidRDefault="005E4B1B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5E4B1B" w:rsidRDefault="005E4B1B" w:rsidP="005E4B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 2.3.04.</w:t>
            </w:r>
          </w:p>
        </w:tc>
        <w:tc>
          <w:tcPr>
            <w:tcW w:w="5189" w:type="dxa"/>
            <w:vAlign w:val="center"/>
          </w:tcPr>
          <w:p w:rsidR="005E4B1B" w:rsidRDefault="005E4B1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обобщать и анализировать современный российский и зарубежный опыт в области обеспечения качества и безопасности товаров, в том числе с использов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нием аналитики больших данных;</w:t>
            </w:r>
          </w:p>
        </w:tc>
      </w:tr>
      <w:tr w:rsidR="005E4B1B" w:rsidRPr="0017333C" w:rsidTr="00024B63">
        <w:tc>
          <w:tcPr>
            <w:tcW w:w="1560" w:type="dxa"/>
            <w:vMerge/>
          </w:tcPr>
          <w:p w:rsidR="005E4B1B" w:rsidRPr="0017333C" w:rsidRDefault="005E4B1B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5E4B1B" w:rsidRPr="0017333C" w:rsidRDefault="005E4B1B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5E4B1B" w:rsidRDefault="005E4B1B" w:rsidP="005E4B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 2.3.05.</w:t>
            </w:r>
          </w:p>
        </w:tc>
        <w:tc>
          <w:tcPr>
            <w:tcW w:w="5189" w:type="dxa"/>
            <w:vAlign w:val="center"/>
          </w:tcPr>
          <w:p w:rsidR="005E4B1B" w:rsidRDefault="005E4B1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проводить оценку качественных и количественных характеристик товаров по требованиям нормативно-технических документов;</w:t>
            </w:r>
          </w:p>
        </w:tc>
      </w:tr>
      <w:tr w:rsidR="008467A7" w:rsidRPr="0017333C" w:rsidTr="00024B63">
        <w:tc>
          <w:tcPr>
            <w:tcW w:w="1560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8467A7" w:rsidRDefault="008467A7" w:rsidP="008467A7"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2.3.01.</w:t>
            </w:r>
          </w:p>
        </w:tc>
        <w:tc>
          <w:tcPr>
            <w:tcW w:w="5189" w:type="dxa"/>
            <w:vAlign w:val="center"/>
          </w:tcPr>
          <w:p w:rsidR="008467A7" w:rsidRDefault="008467A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алгоритм разработки ассортиментной матрицы 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варной категории;</w:t>
            </w:r>
          </w:p>
        </w:tc>
      </w:tr>
      <w:tr w:rsidR="008467A7" w:rsidRPr="0017333C" w:rsidTr="00024B63">
        <w:tc>
          <w:tcPr>
            <w:tcW w:w="1560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8467A7" w:rsidRDefault="008467A7" w:rsidP="008467A7"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2.3.02.</w:t>
            </w:r>
          </w:p>
        </w:tc>
        <w:tc>
          <w:tcPr>
            <w:tcW w:w="5189" w:type="dxa"/>
            <w:vAlign w:val="center"/>
          </w:tcPr>
          <w:p w:rsidR="008467A7" w:rsidRDefault="008467A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порядок формирования категорий в ассортименте;</w:t>
            </w:r>
          </w:p>
        </w:tc>
      </w:tr>
      <w:tr w:rsidR="008467A7" w:rsidRPr="0017333C" w:rsidTr="00024B63">
        <w:tc>
          <w:tcPr>
            <w:tcW w:w="1560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8467A7" w:rsidRDefault="008467A7" w:rsidP="008467A7"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2.3.03.</w:t>
            </w:r>
          </w:p>
        </w:tc>
        <w:tc>
          <w:tcPr>
            <w:tcW w:w="5189" w:type="dxa"/>
            <w:vAlign w:val="center"/>
          </w:tcPr>
          <w:p w:rsidR="008467A7" w:rsidRDefault="008467A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структуру АВС – и XYZ – анализа;</w:t>
            </w:r>
          </w:p>
        </w:tc>
      </w:tr>
      <w:tr w:rsidR="008467A7" w:rsidRPr="0017333C" w:rsidTr="00024B63">
        <w:tc>
          <w:tcPr>
            <w:tcW w:w="1560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8467A7" w:rsidRDefault="008467A7" w:rsidP="008467A7"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2.3.04.</w:t>
            </w:r>
          </w:p>
        </w:tc>
        <w:tc>
          <w:tcPr>
            <w:tcW w:w="5189" w:type="dxa"/>
            <w:vAlign w:val="center"/>
          </w:tcPr>
          <w:p w:rsidR="008467A7" w:rsidRDefault="008467A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классификации продовольственных и непродовол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ственных товаров;</w:t>
            </w:r>
          </w:p>
        </w:tc>
      </w:tr>
      <w:tr w:rsidR="008467A7" w:rsidRPr="0017333C" w:rsidTr="00024B63">
        <w:tc>
          <w:tcPr>
            <w:tcW w:w="1560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8467A7" w:rsidRDefault="008467A7" w:rsidP="008467A7"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2.3.05.</w:t>
            </w:r>
          </w:p>
        </w:tc>
        <w:tc>
          <w:tcPr>
            <w:tcW w:w="5189" w:type="dxa"/>
            <w:vAlign w:val="center"/>
          </w:tcPr>
          <w:p w:rsidR="008467A7" w:rsidRDefault="008467A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методов и способов кодирования потребительских товаров, в том числе с применением цифровых те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нологий;</w:t>
            </w:r>
          </w:p>
        </w:tc>
      </w:tr>
      <w:tr w:rsidR="008467A7" w:rsidRPr="0017333C" w:rsidTr="00024B63">
        <w:tc>
          <w:tcPr>
            <w:tcW w:w="1560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8467A7" w:rsidRDefault="008467A7" w:rsidP="008467A7"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2.3.06.</w:t>
            </w:r>
          </w:p>
        </w:tc>
        <w:tc>
          <w:tcPr>
            <w:tcW w:w="5189" w:type="dxa"/>
            <w:vAlign w:val="center"/>
          </w:tcPr>
          <w:p w:rsidR="008467A7" w:rsidRDefault="008467A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обязательных требований к маркировке потреб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тельских товаров;</w:t>
            </w:r>
          </w:p>
        </w:tc>
      </w:tr>
      <w:tr w:rsidR="008467A7" w:rsidRPr="0017333C" w:rsidTr="00024B63">
        <w:tc>
          <w:tcPr>
            <w:tcW w:w="1560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8467A7" w:rsidRDefault="008467A7" w:rsidP="008467A7"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2.3.07.</w:t>
            </w:r>
          </w:p>
        </w:tc>
        <w:tc>
          <w:tcPr>
            <w:tcW w:w="5189" w:type="dxa"/>
            <w:vAlign w:val="center"/>
          </w:tcPr>
          <w:p w:rsidR="008467A7" w:rsidRDefault="008467A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сквозных цифровых технологий, применяемых в сфере обеспечения качества и безопасности товаров.</w:t>
            </w:r>
          </w:p>
        </w:tc>
      </w:tr>
      <w:tr w:rsidR="008467A7" w:rsidRPr="0017333C" w:rsidTr="00024B63">
        <w:tc>
          <w:tcPr>
            <w:tcW w:w="1560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2268" w:type="dxa"/>
            <w:vMerge/>
          </w:tcPr>
          <w:p w:rsidR="008467A7" w:rsidRPr="0017333C" w:rsidRDefault="008467A7" w:rsidP="006556DD">
            <w:pPr>
              <w:rPr>
                <w:color w:val="FF0000"/>
              </w:rPr>
            </w:pPr>
          </w:p>
        </w:tc>
        <w:tc>
          <w:tcPr>
            <w:tcW w:w="1048" w:type="dxa"/>
          </w:tcPr>
          <w:p w:rsidR="008467A7" w:rsidRDefault="008467A7" w:rsidP="008467A7">
            <w:proofErr w:type="spellStart"/>
            <w:r>
              <w:rPr>
                <w:b/>
                <w:sz w:val="20"/>
                <w:szCs w:val="20"/>
              </w:rPr>
              <w:t>Зн</w:t>
            </w:r>
            <w:proofErr w:type="spellEnd"/>
            <w:r>
              <w:rPr>
                <w:b/>
                <w:sz w:val="20"/>
                <w:szCs w:val="20"/>
              </w:rPr>
              <w:t xml:space="preserve"> 2.3.08.</w:t>
            </w:r>
          </w:p>
        </w:tc>
        <w:tc>
          <w:tcPr>
            <w:tcW w:w="5189" w:type="dxa"/>
            <w:vAlign w:val="center"/>
          </w:tcPr>
          <w:p w:rsidR="008467A7" w:rsidRDefault="008467A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классификацию продовольственных и непродовол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ственных товаров;</w:t>
            </w:r>
          </w:p>
        </w:tc>
      </w:tr>
    </w:tbl>
    <w:p w:rsidR="006556DD" w:rsidRPr="0017333C" w:rsidRDefault="006556DD" w:rsidP="006556DD">
      <w:pPr>
        <w:jc w:val="center"/>
        <w:rPr>
          <w:b/>
          <w:color w:val="FF0000"/>
        </w:rPr>
      </w:pPr>
    </w:p>
    <w:p w:rsidR="006556DD" w:rsidRPr="0017333C" w:rsidRDefault="006556DD" w:rsidP="006556DD">
      <w:pPr>
        <w:jc w:val="center"/>
        <w:rPr>
          <w:b/>
          <w:color w:val="FF0000"/>
        </w:rPr>
      </w:pPr>
    </w:p>
    <w:tbl>
      <w:tblPr>
        <w:tblStyle w:val="af3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4253"/>
        <w:gridCol w:w="4394"/>
      </w:tblGrid>
      <w:tr w:rsidR="006556DD" w:rsidRPr="00A50B91" w:rsidTr="006556DD">
        <w:trPr>
          <w:trHeight w:val="1471"/>
        </w:trPr>
        <w:tc>
          <w:tcPr>
            <w:tcW w:w="1560" w:type="dxa"/>
          </w:tcPr>
          <w:p w:rsidR="006556DD" w:rsidRPr="006556DD" w:rsidRDefault="006556DD" w:rsidP="006556DD">
            <w:pPr>
              <w:rPr>
                <w:sz w:val="22"/>
                <w:szCs w:val="22"/>
              </w:rPr>
            </w:pPr>
            <w:r w:rsidRPr="006556DD">
              <w:rPr>
                <w:sz w:val="22"/>
                <w:szCs w:val="22"/>
              </w:rPr>
              <w:t>ЦОПТВ.1.</w:t>
            </w:r>
          </w:p>
        </w:tc>
        <w:tc>
          <w:tcPr>
            <w:tcW w:w="4253" w:type="dxa"/>
          </w:tcPr>
          <w:p w:rsidR="006556DD" w:rsidRPr="006556DD" w:rsidRDefault="006556DD" w:rsidP="006556DD">
            <w:pPr>
              <w:rPr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</w:t>
            </w:r>
            <w:r w:rsidRPr="006556DD">
              <w:rPr>
                <w:sz w:val="21"/>
                <w:szCs w:val="21"/>
              </w:rPr>
              <w:t>о</w:t>
            </w:r>
            <w:r w:rsidRPr="006556DD">
              <w:rPr>
                <w:sz w:val="21"/>
                <w:szCs w:val="21"/>
              </w:rPr>
              <w:t>стижения своих земляков, их вклад в разв</w:t>
            </w:r>
            <w:r w:rsidRPr="006556DD">
              <w:rPr>
                <w:sz w:val="21"/>
                <w:szCs w:val="21"/>
              </w:rPr>
              <w:t>и</w:t>
            </w:r>
            <w:r w:rsidRPr="006556DD">
              <w:rPr>
                <w:sz w:val="21"/>
                <w:szCs w:val="21"/>
              </w:rPr>
              <w:t>тие своего поселения, края, страны.</w:t>
            </w:r>
          </w:p>
        </w:tc>
        <w:tc>
          <w:tcPr>
            <w:tcW w:w="4394" w:type="dxa"/>
          </w:tcPr>
          <w:p w:rsidR="006556DD" w:rsidRPr="006556DD" w:rsidRDefault="006556DD" w:rsidP="006556DD">
            <w:pPr>
              <w:pStyle w:val="af7"/>
              <w:numPr>
                <w:ilvl w:val="0"/>
                <w:numId w:val="40"/>
              </w:numPr>
              <w:ind w:left="0"/>
              <w:mirrorIndents/>
              <w:jc w:val="both"/>
              <w:rPr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(ОК</w:t>
            </w:r>
            <w:proofErr w:type="gramStart"/>
            <w:r w:rsidRPr="006556DD">
              <w:rPr>
                <w:sz w:val="21"/>
                <w:szCs w:val="21"/>
              </w:rPr>
              <w:t>6</w:t>
            </w:r>
            <w:proofErr w:type="gramEnd"/>
            <w:r w:rsidRPr="006556DD">
              <w:rPr>
                <w:sz w:val="21"/>
                <w:szCs w:val="21"/>
              </w:rPr>
              <w:t>)</w:t>
            </w:r>
          </w:p>
          <w:p w:rsidR="006556DD" w:rsidRPr="006556DD" w:rsidRDefault="006556DD" w:rsidP="006556DD">
            <w:pPr>
              <w:pStyle w:val="af7"/>
              <w:numPr>
                <w:ilvl w:val="0"/>
                <w:numId w:val="40"/>
              </w:numPr>
              <w:ind w:left="0"/>
              <w:mirrorIndents/>
              <w:jc w:val="both"/>
              <w:rPr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 xml:space="preserve">Использовать информационные технологии в профессиональной деятельности. </w:t>
            </w:r>
          </w:p>
          <w:p w:rsidR="006556DD" w:rsidRPr="006556DD" w:rsidRDefault="006556DD" w:rsidP="006556DD">
            <w:pPr>
              <w:rPr>
                <w:b/>
                <w:sz w:val="21"/>
                <w:szCs w:val="21"/>
              </w:rPr>
            </w:pPr>
          </w:p>
        </w:tc>
      </w:tr>
      <w:tr w:rsidR="006556DD" w:rsidRPr="00A50B91" w:rsidTr="006556DD">
        <w:tc>
          <w:tcPr>
            <w:tcW w:w="1560" w:type="dxa"/>
            <w:vMerge w:val="restart"/>
          </w:tcPr>
          <w:p w:rsidR="006556DD" w:rsidRPr="006556DD" w:rsidRDefault="006556DD" w:rsidP="006556DD">
            <w:pPr>
              <w:rPr>
                <w:sz w:val="22"/>
                <w:szCs w:val="22"/>
              </w:rPr>
            </w:pPr>
            <w:r w:rsidRPr="006556DD">
              <w:rPr>
                <w:bCs/>
                <w:sz w:val="22"/>
                <w:szCs w:val="22"/>
              </w:rPr>
              <w:t>ЦОПТВ.2.</w:t>
            </w:r>
          </w:p>
        </w:tc>
        <w:tc>
          <w:tcPr>
            <w:tcW w:w="4253" w:type="dxa"/>
            <w:vMerge w:val="restart"/>
          </w:tcPr>
          <w:p w:rsidR="006556DD" w:rsidRPr="006556DD" w:rsidRDefault="006556DD" w:rsidP="006556DD">
            <w:pPr>
              <w:rPr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Участвующий в социально значимой труд</w:t>
            </w:r>
            <w:r w:rsidRPr="006556DD">
              <w:rPr>
                <w:sz w:val="21"/>
                <w:szCs w:val="21"/>
              </w:rPr>
              <w:t>о</w:t>
            </w:r>
            <w:r w:rsidRPr="006556DD">
              <w:rPr>
                <w:sz w:val="21"/>
                <w:szCs w:val="21"/>
              </w:rPr>
              <w:lastRenderedPageBreak/>
              <w:t>вой и профессиональной деятельности ра</w:t>
            </w:r>
            <w:r w:rsidRPr="006556DD">
              <w:rPr>
                <w:sz w:val="21"/>
                <w:szCs w:val="21"/>
              </w:rPr>
              <w:t>з</w:t>
            </w:r>
            <w:r w:rsidRPr="006556DD">
              <w:rPr>
                <w:sz w:val="21"/>
                <w:szCs w:val="21"/>
              </w:rPr>
              <w:t>ного вида в семье, образовательной орган</w:t>
            </w:r>
            <w:r w:rsidRPr="006556DD">
              <w:rPr>
                <w:sz w:val="21"/>
                <w:szCs w:val="21"/>
              </w:rPr>
              <w:t>и</w:t>
            </w:r>
            <w:r w:rsidRPr="006556DD">
              <w:rPr>
                <w:sz w:val="21"/>
                <w:szCs w:val="21"/>
              </w:rPr>
              <w:t>зации, на базах производственной практики, в своей местности.</w:t>
            </w:r>
          </w:p>
        </w:tc>
        <w:tc>
          <w:tcPr>
            <w:tcW w:w="4394" w:type="dxa"/>
          </w:tcPr>
          <w:p w:rsidR="006556DD" w:rsidRPr="006556DD" w:rsidRDefault="006556DD" w:rsidP="006556DD">
            <w:pPr>
              <w:mirrorIndents/>
              <w:rPr>
                <w:b/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lastRenderedPageBreak/>
              <w:t>(ОК</w:t>
            </w:r>
            <w:proofErr w:type="gramStart"/>
            <w:r w:rsidRPr="006556DD">
              <w:rPr>
                <w:sz w:val="21"/>
                <w:szCs w:val="21"/>
              </w:rPr>
              <w:t>4</w:t>
            </w:r>
            <w:proofErr w:type="gramEnd"/>
            <w:r w:rsidRPr="006556DD"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 xml:space="preserve"> </w:t>
            </w:r>
            <w:r w:rsidRPr="006556DD">
              <w:rPr>
                <w:sz w:val="21"/>
                <w:szCs w:val="21"/>
              </w:rPr>
              <w:t>Работать в коллективе и команде, э</w:t>
            </w:r>
            <w:r w:rsidRPr="006556DD">
              <w:rPr>
                <w:sz w:val="21"/>
                <w:szCs w:val="21"/>
              </w:rPr>
              <w:t>ф</w:t>
            </w:r>
            <w:r w:rsidRPr="006556DD">
              <w:rPr>
                <w:sz w:val="21"/>
                <w:szCs w:val="21"/>
              </w:rPr>
              <w:lastRenderedPageBreak/>
              <w:t xml:space="preserve">фективно взаимодействовать с коллегами, руководством, клиентами. </w:t>
            </w:r>
          </w:p>
        </w:tc>
      </w:tr>
      <w:tr w:rsidR="006556DD" w:rsidRPr="00A50B91" w:rsidTr="006556DD">
        <w:tc>
          <w:tcPr>
            <w:tcW w:w="1560" w:type="dxa"/>
            <w:vMerge/>
          </w:tcPr>
          <w:p w:rsidR="006556DD" w:rsidRPr="006556DD" w:rsidRDefault="006556DD" w:rsidP="006556DD">
            <w:pPr>
              <w:rPr>
                <w:bCs/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6556DD" w:rsidRPr="006556DD" w:rsidRDefault="006556DD" w:rsidP="006556DD">
            <w:pPr>
              <w:rPr>
                <w:sz w:val="21"/>
                <w:szCs w:val="21"/>
              </w:rPr>
            </w:pPr>
          </w:p>
        </w:tc>
        <w:tc>
          <w:tcPr>
            <w:tcW w:w="4394" w:type="dxa"/>
          </w:tcPr>
          <w:p w:rsidR="006556DD" w:rsidRPr="006556DD" w:rsidRDefault="006556DD" w:rsidP="006556DD">
            <w:pPr>
              <w:mirrorIndents/>
              <w:rPr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(</w:t>
            </w:r>
            <w:proofErr w:type="gramStart"/>
            <w:r w:rsidRPr="006556DD">
              <w:rPr>
                <w:sz w:val="21"/>
                <w:szCs w:val="21"/>
              </w:rPr>
              <w:t>ОК</w:t>
            </w:r>
            <w:proofErr w:type="gramEnd"/>
            <w:r w:rsidRPr="006556DD">
              <w:rPr>
                <w:sz w:val="21"/>
                <w:szCs w:val="21"/>
              </w:rPr>
              <w:t xml:space="preserve"> 9)</w:t>
            </w:r>
            <w:r>
              <w:rPr>
                <w:sz w:val="21"/>
                <w:szCs w:val="21"/>
              </w:rPr>
              <w:t xml:space="preserve"> </w:t>
            </w:r>
            <w:r w:rsidRPr="006556DD">
              <w:rPr>
                <w:sz w:val="21"/>
                <w:szCs w:val="21"/>
              </w:rPr>
              <w:t>Использовать информационные техн</w:t>
            </w:r>
            <w:r w:rsidRPr="006556DD">
              <w:rPr>
                <w:sz w:val="21"/>
                <w:szCs w:val="21"/>
              </w:rPr>
              <w:t>о</w:t>
            </w:r>
            <w:r w:rsidRPr="006556DD">
              <w:rPr>
                <w:sz w:val="21"/>
                <w:szCs w:val="21"/>
              </w:rPr>
              <w:t>логии в профессиональной деятельности.</w:t>
            </w:r>
          </w:p>
        </w:tc>
      </w:tr>
      <w:tr w:rsidR="006556DD" w:rsidRPr="00A50B91" w:rsidTr="006556DD">
        <w:tc>
          <w:tcPr>
            <w:tcW w:w="1560" w:type="dxa"/>
          </w:tcPr>
          <w:p w:rsidR="006556DD" w:rsidRPr="006556DD" w:rsidRDefault="006556DD" w:rsidP="006556DD">
            <w:pPr>
              <w:rPr>
                <w:b/>
                <w:sz w:val="22"/>
                <w:szCs w:val="22"/>
              </w:rPr>
            </w:pPr>
            <w:r w:rsidRPr="006556DD">
              <w:rPr>
                <w:bCs/>
                <w:sz w:val="22"/>
                <w:szCs w:val="22"/>
              </w:rPr>
              <w:t>ЦОПТВ.3.</w:t>
            </w:r>
          </w:p>
        </w:tc>
        <w:tc>
          <w:tcPr>
            <w:tcW w:w="4253" w:type="dxa"/>
          </w:tcPr>
          <w:p w:rsidR="006556DD" w:rsidRPr="006556DD" w:rsidRDefault="006556DD" w:rsidP="006556DD">
            <w:pPr>
              <w:rPr>
                <w:sz w:val="21"/>
                <w:szCs w:val="21"/>
              </w:rPr>
            </w:pPr>
            <w:proofErr w:type="gramStart"/>
            <w:r w:rsidRPr="006556DD">
              <w:rPr>
                <w:sz w:val="21"/>
                <w:szCs w:val="21"/>
              </w:rPr>
              <w:t>Выражающий</w:t>
            </w:r>
            <w:proofErr w:type="gramEnd"/>
            <w:r w:rsidRPr="006556DD">
              <w:rPr>
                <w:sz w:val="21"/>
                <w:szCs w:val="21"/>
              </w:rPr>
              <w:t xml:space="preserve"> осознанную готовность к н</w:t>
            </w:r>
            <w:r w:rsidRPr="006556DD">
              <w:rPr>
                <w:sz w:val="21"/>
                <w:szCs w:val="21"/>
              </w:rPr>
              <w:t>е</w:t>
            </w:r>
            <w:r w:rsidRPr="006556DD">
              <w:rPr>
                <w:sz w:val="21"/>
                <w:szCs w:val="21"/>
              </w:rPr>
              <w:t>прерывному образованию и самообразов</w:t>
            </w:r>
            <w:r w:rsidRPr="006556DD">
              <w:rPr>
                <w:sz w:val="21"/>
                <w:szCs w:val="21"/>
              </w:rPr>
              <w:t>а</w:t>
            </w:r>
            <w:r w:rsidRPr="006556DD">
              <w:rPr>
                <w:sz w:val="21"/>
                <w:szCs w:val="21"/>
              </w:rPr>
              <w:t>нию в выбранной сфере профессиональной деятельности.</w:t>
            </w:r>
          </w:p>
        </w:tc>
        <w:tc>
          <w:tcPr>
            <w:tcW w:w="4394" w:type="dxa"/>
          </w:tcPr>
          <w:p w:rsidR="006556DD" w:rsidRPr="006556DD" w:rsidRDefault="006556DD" w:rsidP="006556DD">
            <w:pPr>
              <w:mirrorIndents/>
              <w:rPr>
                <w:b/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(ОК</w:t>
            </w:r>
            <w:proofErr w:type="gramStart"/>
            <w:r w:rsidRPr="006556DD">
              <w:rPr>
                <w:sz w:val="21"/>
                <w:szCs w:val="21"/>
              </w:rPr>
              <w:t>2</w:t>
            </w:r>
            <w:proofErr w:type="gramEnd"/>
            <w:r w:rsidRPr="006556DD"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 xml:space="preserve"> </w:t>
            </w:r>
            <w:r w:rsidRPr="006556DD">
              <w:rPr>
                <w:sz w:val="21"/>
                <w:szCs w:val="21"/>
              </w:rPr>
              <w:t>Осуществлять поиск, анализ и инте</w:t>
            </w:r>
            <w:r w:rsidRPr="006556DD">
              <w:rPr>
                <w:sz w:val="21"/>
                <w:szCs w:val="21"/>
              </w:rPr>
              <w:t>р</w:t>
            </w:r>
            <w:r w:rsidRPr="006556DD">
              <w:rPr>
                <w:sz w:val="21"/>
                <w:szCs w:val="21"/>
              </w:rPr>
              <w:t>претацию информации, необходимой для в</w:t>
            </w:r>
            <w:r w:rsidRPr="006556DD">
              <w:rPr>
                <w:sz w:val="21"/>
                <w:szCs w:val="21"/>
              </w:rPr>
              <w:t>ы</w:t>
            </w:r>
            <w:r w:rsidRPr="006556DD">
              <w:rPr>
                <w:sz w:val="21"/>
                <w:szCs w:val="21"/>
              </w:rPr>
              <w:t>полнения задач профессиональной деятельн</w:t>
            </w:r>
            <w:r w:rsidRPr="006556DD">
              <w:rPr>
                <w:sz w:val="21"/>
                <w:szCs w:val="21"/>
              </w:rPr>
              <w:t>о</w:t>
            </w:r>
            <w:r w:rsidRPr="006556DD">
              <w:rPr>
                <w:sz w:val="21"/>
                <w:szCs w:val="21"/>
              </w:rPr>
              <w:t xml:space="preserve">сти. </w:t>
            </w:r>
          </w:p>
        </w:tc>
      </w:tr>
      <w:tr w:rsidR="006556DD" w:rsidRPr="00A50B91" w:rsidTr="006556DD">
        <w:tc>
          <w:tcPr>
            <w:tcW w:w="1560" w:type="dxa"/>
          </w:tcPr>
          <w:p w:rsidR="006556DD" w:rsidRPr="006556DD" w:rsidRDefault="006556DD" w:rsidP="006556DD">
            <w:pPr>
              <w:rPr>
                <w:sz w:val="22"/>
                <w:szCs w:val="22"/>
              </w:rPr>
            </w:pPr>
            <w:r w:rsidRPr="006556DD">
              <w:rPr>
                <w:bCs/>
                <w:sz w:val="22"/>
                <w:szCs w:val="22"/>
              </w:rPr>
              <w:t>ЦОПТВ.4.</w:t>
            </w:r>
          </w:p>
        </w:tc>
        <w:tc>
          <w:tcPr>
            <w:tcW w:w="4253" w:type="dxa"/>
          </w:tcPr>
          <w:p w:rsidR="006556DD" w:rsidRPr="006556DD" w:rsidRDefault="006556DD" w:rsidP="006556DD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gramStart"/>
            <w:r w:rsidRPr="006556DD">
              <w:rPr>
                <w:sz w:val="21"/>
                <w:szCs w:val="21"/>
              </w:rPr>
              <w:t>Понимающий</w:t>
            </w:r>
            <w:proofErr w:type="gramEnd"/>
            <w:r w:rsidRPr="006556DD">
              <w:rPr>
                <w:sz w:val="21"/>
                <w:szCs w:val="21"/>
              </w:rPr>
              <w:t xml:space="preserve"> специфику профессионально-трудовой деятельности, регулирования тр</w:t>
            </w:r>
            <w:r w:rsidRPr="006556DD">
              <w:rPr>
                <w:sz w:val="21"/>
                <w:szCs w:val="21"/>
              </w:rPr>
              <w:t>у</w:t>
            </w:r>
            <w:r w:rsidRPr="006556DD">
              <w:rPr>
                <w:sz w:val="21"/>
                <w:szCs w:val="21"/>
              </w:rPr>
              <w:t>довых отношений, готовый учиться и тр</w:t>
            </w:r>
            <w:r w:rsidRPr="006556DD">
              <w:rPr>
                <w:sz w:val="21"/>
                <w:szCs w:val="21"/>
              </w:rPr>
              <w:t>у</w:t>
            </w:r>
            <w:r w:rsidRPr="006556DD">
              <w:rPr>
                <w:sz w:val="21"/>
                <w:szCs w:val="21"/>
              </w:rPr>
              <w:t>диться в современном высокотехнологи</w:t>
            </w:r>
            <w:r w:rsidRPr="006556DD">
              <w:rPr>
                <w:sz w:val="21"/>
                <w:szCs w:val="21"/>
              </w:rPr>
              <w:t>ч</w:t>
            </w:r>
            <w:r w:rsidRPr="006556DD">
              <w:rPr>
                <w:sz w:val="21"/>
                <w:szCs w:val="21"/>
              </w:rPr>
              <w:t>ном мире на благо государства и общества.</w:t>
            </w:r>
          </w:p>
        </w:tc>
        <w:tc>
          <w:tcPr>
            <w:tcW w:w="4394" w:type="dxa"/>
          </w:tcPr>
          <w:p w:rsidR="006556DD" w:rsidRPr="006556DD" w:rsidRDefault="006556DD" w:rsidP="006556DD">
            <w:pPr>
              <w:mirrorIndents/>
              <w:jc w:val="both"/>
              <w:rPr>
                <w:b/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(ОК</w:t>
            </w:r>
            <w:proofErr w:type="gramStart"/>
            <w:r w:rsidRPr="006556DD">
              <w:rPr>
                <w:sz w:val="21"/>
                <w:szCs w:val="21"/>
              </w:rPr>
              <w:t>6</w:t>
            </w:r>
            <w:proofErr w:type="gramEnd"/>
            <w:r w:rsidRPr="006556DD"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 xml:space="preserve"> </w:t>
            </w:r>
            <w:r w:rsidRPr="006556DD">
              <w:rPr>
                <w:sz w:val="21"/>
                <w:szCs w:val="21"/>
              </w:rPr>
              <w:t>Проявлять гражданско-патриотическую позицию, демонстрировать осознанное поведение на основе традицио</w:t>
            </w:r>
            <w:r w:rsidRPr="006556DD">
              <w:rPr>
                <w:sz w:val="21"/>
                <w:szCs w:val="21"/>
              </w:rPr>
              <w:t>н</w:t>
            </w:r>
            <w:r w:rsidRPr="006556DD">
              <w:rPr>
                <w:sz w:val="21"/>
                <w:szCs w:val="21"/>
              </w:rPr>
              <w:t>ных общечеловеческих ценностей, применять стандарты антикоррупционного поведения.</w:t>
            </w:r>
            <w:r w:rsidRPr="006556DD">
              <w:rPr>
                <w:i/>
                <w:sz w:val="21"/>
                <w:szCs w:val="21"/>
              </w:rPr>
              <w:t xml:space="preserve"> </w:t>
            </w:r>
          </w:p>
        </w:tc>
      </w:tr>
      <w:tr w:rsidR="006556DD" w:rsidRPr="00A50B91" w:rsidTr="006556DD">
        <w:trPr>
          <w:trHeight w:val="1290"/>
        </w:trPr>
        <w:tc>
          <w:tcPr>
            <w:tcW w:w="1560" w:type="dxa"/>
          </w:tcPr>
          <w:p w:rsidR="006556DD" w:rsidRPr="006556DD" w:rsidRDefault="006556DD" w:rsidP="006556DD">
            <w:pPr>
              <w:rPr>
                <w:sz w:val="22"/>
                <w:szCs w:val="22"/>
              </w:rPr>
            </w:pPr>
            <w:r w:rsidRPr="006556DD">
              <w:rPr>
                <w:bCs/>
                <w:sz w:val="22"/>
                <w:szCs w:val="22"/>
              </w:rPr>
              <w:t>ЦОПТВ.5.</w:t>
            </w:r>
          </w:p>
        </w:tc>
        <w:tc>
          <w:tcPr>
            <w:tcW w:w="4253" w:type="dxa"/>
          </w:tcPr>
          <w:p w:rsidR="006556DD" w:rsidRPr="006556DD" w:rsidRDefault="006556DD" w:rsidP="006556DD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gramStart"/>
            <w:r w:rsidRPr="006556DD">
              <w:rPr>
                <w:sz w:val="21"/>
                <w:szCs w:val="21"/>
              </w:rPr>
              <w:t>Ориентированный</w:t>
            </w:r>
            <w:proofErr w:type="gramEnd"/>
            <w:r w:rsidRPr="006556DD">
              <w:rPr>
                <w:sz w:val="21"/>
                <w:szCs w:val="21"/>
              </w:rPr>
              <w:t xml:space="preserve"> на осознанное освоение выбранной сферы профессиональной де</w:t>
            </w:r>
            <w:r w:rsidRPr="006556DD">
              <w:rPr>
                <w:sz w:val="21"/>
                <w:szCs w:val="21"/>
              </w:rPr>
              <w:t>я</w:t>
            </w:r>
            <w:r w:rsidRPr="006556DD">
              <w:rPr>
                <w:sz w:val="21"/>
                <w:szCs w:val="21"/>
              </w:rPr>
              <w:t>тельности с учётом личных жизненных пл</w:t>
            </w:r>
            <w:r w:rsidRPr="006556DD">
              <w:rPr>
                <w:sz w:val="21"/>
                <w:szCs w:val="21"/>
              </w:rPr>
              <w:t>а</w:t>
            </w:r>
            <w:r w:rsidRPr="006556DD">
              <w:rPr>
                <w:sz w:val="21"/>
                <w:szCs w:val="21"/>
              </w:rPr>
              <w:t>нов, потребностей своей семьи, государства и общества.</w:t>
            </w:r>
          </w:p>
        </w:tc>
        <w:tc>
          <w:tcPr>
            <w:tcW w:w="4394" w:type="dxa"/>
          </w:tcPr>
          <w:p w:rsidR="006556DD" w:rsidRDefault="006556DD" w:rsidP="006556DD">
            <w:pPr>
              <w:rPr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(ОК3)</w:t>
            </w:r>
            <w:r>
              <w:rPr>
                <w:sz w:val="21"/>
                <w:szCs w:val="21"/>
              </w:rPr>
              <w:t xml:space="preserve"> </w:t>
            </w:r>
          </w:p>
          <w:p w:rsidR="006556DD" w:rsidRPr="006556DD" w:rsidRDefault="006556DD" w:rsidP="006556DD">
            <w:pPr>
              <w:rPr>
                <w:b/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6556DD" w:rsidRPr="00A50B91" w:rsidTr="006556DD">
        <w:tc>
          <w:tcPr>
            <w:tcW w:w="1560" w:type="dxa"/>
            <w:vMerge w:val="restart"/>
          </w:tcPr>
          <w:p w:rsidR="006556DD" w:rsidRPr="006556DD" w:rsidRDefault="006556DD" w:rsidP="006556DD">
            <w:pPr>
              <w:rPr>
                <w:sz w:val="22"/>
                <w:szCs w:val="22"/>
              </w:rPr>
            </w:pPr>
            <w:r w:rsidRPr="006556DD">
              <w:rPr>
                <w:bCs/>
                <w:sz w:val="22"/>
                <w:szCs w:val="22"/>
              </w:rPr>
              <w:t>ЦОПТВ.6.</w:t>
            </w:r>
          </w:p>
        </w:tc>
        <w:tc>
          <w:tcPr>
            <w:tcW w:w="4253" w:type="dxa"/>
            <w:vMerge w:val="restart"/>
          </w:tcPr>
          <w:p w:rsidR="006556DD" w:rsidRPr="006556DD" w:rsidRDefault="006556DD" w:rsidP="006556DD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Обладающий сформированными предста</w:t>
            </w:r>
            <w:r w:rsidRPr="006556DD">
              <w:rPr>
                <w:sz w:val="21"/>
                <w:szCs w:val="21"/>
              </w:rPr>
              <w:t>в</w:t>
            </w:r>
            <w:r w:rsidRPr="006556DD">
              <w:rPr>
                <w:sz w:val="21"/>
                <w:szCs w:val="21"/>
              </w:rPr>
              <w:t>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</w:t>
            </w:r>
            <w:r w:rsidRPr="006556DD">
              <w:rPr>
                <w:sz w:val="21"/>
                <w:szCs w:val="21"/>
              </w:rPr>
              <w:t>е</w:t>
            </w:r>
            <w:r w:rsidRPr="006556DD">
              <w:rPr>
                <w:sz w:val="21"/>
                <w:szCs w:val="21"/>
              </w:rPr>
              <w:t>стве.</w:t>
            </w:r>
          </w:p>
        </w:tc>
        <w:tc>
          <w:tcPr>
            <w:tcW w:w="4394" w:type="dxa"/>
          </w:tcPr>
          <w:p w:rsidR="006556DD" w:rsidRPr="006556DD" w:rsidRDefault="006556DD" w:rsidP="006556DD">
            <w:pPr>
              <w:mirrorIndents/>
              <w:rPr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(ОК5)</w:t>
            </w:r>
          </w:p>
          <w:p w:rsidR="006556DD" w:rsidRPr="006556DD" w:rsidRDefault="006556DD" w:rsidP="006556DD">
            <w:pPr>
              <w:mirrorIndents/>
              <w:rPr>
                <w:b/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Осуществлять устную и письменную комм</w:t>
            </w:r>
            <w:r w:rsidRPr="006556DD">
              <w:rPr>
                <w:sz w:val="21"/>
                <w:szCs w:val="21"/>
              </w:rPr>
              <w:t>у</w:t>
            </w:r>
            <w:r w:rsidRPr="006556DD">
              <w:rPr>
                <w:sz w:val="21"/>
                <w:szCs w:val="21"/>
              </w:rPr>
              <w:t>никацию на государственном языке Росси</w:t>
            </w:r>
            <w:r w:rsidRPr="006556DD">
              <w:rPr>
                <w:sz w:val="21"/>
                <w:szCs w:val="21"/>
              </w:rPr>
              <w:t>й</w:t>
            </w:r>
            <w:r w:rsidRPr="006556DD">
              <w:rPr>
                <w:sz w:val="21"/>
                <w:szCs w:val="21"/>
              </w:rPr>
              <w:t>ской Федерации с учетом особенностей соц</w:t>
            </w:r>
            <w:r w:rsidRPr="006556DD">
              <w:rPr>
                <w:sz w:val="21"/>
                <w:szCs w:val="21"/>
              </w:rPr>
              <w:t>и</w:t>
            </w:r>
            <w:r w:rsidRPr="006556DD">
              <w:rPr>
                <w:sz w:val="21"/>
                <w:szCs w:val="21"/>
              </w:rPr>
              <w:t>ального и культурного контекста.</w:t>
            </w:r>
          </w:p>
        </w:tc>
      </w:tr>
      <w:tr w:rsidR="006556DD" w:rsidRPr="00A50B91" w:rsidTr="006556DD">
        <w:tc>
          <w:tcPr>
            <w:tcW w:w="1560" w:type="dxa"/>
            <w:vMerge/>
          </w:tcPr>
          <w:p w:rsidR="006556DD" w:rsidRPr="006556DD" w:rsidRDefault="006556DD" w:rsidP="006556DD">
            <w:pPr>
              <w:rPr>
                <w:bCs/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6556DD" w:rsidRPr="006556DD" w:rsidRDefault="006556DD" w:rsidP="006556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6556DD" w:rsidRPr="006556DD" w:rsidRDefault="006556DD" w:rsidP="006556DD">
            <w:pPr>
              <w:rPr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(ОК10)</w:t>
            </w:r>
          </w:p>
          <w:p w:rsidR="006556DD" w:rsidRPr="006556DD" w:rsidRDefault="006556DD" w:rsidP="006556DD">
            <w:pPr>
              <w:rPr>
                <w:b/>
                <w:sz w:val="21"/>
                <w:szCs w:val="21"/>
              </w:rPr>
            </w:pPr>
            <w:r w:rsidRPr="006556DD">
              <w:rPr>
                <w:sz w:val="21"/>
                <w:szCs w:val="21"/>
              </w:rPr>
              <w:t>Пользоваться профессиональной документ</w:t>
            </w:r>
            <w:r w:rsidRPr="006556DD">
              <w:rPr>
                <w:sz w:val="21"/>
                <w:szCs w:val="21"/>
              </w:rPr>
              <w:t>а</w:t>
            </w:r>
            <w:r w:rsidRPr="006556DD">
              <w:rPr>
                <w:sz w:val="21"/>
                <w:szCs w:val="21"/>
              </w:rPr>
              <w:t>цией на государственном языке</w:t>
            </w:r>
          </w:p>
        </w:tc>
      </w:tr>
    </w:tbl>
    <w:p w:rsidR="006556DD" w:rsidRPr="00A50B91" w:rsidRDefault="006556DD" w:rsidP="006556DD">
      <w:pPr>
        <w:rPr>
          <w:b/>
          <w:sz w:val="28"/>
          <w:szCs w:val="28"/>
        </w:rPr>
      </w:pPr>
      <w:r w:rsidRPr="00A50B91">
        <w:rPr>
          <w:b/>
          <w:sz w:val="28"/>
          <w:szCs w:val="28"/>
        </w:rPr>
        <w:t xml:space="preserve">* </w:t>
      </w:r>
      <w:r w:rsidRPr="00A50B91">
        <w:rPr>
          <w:i/>
          <w:sz w:val="22"/>
          <w:szCs w:val="22"/>
        </w:rPr>
        <w:t>инвариантные целевые ориентиры программы воспитания</w:t>
      </w:r>
    </w:p>
    <w:p w:rsidR="006556DD" w:rsidRPr="0017333C" w:rsidRDefault="006556DD" w:rsidP="006556DD">
      <w:pPr>
        <w:rPr>
          <w:b/>
          <w:i/>
          <w:color w:val="FF0000"/>
        </w:rPr>
      </w:pPr>
    </w:p>
    <w:p w:rsidR="00FB3277" w:rsidRPr="00986904" w:rsidRDefault="00FB3277" w:rsidP="00DA0860">
      <w:pPr>
        <w:pStyle w:val="af7"/>
        <w:numPr>
          <w:ilvl w:val="0"/>
          <w:numId w:val="35"/>
        </w:numPr>
        <w:ind w:right="-710"/>
        <w:jc w:val="center"/>
        <w:rPr>
          <w:b/>
          <w:sz w:val="28"/>
          <w:szCs w:val="28"/>
        </w:rPr>
      </w:pPr>
      <w:r w:rsidRPr="00986904">
        <w:rPr>
          <w:b/>
          <w:sz w:val="28"/>
          <w:szCs w:val="28"/>
        </w:rPr>
        <w:t>ОБЩИЕ ТРЕБОВАНИЯ К КУРСОВОЙ РАБОТЕ</w:t>
      </w:r>
    </w:p>
    <w:p w:rsidR="00FB3277" w:rsidRPr="00606536" w:rsidRDefault="00FB3277" w:rsidP="00FB3277">
      <w:pPr>
        <w:pStyle w:val="af7"/>
        <w:jc w:val="both"/>
      </w:pPr>
    </w:p>
    <w:p w:rsidR="00FB3277" w:rsidRPr="00606536" w:rsidRDefault="00FB3277" w:rsidP="005948D8">
      <w:pPr>
        <w:spacing w:line="276" w:lineRule="auto"/>
        <w:ind w:firstLine="708"/>
        <w:jc w:val="both"/>
      </w:pPr>
      <w:r w:rsidRPr="00606536">
        <w:t>Тема курсовой работы должна быть актуальной в практическом плане. Выбор темы и обоснованность ее значимости осуществляется студентом при помощи руководителя курсовой работы – одного из преподавателей.</w:t>
      </w:r>
      <w:r>
        <w:t xml:space="preserve"> В данных Методических рекомендациях</w:t>
      </w:r>
      <w:r w:rsidRPr="00606536">
        <w:t xml:space="preserve"> предлагается примерная тематика курсовых работ. По просьбе студента за ним может быть закреплена индивидуальная тема, согласованная с руководителем курсовой работы.</w:t>
      </w:r>
    </w:p>
    <w:p w:rsidR="00FB3277" w:rsidRPr="00606536" w:rsidRDefault="00FB3277" w:rsidP="005948D8">
      <w:pPr>
        <w:spacing w:line="276" w:lineRule="auto"/>
        <w:ind w:firstLine="708"/>
        <w:jc w:val="both"/>
      </w:pPr>
      <w:r w:rsidRPr="00606536">
        <w:t>В ходе написания курсовой работы проводится вводное групповое консультиров</w:t>
      </w:r>
      <w:r w:rsidRPr="00606536">
        <w:t>а</w:t>
      </w:r>
      <w:r w:rsidRPr="00606536">
        <w:t>ние по вопросам общего характера, возникающим в процессе выполнения курсовой раб</w:t>
      </w:r>
      <w:r w:rsidRPr="00606536">
        <w:t>о</w:t>
      </w:r>
      <w:r w:rsidRPr="00606536">
        <w:t>ты. Вводные групповые консультации обязательны для посещения.</w:t>
      </w:r>
    </w:p>
    <w:p w:rsidR="00FB3277" w:rsidRDefault="00FB3277" w:rsidP="005948D8">
      <w:pPr>
        <w:spacing w:line="276" w:lineRule="auto"/>
        <w:ind w:firstLine="708"/>
        <w:jc w:val="both"/>
      </w:pPr>
      <w:r w:rsidRPr="00606536">
        <w:t>Индивидуальное консультирование проводится в соответствии с графиком ко</w:t>
      </w:r>
      <w:r w:rsidRPr="00606536">
        <w:t>н</w:t>
      </w:r>
      <w:r w:rsidRPr="00606536">
        <w:t>сультаций руководителя курсовой работы. Подготовленная к защите курсовая рабо</w:t>
      </w:r>
      <w:r w:rsidR="00802E20">
        <w:t>та должна быть сдана не позднее установленного графиком срока</w:t>
      </w:r>
      <w:r w:rsidRPr="00606536">
        <w:t>.</w:t>
      </w:r>
    </w:p>
    <w:p w:rsidR="00C012D3" w:rsidRPr="00606536" w:rsidRDefault="00C012D3" w:rsidP="005948D8">
      <w:pPr>
        <w:spacing w:line="276" w:lineRule="auto"/>
        <w:ind w:firstLine="708"/>
        <w:jc w:val="both"/>
      </w:pPr>
    </w:p>
    <w:p w:rsidR="00FB3277" w:rsidRDefault="00FB3277" w:rsidP="00DA0860">
      <w:pPr>
        <w:pStyle w:val="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</w:t>
      </w:r>
      <w:r w:rsidRPr="00FB3277">
        <w:rPr>
          <w:rFonts w:ascii="Times New Roman" w:hAnsi="Times New Roman" w:cs="Times New Roman"/>
          <w:sz w:val="28"/>
          <w:szCs w:val="28"/>
        </w:rPr>
        <w:t>ПОДГОТОВКА КУРСОВОЙ РАБОТЫ</w:t>
      </w:r>
    </w:p>
    <w:p w:rsidR="00B63C08" w:rsidRPr="00606536" w:rsidRDefault="00B63C08" w:rsidP="005948D8">
      <w:pPr>
        <w:spacing w:line="276" w:lineRule="auto"/>
        <w:jc w:val="both"/>
      </w:pPr>
      <w:r w:rsidRPr="00606536">
        <w:t>Курсовая работа выполня</w:t>
      </w:r>
      <w:r w:rsidR="00DA0860">
        <w:t>ет</w:t>
      </w:r>
      <w:r w:rsidRPr="00606536">
        <w:t xml:space="preserve">ся </w:t>
      </w:r>
      <w:r w:rsidR="00DA0860">
        <w:t>поэтапно</w:t>
      </w:r>
      <w:r w:rsidRPr="00606536">
        <w:t>:</w:t>
      </w:r>
    </w:p>
    <w:tbl>
      <w:tblPr>
        <w:tblStyle w:val="af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02E20" w:rsidRPr="008E0D97" w:rsidTr="008E0D97">
        <w:tc>
          <w:tcPr>
            <w:tcW w:w="9606" w:type="dxa"/>
            <w:hideMark/>
          </w:tcPr>
          <w:p w:rsidR="00802E20" w:rsidRPr="008E0D97" w:rsidRDefault="00DA0860">
            <w:pPr>
              <w:tabs>
                <w:tab w:val="left" w:pos="12000"/>
              </w:tabs>
              <w:rPr>
                <w:rFonts w:eastAsia="Times New Roman"/>
                <w:color w:val="000000"/>
                <w:lang w:eastAsia="en-US"/>
              </w:rPr>
            </w:pPr>
            <w:r>
              <w:rPr>
                <w:lang w:eastAsia="en-US"/>
              </w:rPr>
              <w:t>2.</w:t>
            </w:r>
            <w:r w:rsidR="008E0D97" w:rsidRPr="008E0D97">
              <w:rPr>
                <w:lang w:eastAsia="en-US"/>
              </w:rPr>
              <w:t xml:space="preserve">1. </w:t>
            </w:r>
            <w:r w:rsidR="00802E20" w:rsidRPr="008E0D97">
              <w:rPr>
                <w:lang w:eastAsia="en-US"/>
              </w:rPr>
              <w:t>Выбор темы курсовой работы, формулировка актуальности исследования, определ</w:t>
            </w:r>
            <w:r w:rsidR="00802E20" w:rsidRPr="008E0D97">
              <w:rPr>
                <w:lang w:eastAsia="en-US"/>
              </w:rPr>
              <w:t>е</w:t>
            </w:r>
            <w:r w:rsidR="00802E20" w:rsidRPr="008E0D97">
              <w:rPr>
                <w:lang w:eastAsia="en-US"/>
              </w:rPr>
              <w:t>ние цели, постановка задач.</w:t>
            </w:r>
          </w:p>
        </w:tc>
      </w:tr>
      <w:tr w:rsidR="00802E20" w:rsidRPr="008E0D97" w:rsidTr="008E0D97">
        <w:tc>
          <w:tcPr>
            <w:tcW w:w="9606" w:type="dxa"/>
            <w:hideMark/>
          </w:tcPr>
          <w:p w:rsidR="00802E20" w:rsidRPr="008E0D97" w:rsidRDefault="00DA0860">
            <w:pPr>
              <w:tabs>
                <w:tab w:val="left" w:pos="12000"/>
              </w:tabs>
              <w:rPr>
                <w:rFonts w:eastAsia="Times New Roman"/>
                <w:color w:val="000000"/>
                <w:lang w:eastAsia="en-US"/>
              </w:rPr>
            </w:pPr>
            <w:r>
              <w:rPr>
                <w:lang w:eastAsia="en-US"/>
              </w:rPr>
              <w:t>2.</w:t>
            </w:r>
            <w:r w:rsidR="008E0D97" w:rsidRPr="008E0D97">
              <w:rPr>
                <w:lang w:eastAsia="en-US"/>
              </w:rPr>
              <w:t xml:space="preserve">2. </w:t>
            </w:r>
            <w:r w:rsidR="00802E20" w:rsidRPr="008E0D97">
              <w:rPr>
                <w:lang w:eastAsia="en-US"/>
              </w:rPr>
              <w:t>Подбор источников и литературы, проверка актуальности, предлагаемой в них инфо</w:t>
            </w:r>
            <w:r w:rsidR="00802E20" w:rsidRPr="008E0D97">
              <w:rPr>
                <w:lang w:eastAsia="en-US"/>
              </w:rPr>
              <w:t>р</w:t>
            </w:r>
            <w:r w:rsidR="00802E20" w:rsidRPr="008E0D97">
              <w:rPr>
                <w:lang w:eastAsia="en-US"/>
              </w:rPr>
              <w:t>мации, составление библиографического списка и плана курсовой работы</w:t>
            </w:r>
          </w:p>
        </w:tc>
      </w:tr>
      <w:tr w:rsidR="00802E20" w:rsidRPr="008E0D97" w:rsidTr="008E0D97">
        <w:tc>
          <w:tcPr>
            <w:tcW w:w="9606" w:type="dxa"/>
            <w:hideMark/>
          </w:tcPr>
          <w:p w:rsidR="00802E20" w:rsidRPr="008E0D97" w:rsidRDefault="00DA0860">
            <w:pPr>
              <w:tabs>
                <w:tab w:val="left" w:pos="12000"/>
              </w:tabs>
              <w:rPr>
                <w:rFonts w:eastAsia="Times New Roman"/>
                <w:color w:val="000000"/>
                <w:lang w:eastAsia="en-US"/>
              </w:rPr>
            </w:pPr>
            <w:r>
              <w:rPr>
                <w:lang w:eastAsia="en-US"/>
              </w:rPr>
              <w:t>2.</w:t>
            </w:r>
            <w:r w:rsidR="008E0D97" w:rsidRPr="008E0D97">
              <w:rPr>
                <w:lang w:eastAsia="en-US"/>
              </w:rPr>
              <w:t xml:space="preserve">3. </w:t>
            </w:r>
            <w:r w:rsidR="00802E20" w:rsidRPr="008E0D97">
              <w:rPr>
                <w:lang w:eastAsia="en-US"/>
              </w:rPr>
              <w:t xml:space="preserve">Теоретический анализ источников и литературы, определение понятийного аппарата. </w:t>
            </w:r>
            <w:r w:rsidR="00802E20" w:rsidRPr="008E0D97">
              <w:rPr>
                <w:lang w:eastAsia="en-US"/>
              </w:rPr>
              <w:lastRenderedPageBreak/>
              <w:t>Систематизация собранного фактического и цифрового материала путем сведения его в таблицы, диаграммы, графики и схемы</w:t>
            </w:r>
          </w:p>
        </w:tc>
      </w:tr>
      <w:tr w:rsidR="00802E20" w:rsidRPr="008E0D97" w:rsidTr="008E0D97">
        <w:tc>
          <w:tcPr>
            <w:tcW w:w="9606" w:type="dxa"/>
            <w:hideMark/>
          </w:tcPr>
          <w:p w:rsidR="00802E20" w:rsidRPr="008E0D97" w:rsidRDefault="00DA0860">
            <w:pPr>
              <w:tabs>
                <w:tab w:val="left" w:pos="12000"/>
              </w:tabs>
              <w:rPr>
                <w:rFonts w:eastAsia="Times New Roman"/>
                <w:color w:val="000000"/>
                <w:lang w:eastAsia="en-US"/>
              </w:rPr>
            </w:pPr>
            <w:r>
              <w:rPr>
                <w:lang w:eastAsia="en-US"/>
              </w:rPr>
              <w:lastRenderedPageBreak/>
              <w:t>2.</w:t>
            </w:r>
            <w:r w:rsidR="008E0D97" w:rsidRPr="008E0D97">
              <w:rPr>
                <w:lang w:eastAsia="en-US"/>
              </w:rPr>
              <w:t xml:space="preserve">4. </w:t>
            </w:r>
            <w:r w:rsidR="00802E20" w:rsidRPr="008E0D97">
              <w:rPr>
                <w:lang w:eastAsia="en-US"/>
              </w:rPr>
              <w:t>Написание введения курсовой работы. Формулировка актуальности, цели, задач, об</w:t>
            </w:r>
            <w:r w:rsidR="00802E20" w:rsidRPr="008E0D97">
              <w:rPr>
                <w:lang w:eastAsia="en-US"/>
              </w:rPr>
              <w:t>ъ</w:t>
            </w:r>
            <w:r w:rsidR="00802E20" w:rsidRPr="008E0D97">
              <w:rPr>
                <w:lang w:eastAsia="en-US"/>
              </w:rPr>
              <w:t xml:space="preserve">екта, предмета, методов предстоящего исследования  </w:t>
            </w:r>
          </w:p>
        </w:tc>
      </w:tr>
      <w:tr w:rsidR="00802E20" w:rsidRPr="008E0D97" w:rsidTr="008E0D97">
        <w:tc>
          <w:tcPr>
            <w:tcW w:w="9606" w:type="dxa"/>
            <w:hideMark/>
          </w:tcPr>
          <w:p w:rsidR="00802E20" w:rsidRPr="008E0D97" w:rsidRDefault="00DA0860">
            <w:pPr>
              <w:tabs>
                <w:tab w:val="left" w:pos="12000"/>
              </w:tabs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2.</w:t>
            </w:r>
            <w:r w:rsidR="008E0D97" w:rsidRPr="008E0D97">
              <w:rPr>
                <w:lang w:eastAsia="en-US"/>
              </w:rPr>
              <w:t xml:space="preserve">5. </w:t>
            </w:r>
            <w:r w:rsidR="00802E20" w:rsidRPr="008E0D97">
              <w:rPr>
                <w:lang w:eastAsia="en-US"/>
              </w:rPr>
              <w:t>Обобщение теоретических аспектов по проблеме исследования в главе первой курс</w:t>
            </w:r>
            <w:r w:rsidR="00802E20" w:rsidRPr="008E0D97">
              <w:rPr>
                <w:lang w:eastAsia="en-US"/>
              </w:rPr>
              <w:t>о</w:t>
            </w:r>
            <w:r w:rsidR="00802E20" w:rsidRPr="008E0D97">
              <w:rPr>
                <w:lang w:eastAsia="en-US"/>
              </w:rPr>
              <w:t>вой работы</w:t>
            </w:r>
          </w:p>
        </w:tc>
      </w:tr>
      <w:tr w:rsidR="00802E20" w:rsidRPr="008E0D97" w:rsidTr="008E0D97">
        <w:tc>
          <w:tcPr>
            <w:tcW w:w="9606" w:type="dxa"/>
            <w:hideMark/>
          </w:tcPr>
          <w:p w:rsidR="00802E20" w:rsidRPr="008E0D97" w:rsidRDefault="00DA0860">
            <w:pPr>
              <w:tabs>
                <w:tab w:val="left" w:pos="12000"/>
              </w:tabs>
              <w:rPr>
                <w:rFonts w:eastAsia="Times New Roman"/>
                <w:color w:val="000000"/>
                <w:lang w:eastAsia="en-US"/>
              </w:rPr>
            </w:pPr>
            <w:r>
              <w:rPr>
                <w:lang w:eastAsia="en-US"/>
              </w:rPr>
              <w:t>2.</w:t>
            </w:r>
            <w:r w:rsidR="008E0D97" w:rsidRPr="008E0D97">
              <w:rPr>
                <w:lang w:eastAsia="en-US"/>
              </w:rPr>
              <w:t xml:space="preserve">6. </w:t>
            </w:r>
            <w:r w:rsidR="00802E20" w:rsidRPr="008E0D97">
              <w:rPr>
                <w:lang w:eastAsia="en-US"/>
              </w:rPr>
              <w:t>Оформление результатов практических исследований в главе второй курсовой работы. Подбор и оформление приложений по теме курсовой работы</w:t>
            </w:r>
          </w:p>
        </w:tc>
      </w:tr>
      <w:tr w:rsidR="00802E20" w:rsidRPr="008E0D97" w:rsidTr="008E0D97">
        <w:tc>
          <w:tcPr>
            <w:tcW w:w="9606" w:type="dxa"/>
            <w:hideMark/>
          </w:tcPr>
          <w:p w:rsidR="00802E20" w:rsidRPr="008E0D97" w:rsidRDefault="00DA0860">
            <w:pPr>
              <w:tabs>
                <w:tab w:val="left" w:pos="12000"/>
              </w:tabs>
              <w:rPr>
                <w:rFonts w:eastAsia="Times New Roman"/>
                <w:color w:val="000000"/>
                <w:lang w:eastAsia="en-US"/>
              </w:rPr>
            </w:pPr>
            <w:r>
              <w:rPr>
                <w:lang w:eastAsia="en-US"/>
              </w:rPr>
              <w:t>2.</w:t>
            </w:r>
            <w:r w:rsidR="008E0D97" w:rsidRPr="008E0D97">
              <w:rPr>
                <w:lang w:eastAsia="en-US"/>
              </w:rPr>
              <w:t xml:space="preserve">7. </w:t>
            </w:r>
            <w:r w:rsidR="00802E20" w:rsidRPr="008E0D97">
              <w:rPr>
                <w:lang w:eastAsia="en-US"/>
              </w:rPr>
              <w:t>Составление заключения курсовой работы, содержащее выводы и предложения по р</w:t>
            </w:r>
            <w:r w:rsidR="00802E20" w:rsidRPr="008E0D97">
              <w:rPr>
                <w:lang w:eastAsia="en-US"/>
              </w:rPr>
              <w:t>е</w:t>
            </w:r>
            <w:r w:rsidR="00802E20" w:rsidRPr="008E0D97">
              <w:rPr>
                <w:lang w:eastAsia="en-US"/>
              </w:rPr>
              <w:t>зультатам проведенных исследований</w:t>
            </w:r>
          </w:p>
        </w:tc>
      </w:tr>
      <w:tr w:rsidR="00802E20" w:rsidRPr="008E0D97" w:rsidTr="008E0D97">
        <w:tc>
          <w:tcPr>
            <w:tcW w:w="9606" w:type="dxa"/>
            <w:hideMark/>
          </w:tcPr>
          <w:p w:rsidR="00802E20" w:rsidRPr="008E0D97" w:rsidRDefault="00DA0860">
            <w:pPr>
              <w:tabs>
                <w:tab w:val="left" w:pos="12000"/>
              </w:tabs>
              <w:rPr>
                <w:rFonts w:eastAsia="Times New Roman"/>
                <w:color w:val="000000"/>
                <w:lang w:eastAsia="en-US"/>
              </w:rPr>
            </w:pPr>
            <w:r>
              <w:rPr>
                <w:lang w:eastAsia="en-US"/>
              </w:rPr>
              <w:t>2.</w:t>
            </w:r>
            <w:r w:rsidR="008E0D97" w:rsidRPr="008E0D97">
              <w:rPr>
                <w:lang w:eastAsia="en-US"/>
              </w:rPr>
              <w:t xml:space="preserve">8. </w:t>
            </w:r>
            <w:r w:rsidR="00802E20" w:rsidRPr="008E0D97">
              <w:rPr>
                <w:lang w:eastAsia="en-US"/>
              </w:rPr>
              <w:t>Требования к содержанию и подготовка презентации курсовой работы</w:t>
            </w:r>
          </w:p>
        </w:tc>
      </w:tr>
      <w:tr w:rsidR="00802E20" w:rsidRPr="008E0D97" w:rsidTr="008E0D97">
        <w:tc>
          <w:tcPr>
            <w:tcW w:w="9606" w:type="dxa"/>
            <w:hideMark/>
          </w:tcPr>
          <w:p w:rsidR="00802E20" w:rsidRPr="008E0D97" w:rsidRDefault="00DA0860">
            <w:pPr>
              <w:tabs>
                <w:tab w:val="left" w:pos="12000"/>
              </w:tabs>
              <w:rPr>
                <w:rFonts w:eastAsia="Times New Roman"/>
                <w:color w:val="000000"/>
                <w:lang w:eastAsia="en-US"/>
              </w:rPr>
            </w:pPr>
            <w:r>
              <w:rPr>
                <w:lang w:eastAsia="en-US"/>
              </w:rPr>
              <w:t>2.</w:t>
            </w:r>
            <w:r w:rsidR="008E0D97" w:rsidRPr="008E0D97">
              <w:rPr>
                <w:lang w:eastAsia="en-US"/>
              </w:rPr>
              <w:t xml:space="preserve">9. </w:t>
            </w:r>
            <w:r w:rsidR="00802E20" w:rsidRPr="008E0D97">
              <w:rPr>
                <w:lang w:eastAsia="en-US"/>
              </w:rPr>
              <w:t>Подготовка к защите курсовой работы</w:t>
            </w:r>
          </w:p>
        </w:tc>
      </w:tr>
    </w:tbl>
    <w:p w:rsidR="00B63C08" w:rsidRPr="00606536" w:rsidRDefault="00DA0860" w:rsidP="00802E20">
      <w:pPr>
        <w:spacing w:line="276" w:lineRule="auto"/>
        <w:jc w:val="both"/>
      </w:pPr>
      <w:r>
        <w:t>2.</w:t>
      </w:r>
      <w:r w:rsidR="008E0D97">
        <w:t>10</w:t>
      </w:r>
      <w:r w:rsidR="00B63C08" w:rsidRPr="00606536">
        <w:t>. Защита курсовой работы.</w:t>
      </w:r>
    </w:p>
    <w:p w:rsidR="00B63C08" w:rsidRPr="00606536" w:rsidRDefault="00B63C08" w:rsidP="005948D8">
      <w:pPr>
        <w:spacing w:line="276" w:lineRule="auto"/>
        <w:ind w:firstLine="708"/>
        <w:jc w:val="both"/>
      </w:pPr>
      <w:r w:rsidRPr="00606536">
        <w:t>Предполагается изучение существующих нормативных</w:t>
      </w:r>
      <w:r>
        <w:t xml:space="preserve"> </w:t>
      </w:r>
      <w:r w:rsidRPr="00606536">
        <w:t>документов, законодател</w:t>
      </w:r>
      <w:r w:rsidRPr="00606536">
        <w:t>ь</w:t>
      </w:r>
      <w:r w:rsidRPr="00606536">
        <w:t>ных и ведомственных актов, литературных</w:t>
      </w:r>
      <w:r>
        <w:t xml:space="preserve"> </w:t>
      </w:r>
      <w:r w:rsidRPr="00606536">
        <w:t>источников отечественных и зарубежных а</w:t>
      </w:r>
      <w:r w:rsidRPr="00606536">
        <w:t>в</w:t>
      </w:r>
      <w:r w:rsidRPr="00606536">
        <w:t>торов. Все использованные при написании курсовой работы источники должны быть ук</w:t>
      </w:r>
      <w:r w:rsidRPr="00606536">
        <w:t>а</w:t>
      </w:r>
      <w:r w:rsidRPr="00606536">
        <w:t>заны в списке</w:t>
      </w:r>
      <w:r w:rsidR="008E0D97">
        <w:t xml:space="preserve"> использованных источников</w:t>
      </w:r>
      <w:r w:rsidRPr="00606536">
        <w:t>.</w:t>
      </w:r>
    </w:p>
    <w:p w:rsidR="00B63C08" w:rsidRPr="00606536" w:rsidRDefault="00B63C08" w:rsidP="005948D8">
      <w:pPr>
        <w:spacing w:line="276" w:lineRule="auto"/>
        <w:ind w:firstLine="360"/>
        <w:jc w:val="both"/>
      </w:pPr>
      <w:r w:rsidRPr="00606536">
        <w:t>Важными требованиями к содержанию курсовой работы являются:</w:t>
      </w:r>
    </w:p>
    <w:p w:rsidR="00B63C08" w:rsidRPr="00606536" w:rsidRDefault="00B63C08" w:rsidP="005948D8">
      <w:pPr>
        <w:pStyle w:val="af7"/>
        <w:numPr>
          <w:ilvl w:val="0"/>
          <w:numId w:val="33"/>
        </w:numPr>
        <w:spacing w:line="276" w:lineRule="auto"/>
        <w:jc w:val="both"/>
      </w:pPr>
      <w:r w:rsidRPr="00606536">
        <w:t>логическая последовательность изложения содержащегося в ней</w:t>
      </w:r>
      <w:r>
        <w:t xml:space="preserve"> </w:t>
      </w:r>
      <w:r w:rsidRPr="00606536">
        <w:t>материала;</w:t>
      </w:r>
    </w:p>
    <w:p w:rsidR="00B63C08" w:rsidRDefault="00B63C08" w:rsidP="005948D8">
      <w:pPr>
        <w:pStyle w:val="af7"/>
        <w:numPr>
          <w:ilvl w:val="0"/>
          <w:numId w:val="33"/>
        </w:numPr>
        <w:spacing w:line="276" w:lineRule="auto"/>
        <w:jc w:val="both"/>
      </w:pPr>
      <w:r w:rsidRPr="00606536">
        <w:t>точность определений, формулировок и терминов;</w:t>
      </w:r>
    </w:p>
    <w:p w:rsidR="00B63C08" w:rsidRPr="00E9505B" w:rsidRDefault="00B63C08" w:rsidP="005948D8">
      <w:pPr>
        <w:pStyle w:val="af7"/>
        <w:numPr>
          <w:ilvl w:val="0"/>
          <w:numId w:val="33"/>
        </w:numPr>
        <w:spacing w:line="276" w:lineRule="auto"/>
        <w:jc w:val="both"/>
      </w:pPr>
      <w:r w:rsidRPr="00E9505B">
        <w:t xml:space="preserve">точность выполнения  </w:t>
      </w:r>
      <w:r w:rsidR="00BC189F">
        <w:t>практических задач</w:t>
      </w:r>
      <w:r w:rsidRPr="00E9505B">
        <w:t>;</w:t>
      </w:r>
    </w:p>
    <w:p w:rsidR="00B63C08" w:rsidRPr="00E9505B" w:rsidRDefault="00B63C08" w:rsidP="005948D8">
      <w:pPr>
        <w:pStyle w:val="af7"/>
        <w:numPr>
          <w:ilvl w:val="0"/>
          <w:numId w:val="33"/>
        </w:numPr>
        <w:spacing w:line="276" w:lineRule="auto"/>
        <w:jc w:val="both"/>
      </w:pPr>
      <w:r w:rsidRPr="00E9505B">
        <w:t>обоснованность выводов, и соблюдение норм научной этики;</w:t>
      </w:r>
    </w:p>
    <w:p w:rsidR="00B63C08" w:rsidRPr="00E9505B" w:rsidRDefault="00B63C08" w:rsidP="005948D8">
      <w:pPr>
        <w:pStyle w:val="af7"/>
        <w:numPr>
          <w:ilvl w:val="0"/>
          <w:numId w:val="33"/>
        </w:numPr>
        <w:spacing w:line="276" w:lineRule="auto"/>
        <w:jc w:val="both"/>
      </w:pPr>
      <w:r w:rsidRPr="00E9505B">
        <w:t>теоретические положения курсовой работы должны быть проиллюстрированы примерами (наличие примеров обязательно);</w:t>
      </w:r>
    </w:p>
    <w:p w:rsidR="00B63C08" w:rsidRPr="00E9505B" w:rsidRDefault="00B63C08" w:rsidP="005948D8">
      <w:pPr>
        <w:pStyle w:val="af7"/>
        <w:numPr>
          <w:ilvl w:val="0"/>
          <w:numId w:val="33"/>
        </w:numPr>
        <w:spacing w:line="276" w:lineRule="auto"/>
      </w:pPr>
      <w:r w:rsidRPr="00E9505B">
        <w:t>практические рекомендации для повышения эффективности работы исследуемой организации</w:t>
      </w:r>
      <w:r w:rsidR="008E0D97">
        <w:t xml:space="preserve"> торговли</w:t>
      </w:r>
      <w:r w:rsidRPr="00E9505B">
        <w:t>;</w:t>
      </w:r>
    </w:p>
    <w:p w:rsidR="00B63C08" w:rsidRPr="00606536" w:rsidRDefault="00B63C08" w:rsidP="005948D8">
      <w:pPr>
        <w:pStyle w:val="af7"/>
        <w:numPr>
          <w:ilvl w:val="0"/>
          <w:numId w:val="33"/>
        </w:numPr>
        <w:spacing w:line="276" w:lineRule="auto"/>
        <w:jc w:val="both"/>
      </w:pPr>
      <w:r w:rsidRPr="00E9505B">
        <w:t>содержание курсовой работы,</w:t>
      </w:r>
      <w:r w:rsidRPr="00606536">
        <w:t xml:space="preserve"> рассматриваемые вопросы должны раскрывать тему.</w:t>
      </w:r>
    </w:p>
    <w:p w:rsidR="00B63C08" w:rsidRDefault="00B63C08" w:rsidP="005948D8">
      <w:pPr>
        <w:spacing w:line="276" w:lineRule="auto"/>
        <w:jc w:val="both"/>
      </w:pPr>
      <w:r w:rsidRPr="00606536">
        <w:t>Результаты выполненной работы должны быть изложены в письменном виде (выполне</w:t>
      </w:r>
      <w:r w:rsidRPr="00606536">
        <w:t>н</w:t>
      </w:r>
      <w:r w:rsidRPr="00606536">
        <w:t>ном на компьютере) и аккуратно сброшюрованы. Кроме того, следует подготовить устный доклад для курсовой работы. С материалами выполненной курсовой работы предвар</w:t>
      </w:r>
      <w:r w:rsidRPr="00606536">
        <w:t>и</w:t>
      </w:r>
      <w:r w:rsidRPr="00606536">
        <w:t xml:space="preserve">тельно знакомится руководитель курсовой работы. В ходе </w:t>
      </w:r>
      <w:r w:rsidR="008E0D97">
        <w:t>выполнения</w:t>
      </w:r>
      <w:r w:rsidRPr="00606536">
        <w:t xml:space="preserve"> работа обсуждае</w:t>
      </w:r>
      <w:r w:rsidRPr="00606536">
        <w:t>т</w:t>
      </w:r>
      <w:r w:rsidRPr="00606536">
        <w:t>ся, и вырабатываются рекомендации по устранению выявленных недостатков. Подгото</w:t>
      </w:r>
      <w:r w:rsidRPr="00606536">
        <w:t>в</w:t>
      </w:r>
      <w:r w:rsidRPr="00606536">
        <w:t>ленная к защите курсовая работа должна быть оформлена в соответствии с изложенными в рекомендациях требо</w:t>
      </w:r>
      <w:r w:rsidRPr="00DE7AA4">
        <w:t>ваниями.</w:t>
      </w:r>
    </w:p>
    <w:p w:rsidR="00DA0860" w:rsidRPr="00DE7AA4" w:rsidRDefault="00DA0860" w:rsidP="005948D8">
      <w:pPr>
        <w:spacing w:line="276" w:lineRule="auto"/>
        <w:jc w:val="both"/>
      </w:pPr>
    </w:p>
    <w:p w:rsidR="00B63C08" w:rsidRDefault="00B63C08" w:rsidP="00DA0860">
      <w:pPr>
        <w:jc w:val="center"/>
        <w:rPr>
          <w:b/>
          <w:sz w:val="28"/>
          <w:szCs w:val="28"/>
        </w:rPr>
      </w:pPr>
      <w:r w:rsidRPr="00DE7AA4">
        <w:rPr>
          <w:b/>
          <w:sz w:val="28"/>
          <w:szCs w:val="28"/>
        </w:rPr>
        <w:t>3.   СТРУКТУРА КУРСОВОЙ РАБОТЫ</w:t>
      </w:r>
    </w:p>
    <w:p w:rsidR="00607EE6" w:rsidRPr="00DE7AA4" w:rsidRDefault="00607EE6" w:rsidP="00986904">
      <w:pPr>
        <w:rPr>
          <w:b/>
          <w:sz w:val="28"/>
          <w:szCs w:val="28"/>
        </w:rPr>
      </w:pPr>
    </w:p>
    <w:p w:rsidR="00607EE6" w:rsidRPr="007D2C50" w:rsidRDefault="00DA0860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1. Структура и содержание </w:t>
      </w:r>
      <w:r w:rsidR="008E0D97" w:rsidRPr="007D2C50">
        <w:rPr>
          <w:rFonts w:ascii="Times New Roman" w:hAnsi="Times New Roman" w:cs="Times New Roman"/>
          <w:sz w:val="24"/>
          <w:szCs w:val="24"/>
        </w:rPr>
        <w:t>курсовой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 работы определяются в зависимости от пр</w:t>
      </w:r>
      <w:r w:rsidR="0050352C" w:rsidRPr="007D2C50">
        <w:rPr>
          <w:rFonts w:ascii="Times New Roman" w:hAnsi="Times New Roman" w:cs="Times New Roman"/>
          <w:sz w:val="24"/>
          <w:szCs w:val="24"/>
        </w:rPr>
        <w:t>о</w:t>
      </w:r>
      <w:r w:rsidR="0050352C" w:rsidRPr="007D2C50">
        <w:rPr>
          <w:rFonts w:ascii="Times New Roman" w:hAnsi="Times New Roman" w:cs="Times New Roman"/>
          <w:sz w:val="24"/>
          <w:szCs w:val="24"/>
        </w:rPr>
        <w:t>филя специальности, требований профессиональных образовательных организаций и, как правило, включают в себя: титульн</w:t>
      </w:r>
      <w:r w:rsidR="00BC189F" w:rsidRPr="007D2C50">
        <w:rPr>
          <w:rFonts w:ascii="Times New Roman" w:hAnsi="Times New Roman" w:cs="Times New Roman"/>
          <w:sz w:val="24"/>
          <w:szCs w:val="24"/>
        </w:rPr>
        <w:t>ый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 лист</w:t>
      </w:r>
      <w:r w:rsidR="00BC189F" w:rsidRPr="007D2C50">
        <w:rPr>
          <w:rFonts w:ascii="Times New Roman" w:hAnsi="Times New Roman" w:cs="Times New Roman"/>
          <w:sz w:val="24"/>
          <w:szCs w:val="24"/>
        </w:rPr>
        <w:t>; содержание</w:t>
      </w:r>
      <w:r w:rsidR="0050352C" w:rsidRPr="007D2C50">
        <w:rPr>
          <w:rFonts w:ascii="Times New Roman" w:hAnsi="Times New Roman" w:cs="Times New Roman"/>
          <w:sz w:val="24"/>
          <w:szCs w:val="24"/>
        </w:rPr>
        <w:t>; введени</w:t>
      </w:r>
      <w:r w:rsidR="00BC189F" w:rsidRPr="007D2C50">
        <w:rPr>
          <w:rFonts w:ascii="Times New Roman" w:hAnsi="Times New Roman" w:cs="Times New Roman"/>
          <w:sz w:val="24"/>
          <w:szCs w:val="24"/>
        </w:rPr>
        <w:t>е</w:t>
      </w:r>
      <w:r w:rsidR="0050352C" w:rsidRPr="007D2C50">
        <w:rPr>
          <w:rFonts w:ascii="Times New Roman" w:hAnsi="Times New Roman" w:cs="Times New Roman"/>
          <w:sz w:val="24"/>
          <w:szCs w:val="24"/>
        </w:rPr>
        <w:t>; основн</w:t>
      </w:r>
      <w:r w:rsidR="00BC189F" w:rsidRPr="007D2C50">
        <w:rPr>
          <w:rFonts w:ascii="Times New Roman" w:hAnsi="Times New Roman" w:cs="Times New Roman"/>
          <w:sz w:val="24"/>
          <w:szCs w:val="24"/>
        </w:rPr>
        <w:t>ую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 част</w:t>
      </w:r>
      <w:r w:rsidR="00CF3186" w:rsidRPr="007D2C50">
        <w:rPr>
          <w:rFonts w:ascii="Times New Roman" w:hAnsi="Times New Roman" w:cs="Times New Roman"/>
          <w:sz w:val="24"/>
          <w:szCs w:val="24"/>
        </w:rPr>
        <w:t>ь</w:t>
      </w:r>
      <w:r w:rsidR="0050352C" w:rsidRPr="007D2C50">
        <w:rPr>
          <w:rFonts w:ascii="Times New Roman" w:hAnsi="Times New Roman" w:cs="Times New Roman"/>
          <w:sz w:val="24"/>
          <w:szCs w:val="24"/>
        </w:rPr>
        <w:t>; з</w:t>
      </w:r>
      <w:r w:rsidR="0050352C" w:rsidRPr="007D2C50">
        <w:rPr>
          <w:rFonts w:ascii="Times New Roman" w:hAnsi="Times New Roman" w:cs="Times New Roman"/>
          <w:sz w:val="24"/>
          <w:szCs w:val="24"/>
        </w:rPr>
        <w:t>а</w:t>
      </w:r>
      <w:r w:rsidR="0050352C" w:rsidRPr="007D2C50">
        <w:rPr>
          <w:rFonts w:ascii="Times New Roman" w:hAnsi="Times New Roman" w:cs="Times New Roman"/>
          <w:sz w:val="24"/>
          <w:szCs w:val="24"/>
        </w:rPr>
        <w:t>ключени</w:t>
      </w:r>
      <w:r w:rsidR="00CF3186" w:rsidRPr="007D2C50">
        <w:rPr>
          <w:rFonts w:ascii="Times New Roman" w:hAnsi="Times New Roman" w:cs="Times New Roman"/>
          <w:sz w:val="24"/>
          <w:szCs w:val="24"/>
        </w:rPr>
        <w:t>е</w:t>
      </w:r>
      <w:r w:rsidR="0050352C" w:rsidRPr="007D2C50">
        <w:rPr>
          <w:rFonts w:ascii="Times New Roman" w:hAnsi="Times New Roman" w:cs="Times New Roman"/>
          <w:sz w:val="24"/>
          <w:szCs w:val="24"/>
        </w:rPr>
        <w:t>; спис</w:t>
      </w:r>
      <w:r w:rsidR="00CF3186" w:rsidRPr="007D2C50">
        <w:rPr>
          <w:rFonts w:ascii="Times New Roman" w:hAnsi="Times New Roman" w:cs="Times New Roman"/>
          <w:sz w:val="24"/>
          <w:szCs w:val="24"/>
        </w:rPr>
        <w:t>ок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 использованных источников; приложени</w:t>
      </w:r>
      <w:r w:rsidR="00CF3186" w:rsidRPr="007D2C50">
        <w:rPr>
          <w:rFonts w:ascii="Times New Roman" w:hAnsi="Times New Roman" w:cs="Times New Roman"/>
          <w:sz w:val="24"/>
          <w:szCs w:val="24"/>
        </w:rPr>
        <w:t>я</w:t>
      </w:r>
      <w:r w:rsidR="00607EE6" w:rsidRPr="007D2C50">
        <w:rPr>
          <w:rFonts w:ascii="Times New Roman" w:hAnsi="Times New Roman" w:cs="Times New Roman"/>
          <w:sz w:val="24"/>
          <w:szCs w:val="24"/>
        </w:rPr>
        <w:t>.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 xml:space="preserve"> </w:t>
      </w:r>
      <w:r w:rsidR="00DA0860">
        <w:rPr>
          <w:rFonts w:ascii="Times New Roman" w:hAnsi="Times New Roman" w:cs="Times New Roman"/>
          <w:sz w:val="24"/>
          <w:szCs w:val="24"/>
        </w:rPr>
        <w:t>3.</w:t>
      </w:r>
      <w:r w:rsidRPr="007D2C50">
        <w:rPr>
          <w:rFonts w:ascii="Times New Roman" w:hAnsi="Times New Roman" w:cs="Times New Roman"/>
          <w:sz w:val="24"/>
          <w:szCs w:val="24"/>
        </w:rPr>
        <w:t>2. Во введении необходимо обосновать актуальность и практическую значимость выбранной темы, сформулировать цель и за</w:t>
      </w:r>
      <w:r w:rsidR="00607EE6" w:rsidRPr="007D2C50">
        <w:rPr>
          <w:rFonts w:ascii="Times New Roman" w:hAnsi="Times New Roman" w:cs="Times New Roman"/>
          <w:sz w:val="24"/>
          <w:szCs w:val="24"/>
        </w:rPr>
        <w:t xml:space="preserve">дачи, объект и предмет </w:t>
      </w:r>
      <w:r w:rsidR="00CF3186" w:rsidRPr="007D2C50">
        <w:rPr>
          <w:rFonts w:ascii="Times New Roman" w:hAnsi="Times New Roman" w:cs="Times New Roman"/>
          <w:sz w:val="24"/>
          <w:szCs w:val="24"/>
        </w:rPr>
        <w:t>курсовой работы</w:t>
      </w:r>
      <w:r w:rsidRPr="007D2C50">
        <w:rPr>
          <w:rFonts w:ascii="Times New Roman" w:hAnsi="Times New Roman" w:cs="Times New Roman"/>
          <w:sz w:val="24"/>
          <w:szCs w:val="24"/>
        </w:rPr>
        <w:t xml:space="preserve">, круг рассматриваемых проблем. Объем введения должен быть в пределах </w:t>
      </w:r>
      <w:r w:rsidR="00CF3186" w:rsidRPr="007D2C50">
        <w:rPr>
          <w:rFonts w:ascii="Times New Roman" w:hAnsi="Times New Roman" w:cs="Times New Roman"/>
          <w:sz w:val="24"/>
          <w:szCs w:val="24"/>
        </w:rPr>
        <w:t xml:space="preserve">2-3 </w:t>
      </w:r>
      <w:r w:rsidRPr="007D2C50">
        <w:rPr>
          <w:rFonts w:ascii="Times New Roman" w:hAnsi="Times New Roman" w:cs="Times New Roman"/>
          <w:sz w:val="24"/>
          <w:szCs w:val="24"/>
        </w:rPr>
        <w:t>страниц</w:t>
      </w:r>
      <w:r w:rsidR="00CF3186" w:rsidRPr="007D2C50">
        <w:rPr>
          <w:rFonts w:ascii="Times New Roman" w:hAnsi="Times New Roman" w:cs="Times New Roman"/>
          <w:sz w:val="24"/>
          <w:szCs w:val="24"/>
        </w:rPr>
        <w:t>ы</w:t>
      </w:r>
      <w:r w:rsidRPr="007D2C50">
        <w:rPr>
          <w:rFonts w:ascii="Times New Roman" w:hAnsi="Times New Roman" w:cs="Times New Roman"/>
          <w:sz w:val="24"/>
          <w:szCs w:val="24"/>
        </w:rPr>
        <w:t>.</w:t>
      </w:r>
    </w:p>
    <w:p w:rsidR="0050352C" w:rsidRPr="007D2C50" w:rsidRDefault="00DA0860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07EE6" w:rsidRPr="007D2C50">
        <w:rPr>
          <w:rFonts w:ascii="Times New Roman" w:hAnsi="Times New Roman" w:cs="Times New Roman"/>
          <w:sz w:val="24"/>
          <w:szCs w:val="24"/>
        </w:rPr>
        <w:t xml:space="preserve">3. Основная часть </w:t>
      </w:r>
      <w:r w:rsidR="00CF3186" w:rsidRPr="007D2C50">
        <w:rPr>
          <w:rFonts w:ascii="Times New Roman" w:hAnsi="Times New Roman" w:cs="Times New Roman"/>
          <w:sz w:val="24"/>
          <w:szCs w:val="24"/>
        </w:rPr>
        <w:t>курсовой работы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 включает главы (параграфы, разделы) в соо</w:t>
      </w:r>
      <w:r w:rsidR="0050352C" w:rsidRPr="007D2C50">
        <w:rPr>
          <w:rFonts w:ascii="Times New Roman" w:hAnsi="Times New Roman" w:cs="Times New Roman"/>
          <w:sz w:val="24"/>
          <w:szCs w:val="24"/>
        </w:rPr>
        <w:t>т</w:t>
      </w:r>
      <w:r w:rsidR="0050352C" w:rsidRPr="007D2C50">
        <w:rPr>
          <w:rFonts w:ascii="Times New Roman" w:hAnsi="Times New Roman" w:cs="Times New Roman"/>
          <w:sz w:val="24"/>
          <w:szCs w:val="24"/>
        </w:rPr>
        <w:t>ветствии с логической структурой изложения. Название главы не должно дублировать название темы, а название параграфов - название глав. Формулировки должны быть лак</w:t>
      </w:r>
      <w:r w:rsidR="0050352C" w:rsidRPr="007D2C50">
        <w:rPr>
          <w:rFonts w:ascii="Times New Roman" w:hAnsi="Times New Roman" w:cs="Times New Roman"/>
          <w:sz w:val="24"/>
          <w:szCs w:val="24"/>
        </w:rPr>
        <w:t>о</w:t>
      </w:r>
      <w:r w:rsidR="0050352C" w:rsidRPr="007D2C50">
        <w:rPr>
          <w:rFonts w:ascii="Times New Roman" w:hAnsi="Times New Roman" w:cs="Times New Roman"/>
          <w:sz w:val="24"/>
          <w:szCs w:val="24"/>
        </w:rPr>
        <w:lastRenderedPageBreak/>
        <w:t>ничными и отражать суть главы (параграфа).</w:t>
      </w:r>
    </w:p>
    <w:p w:rsidR="0050352C" w:rsidRPr="007D2C50" w:rsidRDefault="00DA0860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07EE6" w:rsidRPr="007D2C50">
        <w:rPr>
          <w:rFonts w:ascii="Times New Roman" w:hAnsi="Times New Roman" w:cs="Times New Roman"/>
          <w:sz w:val="24"/>
          <w:szCs w:val="24"/>
        </w:rPr>
        <w:t xml:space="preserve">4. Основная часть </w:t>
      </w:r>
      <w:r w:rsidR="00CF3186" w:rsidRPr="007D2C50">
        <w:rPr>
          <w:rFonts w:ascii="Times New Roman" w:hAnsi="Times New Roman" w:cs="Times New Roman"/>
          <w:sz w:val="24"/>
          <w:szCs w:val="24"/>
        </w:rPr>
        <w:t>курсовой работы</w:t>
      </w:r>
      <w:r w:rsidR="002B40EE">
        <w:rPr>
          <w:rFonts w:ascii="Times New Roman" w:hAnsi="Times New Roman" w:cs="Times New Roman"/>
          <w:sz w:val="24"/>
          <w:szCs w:val="24"/>
        </w:rPr>
        <w:t xml:space="preserve"> должна содержать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 две</w:t>
      </w:r>
      <w:r w:rsidR="006556DD" w:rsidRPr="007D2C50">
        <w:rPr>
          <w:rFonts w:ascii="Times New Roman" w:hAnsi="Times New Roman" w:cs="Times New Roman"/>
          <w:sz w:val="24"/>
          <w:szCs w:val="24"/>
        </w:rPr>
        <w:t xml:space="preserve"> </w:t>
      </w:r>
      <w:r w:rsidR="00CF3186" w:rsidRPr="007D2C50">
        <w:rPr>
          <w:rFonts w:ascii="Times New Roman" w:hAnsi="Times New Roman" w:cs="Times New Roman"/>
          <w:sz w:val="24"/>
          <w:szCs w:val="24"/>
        </w:rPr>
        <w:t>/</w:t>
      </w:r>
      <w:r w:rsidR="006556DD" w:rsidRPr="007D2C50">
        <w:rPr>
          <w:rFonts w:ascii="Times New Roman" w:hAnsi="Times New Roman" w:cs="Times New Roman"/>
          <w:sz w:val="24"/>
          <w:szCs w:val="24"/>
        </w:rPr>
        <w:t>три</w:t>
      </w:r>
      <w:r w:rsidR="00CF3186" w:rsidRPr="007D2C50">
        <w:rPr>
          <w:rFonts w:ascii="Times New Roman" w:hAnsi="Times New Roman" w:cs="Times New Roman"/>
          <w:sz w:val="24"/>
          <w:szCs w:val="24"/>
        </w:rPr>
        <w:t>/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 гл</w:t>
      </w:r>
      <w:r w:rsidR="0050352C" w:rsidRPr="007D2C50">
        <w:rPr>
          <w:rFonts w:ascii="Times New Roman" w:hAnsi="Times New Roman" w:cs="Times New Roman"/>
          <w:sz w:val="24"/>
          <w:szCs w:val="24"/>
        </w:rPr>
        <w:t>а</w:t>
      </w:r>
      <w:r w:rsidR="0050352C" w:rsidRPr="007D2C50">
        <w:rPr>
          <w:rFonts w:ascii="Times New Roman" w:hAnsi="Times New Roman" w:cs="Times New Roman"/>
          <w:sz w:val="24"/>
          <w:szCs w:val="24"/>
        </w:rPr>
        <w:t>вы.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 xml:space="preserve">Первая глава посвящается теоретическим аспектам изучаемого объекта и предмета </w:t>
      </w:r>
      <w:r w:rsidR="00CF3186" w:rsidRPr="007D2C50">
        <w:rPr>
          <w:rFonts w:ascii="Times New Roman" w:hAnsi="Times New Roman" w:cs="Times New Roman"/>
          <w:sz w:val="24"/>
          <w:szCs w:val="24"/>
        </w:rPr>
        <w:t>курсовой работы</w:t>
      </w:r>
      <w:r w:rsidRPr="007D2C50">
        <w:rPr>
          <w:rFonts w:ascii="Times New Roman" w:hAnsi="Times New Roman" w:cs="Times New Roman"/>
          <w:sz w:val="24"/>
          <w:szCs w:val="24"/>
        </w:rPr>
        <w:t>. В ней содержится обзор используемых источников информации, норм</w:t>
      </w:r>
      <w:r w:rsidRPr="007D2C50">
        <w:rPr>
          <w:rFonts w:ascii="Times New Roman" w:hAnsi="Times New Roman" w:cs="Times New Roman"/>
          <w:sz w:val="24"/>
          <w:szCs w:val="24"/>
        </w:rPr>
        <w:t>а</w:t>
      </w:r>
      <w:r w:rsidRPr="007D2C50">
        <w:rPr>
          <w:rFonts w:ascii="Times New Roman" w:hAnsi="Times New Roman" w:cs="Times New Roman"/>
          <w:sz w:val="24"/>
          <w:szCs w:val="24"/>
        </w:rPr>
        <w:t>тивной ба</w:t>
      </w:r>
      <w:r w:rsidR="00CF3186" w:rsidRPr="007D2C50">
        <w:rPr>
          <w:rFonts w:ascii="Times New Roman" w:hAnsi="Times New Roman" w:cs="Times New Roman"/>
          <w:sz w:val="24"/>
          <w:szCs w:val="24"/>
        </w:rPr>
        <w:t>зы по тем</w:t>
      </w:r>
      <w:r w:rsidRPr="007D2C50">
        <w:rPr>
          <w:rFonts w:ascii="Times New Roman" w:hAnsi="Times New Roman" w:cs="Times New Roman"/>
          <w:sz w:val="24"/>
          <w:szCs w:val="24"/>
        </w:rPr>
        <w:t>. В этой главе могут найти место статистические данные, построенные в таблицы и графики.</w:t>
      </w:r>
    </w:p>
    <w:p w:rsidR="0050352C" w:rsidRPr="007D2C50" w:rsidRDefault="00DA0860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5. Вторая глава посвящается анализу практического материала, полученного во время </w:t>
      </w:r>
      <w:r w:rsidR="006556DD" w:rsidRPr="007D2C50">
        <w:rPr>
          <w:rFonts w:ascii="Times New Roman" w:hAnsi="Times New Roman" w:cs="Times New Roman"/>
          <w:sz w:val="24"/>
          <w:szCs w:val="24"/>
        </w:rPr>
        <w:t>практики</w:t>
      </w:r>
      <w:r w:rsidR="0050352C" w:rsidRPr="007D2C50">
        <w:rPr>
          <w:rFonts w:ascii="Times New Roman" w:hAnsi="Times New Roman" w:cs="Times New Roman"/>
          <w:sz w:val="24"/>
          <w:szCs w:val="24"/>
        </w:rPr>
        <w:t>. В этой главе содержится: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>- анализ конкретного материала по избранной теме;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>- описание выявленных проблем и тенденций развития объекта и предмета изучения на основе анализа конкретного материала по избранной теме;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>- описание способов решения выявленных проблем.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>В ходе анализа могут использоваться аналитические таблицы, расчеты, формулы, схемы, диаграммы и графики.</w:t>
      </w:r>
    </w:p>
    <w:p w:rsidR="006556DD" w:rsidRPr="007D2C50" w:rsidRDefault="00DA0860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556DD" w:rsidRPr="007D2C50">
        <w:rPr>
          <w:rFonts w:ascii="Times New Roman" w:hAnsi="Times New Roman" w:cs="Times New Roman"/>
          <w:sz w:val="24"/>
          <w:szCs w:val="24"/>
        </w:rPr>
        <w:t>6.Третья глава посвящается исследовательской части (анкетирование, наблюдение)</w:t>
      </w:r>
    </w:p>
    <w:p w:rsidR="0050352C" w:rsidRPr="007D2C50" w:rsidRDefault="00DA0860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="00607EE6" w:rsidRPr="007D2C50">
        <w:rPr>
          <w:rFonts w:ascii="Times New Roman" w:hAnsi="Times New Roman" w:cs="Times New Roman"/>
          <w:sz w:val="24"/>
          <w:szCs w:val="24"/>
        </w:rPr>
        <w:t xml:space="preserve">. Завершающей частью </w:t>
      </w:r>
      <w:r w:rsidR="00CF3186" w:rsidRPr="007D2C50">
        <w:rPr>
          <w:rFonts w:ascii="Times New Roman" w:hAnsi="Times New Roman" w:cs="Times New Roman"/>
          <w:sz w:val="24"/>
          <w:szCs w:val="24"/>
        </w:rPr>
        <w:t>курсовой работы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 является заключение, которое содержит выводы и предложения с их кратким обоснованием в соответствии с поставленной це</w:t>
      </w:r>
      <w:r w:rsidR="00CF3186" w:rsidRPr="007D2C50">
        <w:rPr>
          <w:rFonts w:ascii="Times New Roman" w:hAnsi="Times New Roman" w:cs="Times New Roman"/>
          <w:sz w:val="24"/>
          <w:szCs w:val="24"/>
        </w:rPr>
        <w:t>лью и за</w:t>
      </w:r>
      <w:r w:rsidR="0050352C" w:rsidRPr="007D2C50">
        <w:rPr>
          <w:rFonts w:ascii="Times New Roman" w:hAnsi="Times New Roman" w:cs="Times New Roman"/>
          <w:sz w:val="24"/>
          <w:szCs w:val="24"/>
        </w:rPr>
        <w:t>дачами, раскрывает значимость полученных результатов. Заключение должно соста</w:t>
      </w:r>
      <w:r w:rsidR="0050352C" w:rsidRPr="007D2C50">
        <w:rPr>
          <w:rFonts w:ascii="Times New Roman" w:hAnsi="Times New Roman" w:cs="Times New Roman"/>
          <w:sz w:val="24"/>
          <w:szCs w:val="24"/>
        </w:rPr>
        <w:t>в</w:t>
      </w:r>
      <w:r w:rsidR="00607EE6" w:rsidRPr="007D2C50">
        <w:rPr>
          <w:rFonts w:ascii="Times New Roman" w:hAnsi="Times New Roman" w:cs="Times New Roman"/>
          <w:sz w:val="24"/>
          <w:szCs w:val="24"/>
        </w:rPr>
        <w:t xml:space="preserve">лять </w:t>
      </w:r>
      <w:r w:rsidR="00CF3186" w:rsidRPr="007D2C50">
        <w:rPr>
          <w:rFonts w:ascii="Times New Roman" w:hAnsi="Times New Roman" w:cs="Times New Roman"/>
          <w:sz w:val="24"/>
          <w:szCs w:val="24"/>
        </w:rPr>
        <w:t>не менее</w:t>
      </w:r>
      <w:r w:rsidR="00607EE6" w:rsidRPr="007D2C50">
        <w:rPr>
          <w:rFonts w:ascii="Times New Roman" w:hAnsi="Times New Roman" w:cs="Times New Roman"/>
          <w:sz w:val="24"/>
          <w:szCs w:val="24"/>
        </w:rPr>
        <w:t xml:space="preserve"> двух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 страниц текста.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>Заключение лежит в основе доклада студента на защите.</w:t>
      </w:r>
    </w:p>
    <w:p w:rsidR="0050352C" w:rsidRPr="007D2C50" w:rsidRDefault="00DA0860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50352C" w:rsidRPr="007D2C50">
        <w:rPr>
          <w:rFonts w:ascii="Times New Roman" w:hAnsi="Times New Roman" w:cs="Times New Roman"/>
          <w:sz w:val="24"/>
          <w:szCs w:val="24"/>
        </w:rPr>
        <w:t>. Список использованных источников отражает перечень источников, которы</w:t>
      </w:r>
      <w:r w:rsidR="00607EE6" w:rsidRPr="007D2C50">
        <w:rPr>
          <w:rFonts w:ascii="Times New Roman" w:hAnsi="Times New Roman" w:cs="Times New Roman"/>
          <w:sz w:val="24"/>
          <w:szCs w:val="24"/>
        </w:rPr>
        <w:t>е и</w:t>
      </w:r>
      <w:r w:rsidR="00607EE6" w:rsidRPr="007D2C50">
        <w:rPr>
          <w:rFonts w:ascii="Times New Roman" w:hAnsi="Times New Roman" w:cs="Times New Roman"/>
          <w:sz w:val="24"/>
          <w:szCs w:val="24"/>
        </w:rPr>
        <w:t>с</w:t>
      </w:r>
      <w:r w:rsidR="00607EE6" w:rsidRPr="007D2C50">
        <w:rPr>
          <w:rFonts w:ascii="Times New Roman" w:hAnsi="Times New Roman" w:cs="Times New Roman"/>
          <w:sz w:val="24"/>
          <w:szCs w:val="24"/>
        </w:rPr>
        <w:t xml:space="preserve">пользовались при написании </w:t>
      </w:r>
      <w:r w:rsidR="00CF3186" w:rsidRPr="007D2C50">
        <w:rPr>
          <w:rFonts w:ascii="Times New Roman" w:hAnsi="Times New Roman" w:cs="Times New Roman"/>
          <w:sz w:val="24"/>
          <w:szCs w:val="24"/>
        </w:rPr>
        <w:t>курсовой работы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 (не менее 20), составленный в следующем порядке: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7D2C50">
        <w:rPr>
          <w:rFonts w:ascii="Times New Roman" w:hAnsi="Times New Roman" w:cs="Times New Roman"/>
          <w:sz w:val="24"/>
          <w:szCs w:val="24"/>
        </w:rPr>
        <w:t>- федеральные законы (</w:t>
      </w:r>
      <w:r w:rsidR="004736C2" w:rsidRPr="007D2C50">
        <w:rPr>
          <w:rFonts w:ascii="Times New Roman" w:hAnsi="Times New Roman" w:cs="Times New Roman"/>
          <w:sz w:val="22"/>
          <w:szCs w:val="22"/>
        </w:rPr>
        <w:t>в порядке </w:t>
      </w:r>
      <w:r w:rsidR="004736C2" w:rsidRPr="007D2C50">
        <w:rPr>
          <w:rStyle w:val="af9"/>
          <w:rFonts w:ascii="Times New Roman" w:hAnsi="Times New Roman" w:cs="Times New Roman"/>
          <w:b w:val="0"/>
          <w:sz w:val="22"/>
          <w:szCs w:val="22"/>
        </w:rPr>
        <w:t>убывания юридической силы</w:t>
      </w:r>
      <w:r w:rsidR="004736C2" w:rsidRPr="007D2C50">
        <w:rPr>
          <w:rFonts w:ascii="Times New Roman" w:hAnsi="Times New Roman" w:cs="Times New Roman"/>
          <w:sz w:val="22"/>
          <w:szCs w:val="22"/>
        </w:rPr>
        <w:t> (Конституция, кодексы, з</w:t>
      </w:r>
      <w:r w:rsidR="004736C2" w:rsidRPr="007D2C50">
        <w:rPr>
          <w:rFonts w:ascii="Times New Roman" w:hAnsi="Times New Roman" w:cs="Times New Roman"/>
          <w:sz w:val="22"/>
          <w:szCs w:val="22"/>
        </w:rPr>
        <w:t>а</w:t>
      </w:r>
      <w:r w:rsidR="004736C2" w:rsidRPr="007D2C50">
        <w:rPr>
          <w:rFonts w:ascii="Times New Roman" w:hAnsi="Times New Roman" w:cs="Times New Roman"/>
          <w:sz w:val="22"/>
          <w:szCs w:val="22"/>
        </w:rPr>
        <w:t>коны и т.д.)</w:t>
      </w:r>
      <w:r w:rsidRPr="007D2C50">
        <w:rPr>
          <w:rFonts w:ascii="Times New Roman" w:hAnsi="Times New Roman" w:cs="Times New Roman"/>
          <w:sz w:val="22"/>
          <w:szCs w:val="22"/>
        </w:rPr>
        <w:t>);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>- указы Президента Российской Федерации (</w:t>
      </w:r>
      <w:r w:rsidR="00CF3186" w:rsidRPr="007D2C50">
        <w:rPr>
          <w:rFonts w:ascii="Times New Roman" w:hAnsi="Times New Roman" w:cs="Times New Roman"/>
        </w:rPr>
        <w:t xml:space="preserve">в очередности от последнего года принятия </w:t>
      </w:r>
      <w:proofErr w:type="gramStart"/>
      <w:r w:rsidR="00CF3186" w:rsidRPr="007D2C50">
        <w:rPr>
          <w:rFonts w:ascii="Times New Roman" w:hAnsi="Times New Roman" w:cs="Times New Roman"/>
        </w:rPr>
        <w:t>к</w:t>
      </w:r>
      <w:proofErr w:type="gramEnd"/>
      <w:r w:rsidR="00CF3186" w:rsidRPr="007D2C50">
        <w:rPr>
          <w:rFonts w:ascii="Times New Roman" w:hAnsi="Times New Roman" w:cs="Times New Roman"/>
        </w:rPr>
        <w:t xml:space="preserve"> предыдущим</w:t>
      </w:r>
      <w:r w:rsidRPr="007D2C50">
        <w:rPr>
          <w:rFonts w:ascii="Times New Roman" w:hAnsi="Times New Roman" w:cs="Times New Roman"/>
          <w:sz w:val="24"/>
          <w:szCs w:val="24"/>
        </w:rPr>
        <w:t>);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>- постановления Правительства Российской Федерации (</w:t>
      </w:r>
      <w:r w:rsidR="00CF3186" w:rsidRPr="007D2C50">
        <w:rPr>
          <w:rFonts w:ascii="Times New Roman" w:hAnsi="Times New Roman" w:cs="Times New Roman"/>
        </w:rPr>
        <w:t xml:space="preserve">в очередности от последнего года принятия </w:t>
      </w:r>
      <w:proofErr w:type="gramStart"/>
      <w:r w:rsidR="00CF3186" w:rsidRPr="007D2C50">
        <w:rPr>
          <w:rFonts w:ascii="Times New Roman" w:hAnsi="Times New Roman" w:cs="Times New Roman"/>
        </w:rPr>
        <w:t>к</w:t>
      </w:r>
      <w:proofErr w:type="gramEnd"/>
      <w:r w:rsidR="00CF3186" w:rsidRPr="007D2C50">
        <w:rPr>
          <w:rFonts w:ascii="Times New Roman" w:hAnsi="Times New Roman" w:cs="Times New Roman"/>
        </w:rPr>
        <w:t xml:space="preserve"> предыдущим</w:t>
      </w:r>
      <w:r w:rsidRPr="007D2C50">
        <w:rPr>
          <w:rFonts w:ascii="Times New Roman" w:hAnsi="Times New Roman" w:cs="Times New Roman"/>
          <w:sz w:val="24"/>
          <w:szCs w:val="24"/>
        </w:rPr>
        <w:t>);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>- иные нормативные правовые акты;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>- иные официальные материалы (резолюции-рекомендации международных орган</w:t>
      </w:r>
      <w:r w:rsidRPr="007D2C50">
        <w:rPr>
          <w:rFonts w:ascii="Times New Roman" w:hAnsi="Times New Roman" w:cs="Times New Roman"/>
          <w:sz w:val="24"/>
          <w:szCs w:val="24"/>
        </w:rPr>
        <w:t>и</w:t>
      </w:r>
      <w:r w:rsidRPr="007D2C50">
        <w:rPr>
          <w:rFonts w:ascii="Times New Roman" w:hAnsi="Times New Roman" w:cs="Times New Roman"/>
          <w:sz w:val="24"/>
          <w:szCs w:val="24"/>
        </w:rPr>
        <w:t>заций и конференций, официальные доклады, официальные отчеты и др.);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>- монографии, учебники, учебные пособия (в алфавитном порядке);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>- иностранная литература;</w:t>
      </w:r>
    </w:p>
    <w:p w:rsidR="0050352C" w:rsidRPr="007D2C50" w:rsidRDefault="0050352C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C5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C50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7D2C50">
        <w:rPr>
          <w:rFonts w:ascii="Times New Roman" w:hAnsi="Times New Roman" w:cs="Times New Roman"/>
          <w:sz w:val="24"/>
          <w:szCs w:val="24"/>
        </w:rPr>
        <w:t>.</w:t>
      </w:r>
    </w:p>
    <w:p w:rsidR="0050352C" w:rsidRPr="007D2C50" w:rsidRDefault="00DA0860" w:rsidP="00503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0352C" w:rsidRPr="007D2C50">
        <w:rPr>
          <w:rFonts w:ascii="Times New Roman" w:hAnsi="Times New Roman" w:cs="Times New Roman"/>
          <w:sz w:val="24"/>
          <w:szCs w:val="24"/>
        </w:rPr>
        <w:t>Приложения могут состоять из дополнительных справочных материалов, име</w:t>
      </w:r>
      <w:r w:rsidR="0050352C" w:rsidRPr="007D2C50">
        <w:rPr>
          <w:rFonts w:ascii="Times New Roman" w:hAnsi="Times New Roman" w:cs="Times New Roman"/>
          <w:sz w:val="24"/>
          <w:szCs w:val="24"/>
        </w:rPr>
        <w:t>ю</w:t>
      </w:r>
      <w:r w:rsidR="0050352C" w:rsidRPr="007D2C50">
        <w:rPr>
          <w:rFonts w:ascii="Times New Roman" w:hAnsi="Times New Roman" w:cs="Times New Roman"/>
          <w:sz w:val="24"/>
          <w:szCs w:val="24"/>
        </w:rPr>
        <w:t>щих вспомогательное значение, например: копий документов, выдержек из отчетных м</w:t>
      </w:r>
      <w:r w:rsidR="0050352C" w:rsidRPr="007D2C50">
        <w:rPr>
          <w:rFonts w:ascii="Times New Roman" w:hAnsi="Times New Roman" w:cs="Times New Roman"/>
          <w:sz w:val="24"/>
          <w:szCs w:val="24"/>
        </w:rPr>
        <w:t>а</w:t>
      </w:r>
      <w:r w:rsidR="0050352C" w:rsidRPr="007D2C50">
        <w:rPr>
          <w:rFonts w:ascii="Times New Roman" w:hAnsi="Times New Roman" w:cs="Times New Roman"/>
          <w:sz w:val="24"/>
          <w:szCs w:val="24"/>
        </w:rPr>
        <w:t>териалов, статистических данных, схем, таблиц, диаграмм, программ, положений и т.п.</w:t>
      </w:r>
      <w:proofErr w:type="gramEnd"/>
    </w:p>
    <w:p w:rsidR="00B63C08" w:rsidRPr="007D2C50" w:rsidRDefault="00DA0860" w:rsidP="00607EE6">
      <w:pPr>
        <w:pStyle w:val="ConsPlusNormal"/>
        <w:ind w:firstLine="540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3.10</w:t>
      </w:r>
      <w:r w:rsidR="00607EE6" w:rsidRPr="007D2C50">
        <w:rPr>
          <w:rFonts w:ascii="Times New Roman" w:hAnsi="Times New Roman" w:cs="Times New Roman"/>
          <w:sz w:val="24"/>
          <w:szCs w:val="24"/>
        </w:rPr>
        <w:t xml:space="preserve">.Объем </w:t>
      </w:r>
      <w:r w:rsidR="004736C2" w:rsidRPr="007D2C50">
        <w:rPr>
          <w:rFonts w:ascii="Times New Roman" w:hAnsi="Times New Roman" w:cs="Times New Roman"/>
          <w:sz w:val="24"/>
          <w:szCs w:val="24"/>
        </w:rPr>
        <w:t>курсовой работы</w:t>
      </w:r>
      <w:r w:rsidR="00607EE6" w:rsidRPr="007D2C50">
        <w:rPr>
          <w:rFonts w:ascii="Times New Roman" w:hAnsi="Times New Roman" w:cs="Times New Roman"/>
          <w:sz w:val="24"/>
          <w:szCs w:val="24"/>
        </w:rPr>
        <w:t xml:space="preserve"> должен составлять </w:t>
      </w:r>
      <w:r w:rsidR="004736C2" w:rsidRPr="007D2C50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607EE6" w:rsidRPr="007D2C50">
        <w:rPr>
          <w:rFonts w:ascii="Times New Roman" w:hAnsi="Times New Roman" w:cs="Times New Roman"/>
          <w:sz w:val="24"/>
          <w:szCs w:val="24"/>
        </w:rPr>
        <w:t>30</w:t>
      </w:r>
      <w:r w:rsidR="004736C2" w:rsidRPr="007D2C50">
        <w:rPr>
          <w:rFonts w:ascii="Times New Roman" w:hAnsi="Times New Roman" w:cs="Times New Roman"/>
          <w:sz w:val="24"/>
          <w:szCs w:val="24"/>
        </w:rPr>
        <w:t xml:space="preserve"> </w:t>
      </w:r>
      <w:r w:rsidR="0050352C" w:rsidRPr="007D2C50">
        <w:rPr>
          <w:rFonts w:ascii="Times New Roman" w:hAnsi="Times New Roman" w:cs="Times New Roman"/>
          <w:sz w:val="24"/>
          <w:szCs w:val="24"/>
        </w:rPr>
        <w:t>страниц печатного те</w:t>
      </w:r>
      <w:r w:rsidR="0050352C" w:rsidRPr="007D2C50">
        <w:rPr>
          <w:rFonts w:ascii="Times New Roman" w:hAnsi="Times New Roman" w:cs="Times New Roman"/>
          <w:sz w:val="24"/>
          <w:szCs w:val="24"/>
        </w:rPr>
        <w:t>к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ста (без </w:t>
      </w:r>
      <w:r w:rsidR="004736C2" w:rsidRPr="007D2C50">
        <w:rPr>
          <w:rFonts w:ascii="Times New Roman" w:hAnsi="Times New Roman" w:cs="Times New Roman"/>
          <w:sz w:val="24"/>
          <w:szCs w:val="24"/>
        </w:rPr>
        <w:t xml:space="preserve">учета </w:t>
      </w:r>
      <w:r w:rsidR="0050352C" w:rsidRPr="007D2C50">
        <w:rPr>
          <w:rFonts w:ascii="Times New Roman" w:hAnsi="Times New Roman" w:cs="Times New Roman"/>
          <w:sz w:val="24"/>
          <w:szCs w:val="24"/>
        </w:rPr>
        <w:t>приложе</w:t>
      </w:r>
      <w:r w:rsidR="00607EE6" w:rsidRPr="007D2C50">
        <w:rPr>
          <w:rFonts w:ascii="Times New Roman" w:hAnsi="Times New Roman" w:cs="Times New Roman"/>
          <w:sz w:val="24"/>
          <w:szCs w:val="24"/>
        </w:rPr>
        <w:t xml:space="preserve">ний). Текст </w:t>
      </w:r>
      <w:r w:rsidR="004736C2" w:rsidRPr="007D2C50">
        <w:rPr>
          <w:rFonts w:ascii="Times New Roman" w:hAnsi="Times New Roman" w:cs="Times New Roman"/>
          <w:sz w:val="24"/>
          <w:szCs w:val="24"/>
        </w:rPr>
        <w:t>курсовой работы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 должен быть подготовлен с использ</w:t>
      </w:r>
      <w:r w:rsidR="0050352C" w:rsidRPr="007D2C50">
        <w:rPr>
          <w:rFonts w:ascii="Times New Roman" w:hAnsi="Times New Roman" w:cs="Times New Roman"/>
          <w:sz w:val="24"/>
          <w:szCs w:val="24"/>
        </w:rPr>
        <w:t>о</w:t>
      </w:r>
      <w:r w:rsidR="0050352C" w:rsidRPr="007D2C50">
        <w:rPr>
          <w:rFonts w:ascii="Times New Roman" w:hAnsi="Times New Roman" w:cs="Times New Roman"/>
          <w:sz w:val="24"/>
          <w:szCs w:val="24"/>
        </w:rPr>
        <w:t xml:space="preserve">ванием компьютера в </w:t>
      </w:r>
      <w:proofErr w:type="spellStart"/>
      <w:r w:rsidR="0050352C" w:rsidRPr="007D2C50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50352C" w:rsidRPr="007D2C50">
        <w:rPr>
          <w:rFonts w:ascii="Times New Roman" w:hAnsi="Times New Roman" w:cs="Times New Roman"/>
          <w:sz w:val="24"/>
          <w:szCs w:val="24"/>
        </w:rPr>
        <w:t>, распечатан на одной стороне белой б</w:t>
      </w:r>
      <w:r w:rsidR="004736C2" w:rsidRPr="007D2C50">
        <w:rPr>
          <w:rFonts w:ascii="Times New Roman" w:hAnsi="Times New Roman" w:cs="Times New Roman"/>
          <w:sz w:val="24"/>
          <w:szCs w:val="24"/>
        </w:rPr>
        <w:t>умаги формата А</w:t>
      </w:r>
      <w:proofErr w:type="gramStart"/>
      <w:r w:rsidR="004736C2" w:rsidRPr="007D2C50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4736C2" w:rsidRPr="007D2C50">
        <w:rPr>
          <w:rFonts w:ascii="Times New Roman" w:hAnsi="Times New Roman" w:cs="Times New Roman"/>
          <w:sz w:val="24"/>
          <w:szCs w:val="24"/>
        </w:rPr>
        <w:t xml:space="preserve"> (210 x 297 мм)</w:t>
      </w:r>
      <w:r w:rsidR="0050352C" w:rsidRPr="007D2C50">
        <w:rPr>
          <w:rFonts w:ascii="Times New Roman" w:hAnsi="Times New Roman" w:cs="Times New Roman"/>
          <w:sz w:val="28"/>
          <w:szCs w:val="28"/>
        </w:rPr>
        <w:t>.</w:t>
      </w:r>
      <w:r w:rsidR="00607EE6" w:rsidRPr="007D2C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0D6" w:rsidRPr="007D2C50" w:rsidRDefault="002E00D6" w:rsidP="005948D8">
      <w:pPr>
        <w:spacing w:line="276" w:lineRule="auto"/>
        <w:ind w:firstLine="708"/>
        <w:jc w:val="both"/>
      </w:pPr>
      <w:r w:rsidRPr="007D2C50">
        <w:t>На титульном листе ставится подпись руководителя, удостоверяющая готовность курсовой работы.</w:t>
      </w:r>
    </w:p>
    <w:p w:rsidR="002E00D6" w:rsidRPr="007D2C50" w:rsidRDefault="002E00D6" w:rsidP="005948D8">
      <w:pPr>
        <w:spacing w:line="276" w:lineRule="auto"/>
        <w:ind w:firstLine="708"/>
        <w:jc w:val="both"/>
      </w:pPr>
      <w:r w:rsidRPr="007D2C50">
        <w:t>Курсовая работа должна содержать следующие структурные элементы в ниже пр</w:t>
      </w:r>
      <w:r w:rsidRPr="007D2C50">
        <w:t>и</w:t>
      </w:r>
      <w:r w:rsidRPr="007D2C50">
        <w:t>веденном порядке их расположения:</w:t>
      </w:r>
    </w:p>
    <w:p w:rsidR="002E00D6" w:rsidRPr="007D2C50" w:rsidRDefault="002E00D6" w:rsidP="005948D8">
      <w:pPr>
        <w:spacing w:line="276" w:lineRule="auto"/>
        <w:jc w:val="both"/>
      </w:pPr>
      <w:r w:rsidRPr="007D2C50">
        <w:t>- титульный лист (</w:t>
      </w:r>
      <w:r w:rsidR="00C012D3" w:rsidRPr="007D2C50">
        <w:t>см. п</w:t>
      </w:r>
      <w:r w:rsidRPr="007D2C50">
        <w:t>риложение</w:t>
      </w:r>
      <w:r w:rsidR="00C012D3" w:rsidRPr="007D2C50">
        <w:t xml:space="preserve"> 1</w:t>
      </w:r>
      <w:r w:rsidRPr="007D2C50">
        <w:t>);</w:t>
      </w:r>
    </w:p>
    <w:p w:rsidR="002E00D6" w:rsidRPr="007D2C50" w:rsidRDefault="002E00D6" w:rsidP="005948D8">
      <w:pPr>
        <w:spacing w:line="276" w:lineRule="auto"/>
        <w:jc w:val="both"/>
      </w:pPr>
      <w:r w:rsidRPr="007D2C50">
        <w:t xml:space="preserve">- содержание, в котором  указываются номера страниц всех структурных частей работы: введения, разделов плана курсовой работы, заключения, списка </w:t>
      </w:r>
      <w:r w:rsidR="004736C2" w:rsidRPr="007D2C50">
        <w:t>использованных источн</w:t>
      </w:r>
      <w:r w:rsidR="004736C2" w:rsidRPr="007D2C50">
        <w:t>и</w:t>
      </w:r>
      <w:r w:rsidR="004736C2" w:rsidRPr="007D2C50">
        <w:t>ков</w:t>
      </w:r>
      <w:r w:rsidRPr="007D2C50">
        <w:t xml:space="preserve"> и приложений;</w:t>
      </w:r>
    </w:p>
    <w:p w:rsidR="002E00D6" w:rsidRPr="007D2C50" w:rsidRDefault="002E00D6" w:rsidP="005948D8">
      <w:pPr>
        <w:spacing w:line="276" w:lineRule="auto"/>
        <w:jc w:val="both"/>
      </w:pPr>
      <w:r w:rsidRPr="007D2C50">
        <w:lastRenderedPageBreak/>
        <w:t>- введение, в котором указываются актуальности выбранной темы, и цель научного иссл</w:t>
      </w:r>
      <w:r w:rsidRPr="007D2C50">
        <w:t>е</w:t>
      </w:r>
      <w:r w:rsidRPr="007D2C50">
        <w:t>дования данной курсовой работы;  (объем  2 страницы машинописного текста);</w:t>
      </w:r>
    </w:p>
    <w:p w:rsidR="002E00D6" w:rsidRPr="007D2C50" w:rsidRDefault="002E00D6" w:rsidP="005948D8">
      <w:pPr>
        <w:spacing w:line="276" w:lineRule="auto"/>
        <w:jc w:val="both"/>
      </w:pPr>
      <w:r w:rsidRPr="007D2C50">
        <w:t xml:space="preserve">- основная часть работы, включающая </w:t>
      </w:r>
      <w:r w:rsidR="004736C2" w:rsidRPr="007D2C50">
        <w:t>не менее</w:t>
      </w:r>
      <w:r w:rsidRPr="007D2C50">
        <w:t xml:space="preserve"> разделов. Каждый раздел должен нач</w:t>
      </w:r>
      <w:r w:rsidRPr="007D2C50">
        <w:t>и</w:t>
      </w:r>
      <w:r w:rsidRPr="007D2C50">
        <w:t xml:space="preserve">наться с заголовка,  точно повторяющего вопрос </w:t>
      </w:r>
      <w:r w:rsidR="004736C2" w:rsidRPr="007D2C50">
        <w:t>содержания</w:t>
      </w:r>
      <w:r w:rsidRPr="007D2C50">
        <w:t>;</w:t>
      </w:r>
      <w:r w:rsidR="004736C2" w:rsidRPr="007D2C50">
        <w:t xml:space="preserve"> По окончании каждого ра</w:t>
      </w:r>
      <w:r w:rsidR="004736C2" w:rsidRPr="007D2C50">
        <w:t>з</w:t>
      </w:r>
      <w:r w:rsidR="004736C2" w:rsidRPr="007D2C50">
        <w:t>дела формулируются краткие выводы о достигнутых результатах.</w:t>
      </w:r>
    </w:p>
    <w:p w:rsidR="002E00D6" w:rsidRPr="007D2C50" w:rsidRDefault="002E00D6" w:rsidP="005948D8">
      <w:pPr>
        <w:spacing w:line="276" w:lineRule="auto"/>
        <w:jc w:val="both"/>
      </w:pPr>
      <w:r w:rsidRPr="007D2C50">
        <w:t xml:space="preserve">- заключение,  в котором делаются основные выводы (по итогам рассмотрения каждого вопроса, главы), обосновываются возможные пути решения поставленных задач. Объем  2 страницы машинописного текста; </w:t>
      </w:r>
    </w:p>
    <w:p w:rsidR="002E00D6" w:rsidRPr="007D2C50" w:rsidRDefault="002E00D6" w:rsidP="005948D8">
      <w:pPr>
        <w:spacing w:line="276" w:lineRule="auto"/>
        <w:jc w:val="both"/>
      </w:pPr>
      <w:r w:rsidRPr="007D2C50">
        <w:t>-приложения, в которых могут приводиться таблицы и другие дополнительные материалы исследования. В тексте курсовой работы</w:t>
      </w:r>
      <w:r w:rsidR="004736C2" w:rsidRPr="007D2C50">
        <w:t xml:space="preserve"> </w:t>
      </w:r>
      <w:r w:rsidRPr="007D2C50">
        <w:t>материалы приложения необходимо использ</w:t>
      </w:r>
      <w:r w:rsidRPr="007D2C50">
        <w:t>о</w:t>
      </w:r>
      <w:r w:rsidRPr="007D2C50">
        <w:t>вать, делая ссылку на приложение;</w:t>
      </w:r>
    </w:p>
    <w:p w:rsidR="002E00D6" w:rsidRPr="007D2C50" w:rsidRDefault="002E00D6" w:rsidP="002E00D6">
      <w:pPr>
        <w:jc w:val="both"/>
      </w:pPr>
      <w:r w:rsidRPr="007D2C50">
        <w:t xml:space="preserve">- список литературы (не менее </w:t>
      </w:r>
      <w:r w:rsidR="00EF0844" w:rsidRPr="007D2C50">
        <w:t>20</w:t>
      </w:r>
      <w:r w:rsidRPr="007D2C50">
        <w:t>) и других источников, на основе которых написана ку</w:t>
      </w:r>
      <w:r w:rsidRPr="007D2C50">
        <w:t>р</w:t>
      </w:r>
      <w:r w:rsidRPr="007D2C50">
        <w:t>совая работа.</w:t>
      </w:r>
    </w:p>
    <w:p w:rsidR="002E00D6" w:rsidRPr="007D2C50" w:rsidRDefault="002E00D6" w:rsidP="005948D8">
      <w:pPr>
        <w:spacing w:line="276" w:lineRule="auto"/>
        <w:ind w:firstLine="708"/>
        <w:jc w:val="both"/>
      </w:pPr>
      <w:r w:rsidRPr="007D2C50">
        <w:t>Текст работы должен удовлетворять следующим основным требованиям:</w:t>
      </w:r>
    </w:p>
    <w:p w:rsidR="002E00D6" w:rsidRPr="007D2C50" w:rsidRDefault="002E00D6" w:rsidP="005948D8">
      <w:pPr>
        <w:spacing w:line="276" w:lineRule="auto"/>
        <w:jc w:val="both"/>
      </w:pPr>
      <w:r w:rsidRPr="007D2C50">
        <w:t>- содержать последовательное изложение сущности рассматриваемых вопросов;</w:t>
      </w:r>
    </w:p>
    <w:p w:rsidR="002E00D6" w:rsidRPr="007D2C50" w:rsidRDefault="002E00D6" w:rsidP="005948D8">
      <w:pPr>
        <w:spacing w:line="276" w:lineRule="auto"/>
        <w:jc w:val="both"/>
      </w:pPr>
      <w:r w:rsidRPr="007D2C50">
        <w:t>- содержать соответствующий понятийный и терминологический аппарат;</w:t>
      </w:r>
    </w:p>
    <w:p w:rsidR="002E00D6" w:rsidRPr="007D2C50" w:rsidRDefault="002E00D6" w:rsidP="005948D8">
      <w:pPr>
        <w:spacing w:line="276" w:lineRule="auto"/>
        <w:jc w:val="both"/>
      </w:pPr>
      <w:r w:rsidRPr="007D2C50">
        <w:t>- иметь приемлемый уровень языковой грамотности, включая владение специальной те</w:t>
      </w:r>
      <w:r w:rsidRPr="007D2C50">
        <w:t>р</w:t>
      </w:r>
      <w:r w:rsidRPr="007D2C50">
        <w:t>минологией и аббревиатурами;</w:t>
      </w:r>
    </w:p>
    <w:p w:rsidR="002E00D6" w:rsidRPr="007D2C50" w:rsidRDefault="002E00D6" w:rsidP="005948D8">
      <w:pPr>
        <w:spacing w:line="276" w:lineRule="auto"/>
        <w:jc w:val="both"/>
      </w:pPr>
      <w:r w:rsidRPr="007D2C50">
        <w:t>- содержать фактический материал.</w:t>
      </w:r>
    </w:p>
    <w:p w:rsidR="002E00D6" w:rsidRPr="007D2C50" w:rsidRDefault="002E00D6" w:rsidP="005948D8">
      <w:pPr>
        <w:spacing w:line="276" w:lineRule="auto"/>
        <w:jc w:val="both"/>
      </w:pPr>
      <w:r w:rsidRPr="007D2C50">
        <w:t>- тщательно отредактирован;</w:t>
      </w:r>
    </w:p>
    <w:p w:rsidR="00607EE6" w:rsidRPr="007D2C50" w:rsidRDefault="00607EE6" w:rsidP="005948D8">
      <w:pPr>
        <w:spacing w:line="276" w:lineRule="auto"/>
        <w:jc w:val="both"/>
      </w:pPr>
      <w:r w:rsidRPr="007D2C50">
        <w:t>-работа должна быть до защиты сброшюрована.</w:t>
      </w:r>
    </w:p>
    <w:bookmarkEnd w:id="0"/>
    <w:bookmarkEnd w:id="1"/>
    <w:p w:rsidR="007D2C50" w:rsidRPr="002B40EE" w:rsidRDefault="007D2C50" w:rsidP="007D2C50">
      <w:pPr>
        <w:ind w:firstLine="708"/>
        <w:jc w:val="both"/>
      </w:pPr>
      <w:r w:rsidRPr="002B40EE">
        <w:t xml:space="preserve">Оформление </w:t>
      </w:r>
      <w:r w:rsidR="00DA0860" w:rsidRPr="002B40EE">
        <w:t>курсовой</w:t>
      </w:r>
      <w:r w:rsidRPr="002B40EE">
        <w:t xml:space="preserve"> работы должно соответствовать требованиями ГОСТ 7.32-2017 Система стандартов по информации, библиотечному и изд</w:t>
      </w:r>
      <w:r w:rsidRPr="002B40EE">
        <w:t>а</w:t>
      </w:r>
      <w:r w:rsidRPr="002B40EE">
        <w:t>тельскому делу. Отчет о научно-исследовательской работе. Структура и пр</w:t>
      </w:r>
      <w:r w:rsidRPr="002B40EE">
        <w:t>а</w:t>
      </w:r>
      <w:r w:rsidRPr="002B40EE">
        <w:t xml:space="preserve">вила оформления. Дата введения — 2018—07—01. НАЦИОНАЛЬНЫЙ СТАНДАРТ РОССИЙСКОЙ ФЕДЕРАЦИИ ГОСТ </w:t>
      </w:r>
      <w:proofErr w:type="gramStart"/>
      <w:r w:rsidRPr="002B40EE">
        <w:t>Р</w:t>
      </w:r>
      <w:proofErr w:type="gramEnd"/>
      <w:r w:rsidRPr="002B40EE">
        <w:t xml:space="preserve"> 7.0.100– 2018 Система стандартов по информации, библиотечному и издательскому делу БИБЛИОГРАФИЧЕСКАЯ ЗАПИСЬ. БИБЛИОГРАФИЧЕСКОЕ ОПИСАНИЕ. Общие тр</w:t>
      </w:r>
      <w:r w:rsidRPr="002B40EE">
        <w:t>е</w:t>
      </w:r>
      <w:r w:rsidRPr="002B40EE">
        <w:t>бования и правила составления.</w:t>
      </w:r>
    </w:p>
    <w:p w:rsidR="007D2C50" w:rsidRPr="002B40EE" w:rsidRDefault="007D2C50" w:rsidP="007D2C50">
      <w:pPr>
        <w:ind w:firstLine="708"/>
        <w:jc w:val="both"/>
      </w:pPr>
      <w:r w:rsidRPr="002B40EE">
        <w:t xml:space="preserve">Текст </w:t>
      </w:r>
      <w:r w:rsidR="00DA0860" w:rsidRPr="002B40EE">
        <w:t>курсовой</w:t>
      </w:r>
      <w:r w:rsidRPr="002B40EE">
        <w:t xml:space="preserve"> работы излагается на одной стороне белой писчей б</w:t>
      </w:r>
      <w:r w:rsidRPr="002B40EE">
        <w:t>у</w:t>
      </w:r>
      <w:r w:rsidRPr="002B40EE">
        <w:t>маги формата А</w:t>
      </w:r>
      <w:proofErr w:type="gramStart"/>
      <w:r w:rsidRPr="002B40EE">
        <w:t>4</w:t>
      </w:r>
      <w:proofErr w:type="gramEnd"/>
      <w:r w:rsidRPr="002B40EE">
        <w:t xml:space="preserve"> (210 297). Текст выполняется печатным способом с использованием компьютера и принтера через полтора интервала. Шрифт </w:t>
      </w:r>
      <w:proofErr w:type="spellStart"/>
      <w:r w:rsidRPr="002B40EE">
        <w:t>Times</w:t>
      </w:r>
      <w:proofErr w:type="spellEnd"/>
      <w:r w:rsidRPr="002B40EE">
        <w:t xml:space="preserve"> </w:t>
      </w:r>
      <w:proofErr w:type="spellStart"/>
      <w:r w:rsidRPr="002B40EE">
        <w:t>New</w:t>
      </w:r>
      <w:proofErr w:type="spellEnd"/>
      <w:r w:rsidRPr="002B40EE">
        <w:t xml:space="preserve"> </w:t>
      </w:r>
      <w:proofErr w:type="spellStart"/>
      <w:r w:rsidRPr="002B40EE">
        <w:t>Roman</w:t>
      </w:r>
      <w:proofErr w:type="spellEnd"/>
      <w:r w:rsidRPr="002B40EE">
        <w:t>. Цвет шрифта чёрный, выс</w:t>
      </w:r>
      <w:r w:rsidRPr="002B40EE">
        <w:t>о</w:t>
      </w:r>
      <w:r w:rsidRPr="002B40EE">
        <w:t xml:space="preserve">та букв, цифр и других знаков - не менее </w:t>
      </w:r>
      <w:smartTag w:uri="urn:schemas-microsoft-com:office:smarttags" w:element="metricconverter">
        <w:smartTagPr>
          <w:attr w:name="ProductID" w:val="2,2 мм"/>
        </w:smartTagPr>
        <w:r w:rsidRPr="002B40EE">
          <w:t>2,2 мм</w:t>
        </w:r>
      </w:smartTag>
      <w:r w:rsidRPr="002B40EE">
        <w:t xml:space="preserve"> (кегль не менее 14). Разрешается испол</w:t>
      </w:r>
      <w:r w:rsidRPr="002B40EE">
        <w:t>ь</w:t>
      </w:r>
      <w:r w:rsidRPr="002B40EE">
        <w:t>зовать компьютерные возможности акцентирования внимания на определённых терминах, форм</w:t>
      </w:r>
      <w:r w:rsidRPr="002B40EE">
        <w:t>у</w:t>
      </w:r>
      <w:r w:rsidRPr="002B40EE">
        <w:t xml:space="preserve">лах, применяя шрифты разной гарнитуры. 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  <w:r w:rsidRPr="002B40EE">
        <w:t xml:space="preserve">Страницы текста </w:t>
      </w:r>
      <w:r w:rsidR="00DA0860" w:rsidRPr="002B40EE">
        <w:t>курсовой</w:t>
      </w:r>
      <w:r w:rsidRPr="002B40EE">
        <w:t xml:space="preserve"> работы и включенные в работу иллюстр</w:t>
      </w:r>
      <w:r w:rsidRPr="002B40EE">
        <w:t>а</w:t>
      </w:r>
      <w:r w:rsidRPr="002B40EE">
        <w:t>ции и таблицы должны соответствовать формату А</w:t>
      </w:r>
      <w:proofErr w:type="gramStart"/>
      <w:r w:rsidRPr="002B40EE">
        <w:t>4</w:t>
      </w:r>
      <w:proofErr w:type="gramEnd"/>
      <w:r w:rsidRPr="002B40EE">
        <w:t>. Допускается примен</w:t>
      </w:r>
      <w:r w:rsidRPr="002B40EE">
        <w:t>е</w:t>
      </w:r>
      <w:r w:rsidRPr="002B40EE">
        <w:t xml:space="preserve">ние формата АЗ при наличии большого количества таблиц и иллюстраций данного формата. </w:t>
      </w:r>
      <w:r w:rsidR="00DA0860" w:rsidRPr="002B40EE">
        <w:t xml:space="preserve">Курсовая </w:t>
      </w:r>
      <w:r w:rsidRPr="002B40EE">
        <w:t xml:space="preserve"> работа должна быть выполнена любым печатным способом на одной стороне листа белой бумаги форм</w:t>
      </w:r>
      <w:r w:rsidRPr="002B40EE">
        <w:t>а</w:t>
      </w:r>
      <w:r w:rsidRPr="002B40EE">
        <w:t>та А</w:t>
      </w:r>
      <w:proofErr w:type="gramStart"/>
      <w:r w:rsidRPr="002B40EE">
        <w:t>4</w:t>
      </w:r>
      <w:proofErr w:type="gramEnd"/>
      <w:r w:rsidRPr="002B40EE">
        <w:t xml:space="preserve"> через полтора интервала. Цвет шрифта должен быть черным, размер шрифта — не менее 12 пт. Рекомендуемый тип шрифта для основного текста </w:t>
      </w:r>
      <w:r w:rsidR="00DA0860" w:rsidRPr="002B40EE">
        <w:t>курсовой</w:t>
      </w:r>
      <w:r w:rsidRPr="002B40EE">
        <w:t xml:space="preserve"> раб</w:t>
      </w:r>
      <w:r w:rsidRPr="002B40EE">
        <w:t>о</w:t>
      </w:r>
      <w:r w:rsidRPr="002B40EE">
        <w:t xml:space="preserve">ты — </w:t>
      </w:r>
      <w:proofErr w:type="spellStart"/>
      <w:r w:rsidRPr="002B40EE">
        <w:t>Times</w:t>
      </w:r>
      <w:proofErr w:type="spellEnd"/>
      <w:r w:rsidRPr="002B40EE">
        <w:t xml:space="preserve"> </w:t>
      </w:r>
      <w:proofErr w:type="spellStart"/>
      <w:r w:rsidRPr="002B40EE">
        <w:t>New</w:t>
      </w:r>
      <w:proofErr w:type="spellEnd"/>
      <w:r w:rsidRPr="002B40EE">
        <w:t xml:space="preserve"> </w:t>
      </w:r>
      <w:proofErr w:type="spellStart"/>
      <w:r w:rsidRPr="002B40EE">
        <w:t>Roman</w:t>
      </w:r>
      <w:proofErr w:type="spellEnd"/>
      <w:r w:rsidRPr="002B40EE">
        <w:t>. Полужирный шрифт применяют только для заголовков разделов и подразд</w:t>
      </w:r>
      <w:r w:rsidRPr="002B40EE">
        <w:t>е</w:t>
      </w:r>
      <w:r w:rsidRPr="002B40EE">
        <w:t>лов, заголовков структурных элементов. Использование курсива допускается для обозн</w:t>
      </w:r>
      <w:r w:rsidRPr="002B40EE">
        <w:t>а</w:t>
      </w:r>
      <w:r w:rsidRPr="002B40EE">
        <w:t xml:space="preserve">чения объектов (биология.) (ГОСТ 7.32—2017  геология, медицина, </w:t>
      </w:r>
      <w:proofErr w:type="spellStart"/>
      <w:r w:rsidRPr="002B40EE">
        <w:t>нанотехнологии</w:t>
      </w:r>
      <w:proofErr w:type="spellEnd"/>
      <w:r w:rsidRPr="002B40EE">
        <w:t>, ге</w:t>
      </w:r>
      <w:r w:rsidRPr="002B40EE">
        <w:t>н</w:t>
      </w:r>
      <w:r w:rsidRPr="002B40EE">
        <w:t>ная инженерия и др.) и написания терминов   и иных объектов. Для акцентирования вн</w:t>
      </w:r>
      <w:r w:rsidRPr="002B40EE">
        <w:t>и</w:t>
      </w:r>
      <w:r w:rsidRPr="002B40EE">
        <w:t>мания может применяться выделение текста с помощью шрифта иного начертания, чем шрифт основного текста, но того же кегля и гарнитуры. Разрешается для написания опр</w:t>
      </w:r>
      <w:r w:rsidRPr="002B40EE">
        <w:t>е</w:t>
      </w:r>
      <w:r w:rsidRPr="002B40EE">
        <w:t xml:space="preserve">деленных терминов, формул, теорем применять шрифты разной гарнитуры. Текст </w:t>
      </w:r>
      <w:r w:rsidR="00DA0860" w:rsidRPr="002B40EE">
        <w:t>курс</w:t>
      </w:r>
      <w:r w:rsidR="00DA0860" w:rsidRPr="002B40EE">
        <w:t>о</w:t>
      </w:r>
      <w:r w:rsidR="00DA0860" w:rsidRPr="002B40EE">
        <w:t>вой</w:t>
      </w:r>
      <w:r w:rsidRPr="002B40EE">
        <w:t xml:space="preserve"> работы следует печатать, соблюдая следу</w:t>
      </w:r>
      <w:r w:rsidRPr="002B40EE">
        <w:t>ю</w:t>
      </w:r>
      <w:r w:rsidRPr="002B40EE">
        <w:t>щие размеры полей: левое — 30 мм</w:t>
      </w:r>
      <w:proofErr w:type="gramStart"/>
      <w:r w:rsidRPr="002B40EE">
        <w:t>.</w:t>
      </w:r>
      <w:proofErr w:type="gramEnd"/>
      <w:r w:rsidRPr="002B40EE">
        <w:t xml:space="preserve"> </w:t>
      </w:r>
      <w:proofErr w:type="gramStart"/>
      <w:r w:rsidRPr="002B40EE">
        <w:t>п</w:t>
      </w:r>
      <w:proofErr w:type="gramEnd"/>
      <w:r w:rsidRPr="002B40EE">
        <w:t xml:space="preserve">равое </w:t>
      </w:r>
      <w:r w:rsidRPr="002B40EE">
        <w:lastRenderedPageBreak/>
        <w:t>— 10 мм. верхнее и нижнее — 20 мм. Абзацный отступ должен быть одинаковым по вс</w:t>
      </w:r>
      <w:r w:rsidRPr="002B40EE">
        <w:t>е</w:t>
      </w:r>
      <w:r w:rsidRPr="002B40EE">
        <w:t>му тексту работы и р</w:t>
      </w:r>
      <w:r w:rsidRPr="002B40EE">
        <w:t>а</w:t>
      </w:r>
      <w:r w:rsidRPr="002B40EE">
        <w:t>вен 1,25 см.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 xml:space="preserve">Вне зависимости от способа выполнения </w:t>
      </w:r>
      <w:r w:rsidR="00DA0860" w:rsidRPr="002B40EE">
        <w:t>курсовой</w:t>
      </w:r>
      <w:r w:rsidRPr="002B40EE">
        <w:t xml:space="preserve"> работы качество напеч</w:t>
      </w:r>
      <w:r w:rsidRPr="002B40EE">
        <w:t>а</w:t>
      </w:r>
      <w:r w:rsidRPr="002B40EE">
        <w:t>танного текста и оформления иллюстраций, таблиц, распечаток программ должно удовлетворять треб</w:t>
      </w:r>
      <w:r w:rsidRPr="002B40EE">
        <w:t>о</w:t>
      </w:r>
      <w:r w:rsidRPr="002B40EE">
        <w:t xml:space="preserve">ванию их четкого воспроизведения. При выполнении </w:t>
      </w:r>
      <w:r w:rsidR="00DA0860" w:rsidRPr="002B40EE">
        <w:t>курсовой</w:t>
      </w:r>
      <w:r w:rsidRPr="002B40EE">
        <w:t xml:space="preserve"> работы необходимо с</w:t>
      </w:r>
      <w:r w:rsidRPr="002B40EE">
        <w:t>о</w:t>
      </w:r>
      <w:r w:rsidRPr="002B40EE">
        <w:t xml:space="preserve">блюдать равномерную плотность и четкость изображения по всему тексту. Все линии, буквы, цифры и знаки должны иметь одинаковую контрастность по всему тексту </w:t>
      </w:r>
      <w:r w:rsidR="00DA0860" w:rsidRPr="002B40EE">
        <w:t>курсовой</w:t>
      </w:r>
      <w:r w:rsidRPr="002B40EE">
        <w:t xml:space="preserve"> работы. Фамилии, наименования учреждений, организаций, фирм, наименования и</w:t>
      </w:r>
      <w:r w:rsidRPr="002B40EE">
        <w:t>з</w:t>
      </w:r>
      <w:r w:rsidRPr="002B40EE">
        <w:t xml:space="preserve">делий и другие имена собственные в дипломной работе  приводят на языке оригинала. 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u w:val="single"/>
        </w:rPr>
      </w:pPr>
      <w:r w:rsidRPr="002B40EE">
        <w:rPr>
          <w:u w:val="single"/>
        </w:rPr>
        <w:t xml:space="preserve">Нумерация страниц </w:t>
      </w:r>
      <w:r w:rsidR="00CA6CBD" w:rsidRPr="002B40EE">
        <w:rPr>
          <w:u w:val="single"/>
        </w:rPr>
        <w:t>курсовой</w:t>
      </w:r>
      <w:r w:rsidRPr="002B40EE">
        <w:rPr>
          <w:u w:val="single"/>
        </w:rPr>
        <w:t xml:space="preserve"> работы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 xml:space="preserve">Страницы </w:t>
      </w:r>
      <w:r w:rsidR="00CA6CBD" w:rsidRPr="002B40EE">
        <w:t>курсовой</w:t>
      </w:r>
      <w:r w:rsidRPr="002B40EE">
        <w:t xml:space="preserve"> работы следует нумеровать арабскими цифрами, собл</w:t>
      </w:r>
      <w:r w:rsidRPr="002B40EE">
        <w:t>ю</w:t>
      </w:r>
      <w:r w:rsidRPr="002B40EE">
        <w:t xml:space="preserve">дая сквозную нумерацию по всему тексту </w:t>
      </w:r>
      <w:r w:rsidR="00CA6CBD" w:rsidRPr="002B40EE">
        <w:t>курсовой</w:t>
      </w:r>
      <w:r w:rsidRPr="002B40EE">
        <w:t xml:space="preserve"> работы, включая приложения. Номер страницы пр</w:t>
      </w:r>
      <w:r w:rsidRPr="002B40EE">
        <w:t>о</w:t>
      </w:r>
      <w:r w:rsidRPr="002B40EE">
        <w:t xml:space="preserve">ставляется в центре нижней части страницы без знака №, без точки. Приложения, которые приведены в </w:t>
      </w:r>
      <w:r w:rsidR="00CA6CBD" w:rsidRPr="002B40EE">
        <w:t>курсовой</w:t>
      </w:r>
      <w:r w:rsidRPr="002B40EE">
        <w:t xml:space="preserve"> работе  и имеющие собственную нумерацию допускается не пер</w:t>
      </w:r>
      <w:r w:rsidRPr="002B40EE">
        <w:t>е</w:t>
      </w:r>
      <w:r w:rsidRPr="002B40EE">
        <w:t>нумеровать.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>Титульный ли</w:t>
      </w:r>
      <w:proofErr w:type="gramStart"/>
      <w:r w:rsidRPr="002B40EE">
        <w:t>ст вкл</w:t>
      </w:r>
      <w:proofErr w:type="gramEnd"/>
      <w:r w:rsidRPr="002B40EE">
        <w:t xml:space="preserve">ючают в общую нумерацию страниц </w:t>
      </w:r>
      <w:r w:rsidR="00CA6CBD" w:rsidRPr="002B40EE">
        <w:t>курсовой</w:t>
      </w:r>
      <w:r w:rsidRPr="002B40EE">
        <w:t xml:space="preserve"> работы. Номер стран</w:t>
      </w:r>
      <w:r w:rsidRPr="002B40EE">
        <w:t>и</w:t>
      </w:r>
      <w:r w:rsidRPr="002B40EE">
        <w:t>цы на титульном листе не проставляют.</w:t>
      </w:r>
    </w:p>
    <w:p w:rsidR="007D2C50" w:rsidRPr="002B40EE" w:rsidRDefault="007D2C50" w:rsidP="007D2C50">
      <w:pPr>
        <w:ind w:firstLine="708"/>
        <w:jc w:val="both"/>
      </w:pPr>
      <w:r w:rsidRPr="002B40EE">
        <w:t xml:space="preserve">Титульный лист и листы, на которых располагают заголовки структурных частей работ </w:t>
      </w:r>
      <w:r w:rsidRPr="002B40EE">
        <w:rPr>
          <w:caps/>
        </w:rPr>
        <w:t>"Содержание", "Введение", "Заключение", "Список использова</w:t>
      </w:r>
      <w:r w:rsidRPr="002B40EE">
        <w:rPr>
          <w:caps/>
        </w:rPr>
        <w:t>н</w:t>
      </w:r>
      <w:r w:rsidRPr="002B40EE">
        <w:rPr>
          <w:caps/>
        </w:rPr>
        <w:t>ных источников", "Приложения"</w:t>
      </w:r>
      <w:r w:rsidR="00CA6CBD" w:rsidRPr="002B40EE">
        <w:rPr>
          <w:caps/>
        </w:rPr>
        <w:t xml:space="preserve"> </w:t>
      </w:r>
      <w:r w:rsidRPr="002B40EE">
        <w:rPr>
          <w:caps/>
        </w:rPr>
        <w:t xml:space="preserve"> </w:t>
      </w:r>
      <w:r w:rsidRPr="002B40EE">
        <w:t>не нумеруют, но включают в общую нумер</w:t>
      </w:r>
      <w:r w:rsidRPr="002B40EE">
        <w:t>а</w:t>
      </w:r>
      <w:r w:rsidRPr="002B40EE">
        <w:t>цию работы.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>Иллюстрации и таблицы, расположенные на отдельных листах, включают в общую нум</w:t>
      </w:r>
      <w:r w:rsidRPr="002B40EE">
        <w:t>е</w:t>
      </w:r>
      <w:r w:rsidRPr="002B40EE">
        <w:t xml:space="preserve">рацию страниц </w:t>
      </w:r>
      <w:r w:rsidR="00CA6CBD" w:rsidRPr="002B40EE">
        <w:t>курсовой</w:t>
      </w:r>
      <w:r w:rsidRPr="002B40EE">
        <w:t xml:space="preserve"> работы. Иллюстрации и таблицы на листе формата АЗ учитыв</w:t>
      </w:r>
      <w:r w:rsidRPr="002B40EE">
        <w:t>а</w:t>
      </w:r>
      <w:r w:rsidRPr="002B40EE">
        <w:t>ют, как одну страницу.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  <w:r w:rsidRPr="002B40EE">
        <w:t>Наименования структурных элементов: «СОДЕРЖАНИЕ». «ВВЕДЕНИЕ». «РА</w:t>
      </w:r>
      <w:r w:rsidRPr="002B40EE">
        <w:t>З</w:t>
      </w:r>
      <w:r w:rsidRPr="002B40EE">
        <w:t>ДЕЛ». «ЗАКЛЮЧЕНИЕ». «СПИСОК ИСПОЛЬЗОВАННЫХ ИСТОЧНИКОВ». «ПРИЛ</w:t>
      </w:r>
      <w:r w:rsidRPr="002B40EE">
        <w:t>О</w:t>
      </w:r>
      <w:r w:rsidRPr="002B40EE">
        <w:t>ЖЕНИЕ» служат заголовками структурных эл</w:t>
      </w:r>
      <w:r w:rsidRPr="002B40EE">
        <w:t>е</w:t>
      </w:r>
      <w:r w:rsidRPr="002B40EE">
        <w:t xml:space="preserve">ментов </w:t>
      </w:r>
      <w:r w:rsidR="00CA6CBD" w:rsidRPr="002B40EE">
        <w:t>курсовой</w:t>
      </w:r>
      <w:r w:rsidRPr="002B40EE">
        <w:t xml:space="preserve"> работы.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>Заголовки структурных элементов следует располагать в середине строки без точки в ко</w:t>
      </w:r>
      <w:r w:rsidRPr="002B40EE">
        <w:t>н</w:t>
      </w:r>
      <w:r w:rsidRPr="002B40EE">
        <w:t xml:space="preserve">це, прописными буквами, не подчеркивая. Каждый структурный элемент и каждый раздел основной части </w:t>
      </w:r>
      <w:r w:rsidR="00CA6CBD" w:rsidRPr="002B40EE">
        <w:t>курсовой</w:t>
      </w:r>
      <w:r w:rsidRPr="002B40EE">
        <w:t xml:space="preserve"> работы начинают с новой страницы.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  <w:r w:rsidRPr="002B40EE">
        <w:t xml:space="preserve">Основную часть </w:t>
      </w:r>
      <w:r w:rsidR="00CA6CBD" w:rsidRPr="002B40EE">
        <w:t>курсовой</w:t>
      </w:r>
      <w:r w:rsidRPr="002B40EE">
        <w:t xml:space="preserve"> работы следует делить на разделы, подразделы и пун</w:t>
      </w:r>
      <w:r w:rsidRPr="002B40EE">
        <w:t>к</w:t>
      </w:r>
      <w:r w:rsidRPr="002B40EE">
        <w:t xml:space="preserve">ты. Пункты при необходимости могут делиться на подпункты. Разделы и подразделы </w:t>
      </w:r>
      <w:r w:rsidR="00CA6CBD" w:rsidRPr="002B40EE">
        <w:t>ку</w:t>
      </w:r>
      <w:r w:rsidR="00CA6CBD" w:rsidRPr="002B40EE">
        <w:t>р</w:t>
      </w:r>
      <w:r w:rsidR="00CA6CBD" w:rsidRPr="002B40EE">
        <w:t>совой</w:t>
      </w:r>
      <w:r w:rsidRPr="002B40EE">
        <w:t xml:space="preserve"> работы должны иметь заголовки. Пункты и подпункты, как правило, заголовков не имеют.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 xml:space="preserve">Заголовки подразделов основной части </w:t>
      </w:r>
      <w:r w:rsidR="00CA6CBD" w:rsidRPr="002B40EE">
        <w:t>курсовой</w:t>
      </w:r>
      <w:r w:rsidRPr="002B40EE">
        <w:t xml:space="preserve"> работы следует начинать с абзацного о</w:t>
      </w:r>
      <w:r w:rsidRPr="002B40EE">
        <w:t>т</w:t>
      </w:r>
      <w:r w:rsidRPr="002B40EE">
        <w:t>ступа и размещать после порядкового номера, печатать с пр</w:t>
      </w:r>
      <w:r w:rsidRPr="002B40EE">
        <w:t>о</w:t>
      </w:r>
      <w:r w:rsidRPr="002B40EE">
        <w:t>писной буквы, полужирным шрифтом, не подчеркивать, без точки в конце. Пункты и подпункты могут иметь только порядковый номер без заголовка, начинающийся с абзацного отступа.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>Если заголовок включает несколько предложений, их разделяют точками. Переносы слов в заголовках не допускаются.</w:t>
      </w:r>
    </w:p>
    <w:p w:rsidR="007D2C50" w:rsidRPr="002B40EE" w:rsidRDefault="007D2C50" w:rsidP="007D2C50">
      <w:pPr>
        <w:ind w:firstLine="708"/>
        <w:jc w:val="both"/>
      </w:pPr>
      <w:r w:rsidRPr="002B40EE">
        <w:t>Расстояние между заголовками и текстом при выполнении работы печатным сп</w:t>
      </w:r>
      <w:r w:rsidRPr="002B40EE">
        <w:t>о</w:t>
      </w:r>
      <w:r w:rsidRPr="002B40EE">
        <w:t>собом - 3-4 межстрочных интервала (межстрочный интервал р</w:t>
      </w:r>
      <w:r w:rsidRPr="002B40EE">
        <w:t>а</w:t>
      </w:r>
      <w:r w:rsidRPr="002B40EE">
        <w:t xml:space="preserve">вен </w:t>
      </w:r>
      <w:smartTag w:uri="urn:schemas-microsoft-com:office:smarttags" w:element="metricconverter">
        <w:smartTagPr>
          <w:attr w:name="ProductID" w:val="4,25 мм"/>
        </w:smartTagPr>
        <w:r w:rsidRPr="002B40EE">
          <w:t>4,25 мм</w:t>
        </w:r>
      </w:smartTag>
      <w:r w:rsidRPr="002B40EE">
        <w:t>), расстояние между заголовками раздела и подраздела - 2 ме</w:t>
      </w:r>
      <w:r w:rsidRPr="002B40EE">
        <w:t>ж</w:t>
      </w:r>
      <w:r w:rsidRPr="002B40EE">
        <w:t>строчных интервала.</w:t>
      </w:r>
    </w:p>
    <w:p w:rsidR="007D2C50" w:rsidRPr="002B40EE" w:rsidRDefault="007D2C50" w:rsidP="007D2C50">
      <w:pPr>
        <w:jc w:val="both"/>
      </w:pPr>
      <w:r w:rsidRPr="002B40EE">
        <w:t xml:space="preserve">Каждую структурную часть </w:t>
      </w:r>
      <w:r w:rsidR="00CA6CBD" w:rsidRPr="002B40EE">
        <w:t>курсовой</w:t>
      </w:r>
      <w:r w:rsidRPr="002B40EE">
        <w:t xml:space="preserve"> работы и заголовки разделов основной части нео</w:t>
      </w:r>
      <w:r w:rsidRPr="002B40EE">
        <w:t>б</w:t>
      </w:r>
      <w:r w:rsidRPr="002B40EE">
        <w:t>ходимо начинать с новой страницы.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i/>
        </w:rPr>
      </w:pPr>
      <w:r w:rsidRPr="002B40EE">
        <w:rPr>
          <w:i/>
        </w:rPr>
        <w:t xml:space="preserve">Нумерация разделов, подразделов, пунктов, подпунктов </w:t>
      </w:r>
      <w:r w:rsidR="00CA6CBD" w:rsidRPr="002B40EE">
        <w:rPr>
          <w:i/>
        </w:rPr>
        <w:t>курсовой</w:t>
      </w:r>
      <w:r w:rsidRPr="002B40EE">
        <w:rPr>
          <w:i/>
        </w:rPr>
        <w:t xml:space="preserve"> р</w:t>
      </w:r>
      <w:r w:rsidRPr="002B40EE">
        <w:rPr>
          <w:i/>
        </w:rPr>
        <w:t>а</w:t>
      </w:r>
      <w:r w:rsidRPr="002B40EE">
        <w:rPr>
          <w:i/>
        </w:rPr>
        <w:t>боты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  <w:r w:rsidRPr="002B40EE">
        <w:t xml:space="preserve">Разделы должны иметь порядковые номера в пределах всей </w:t>
      </w:r>
      <w:r w:rsidR="00CA6CBD" w:rsidRPr="002B40EE">
        <w:t>курсовой</w:t>
      </w:r>
      <w:r w:rsidRPr="002B40EE">
        <w:t xml:space="preserve"> работы, об</w:t>
      </w:r>
      <w:r w:rsidRPr="002B40EE">
        <w:t>о</w:t>
      </w:r>
      <w:r w:rsidRPr="002B40EE">
        <w:t>значенные арабскими цифрами без точки и расположенные с абзацного отступа. Подра</w:t>
      </w:r>
      <w:r w:rsidRPr="002B40EE">
        <w:t>з</w:t>
      </w:r>
      <w:r w:rsidRPr="002B40EE">
        <w:t>делы должны иметь нумерацию в пределах каждого раздела. Номер подраздела состоит из номеров раздела и подраздела, разд</w:t>
      </w:r>
      <w:r w:rsidRPr="002B40EE">
        <w:t>е</w:t>
      </w:r>
      <w:r w:rsidRPr="002B40EE">
        <w:t>ленных точкой, в конце номера подраздела точка не ставится. Разделы, как и подразделы, могут состоять из одного или нескольких пунктов.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lastRenderedPageBreak/>
        <w:t xml:space="preserve">Если </w:t>
      </w:r>
      <w:r w:rsidR="00CA6CBD" w:rsidRPr="002B40EE">
        <w:t>курсовая</w:t>
      </w:r>
      <w:r w:rsidRPr="002B40EE">
        <w:t xml:space="preserve"> работа не имеет подразделов, то нумерация пунктов в нем должна быть в пределах каждого раздела и номер пункта должен состоять из номеров раздела и пункта, разделенных точкой, в конце номера пункта точка не ставится.  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  <w:r w:rsidRPr="002B40EE">
        <w:t xml:space="preserve">Если </w:t>
      </w:r>
      <w:r w:rsidR="00CA6CBD" w:rsidRPr="002B40EE">
        <w:t>курсовая</w:t>
      </w:r>
      <w:r w:rsidRPr="002B40EE">
        <w:t xml:space="preserve"> работа имеет подразделы, то нумерация пунктов должна быть в пр</w:t>
      </w:r>
      <w:r w:rsidRPr="002B40EE">
        <w:t>е</w:t>
      </w:r>
      <w:r w:rsidRPr="002B40EE">
        <w:t>делах подраздела и номер пункта должен состоять из номеров раздела, подраздела и пун</w:t>
      </w:r>
      <w:r w:rsidRPr="002B40EE">
        <w:t>к</w:t>
      </w:r>
      <w:r w:rsidRPr="002B40EE">
        <w:t>та, разделенных точками.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>Если раздел или подраздел состоит из одного пункта, то пункт не нумеруе</w:t>
      </w:r>
      <w:r w:rsidRPr="002B40EE">
        <w:t>т</w:t>
      </w:r>
      <w:r w:rsidRPr="002B40EE">
        <w:t>ся.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 xml:space="preserve">Если текст </w:t>
      </w:r>
      <w:r w:rsidR="00CA6CBD" w:rsidRPr="002B40EE">
        <w:t>курсовой</w:t>
      </w:r>
      <w:r w:rsidRPr="002B40EE">
        <w:t xml:space="preserve"> работы подразделяется только на пункты, они нумеруются порядк</w:t>
      </w:r>
      <w:r w:rsidRPr="002B40EE">
        <w:t>о</w:t>
      </w:r>
      <w:r w:rsidRPr="002B40EE">
        <w:t xml:space="preserve">выми номерами в пределах </w:t>
      </w:r>
      <w:r w:rsidR="00CA6CBD" w:rsidRPr="002B40EE">
        <w:t>курсовой</w:t>
      </w:r>
      <w:r w:rsidRPr="002B40EE">
        <w:t xml:space="preserve"> работы, например: 1, 2, 3 и т.д.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>Пункты при необходимости могут быть разбиты на подпункты, которые должны иметь порядковую нумерацию в пределах каждого пункта: 4.2.1.1;  4.2.1.2;  4.2.1.3 и т. д.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  <w:r w:rsidRPr="002B40EE">
        <w:t>Внутри пунктов или подпунктов могут быть приведены перечисления. Перед ка</w:t>
      </w:r>
      <w:r w:rsidRPr="002B40EE">
        <w:t>ж</w:t>
      </w:r>
      <w:r w:rsidRPr="002B40EE">
        <w:t xml:space="preserve">дым элементом перечисления следует ставить тире. </w:t>
      </w:r>
      <w:proofErr w:type="gramStart"/>
      <w:r w:rsidRPr="002B40EE">
        <w:t>При необх</w:t>
      </w:r>
      <w:r w:rsidRPr="002B40EE">
        <w:t>о</w:t>
      </w:r>
      <w:r w:rsidRPr="002B40EE">
        <w:t xml:space="preserve">димости ссылки в тексте </w:t>
      </w:r>
      <w:r w:rsidR="00CA6CBD" w:rsidRPr="002B40EE">
        <w:t>курсовой</w:t>
      </w:r>
      <w:r w:rsidRPr="002B40EE">
        <w:t xml:space="preserve"> работы на один из элементов перечисл</w:t>
      </w:r>
      <w:r w:rsidRPr="002B40EE">
        <w:t>е</w:t>
      </w:r>
      <w:r w:rsidRPr="002B40EE">
        <w:t>ния вместо тире</w:t>
      </w:r>
      <w:proofErr w:type="gramEnd"/>
      <w:r w:rsidRPr="002B40EE">
        <w:t xml:space="preserve"> ставят строчные буквы русского алфавита со скобкой, нач</w:t>
      </w:r>
      <w:r w:rsidRPr="002B40EE">
        <w:t>и</w:t>
      </w:r>
      <w:r w:rsidRPr="002B40EE">
        <w:t>ная с буквы «а» (за исключением букв ё, э, й, о, ч. ъ. ы, ь). Простые перечи</w:t>
      </w:r>
      <w:r w:rsidRPr="002B40EE">
        <w:t>с</w:t>
      </w:r>
      <w:r w:rsidRPr="002B40EE">
        <w:t>ления отделяются запятой, сложные — точкой с запятой.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>При наличии конкретного числа перечислений допускается перед каждым элементом п</w:t>
      </w:r>
      <w:r w:rsidRPr="002B40EE">
        <w:t>е</w:t>
      </w:r>
      <w:r w:rsidRPr="002B40EE">
        <w:t>речисления ставить арабские цифры, после которых ставится скобка.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>Перечисления приводятся с абзацного отступа в столбик.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>Заголовки должны четко и кратко отражать содержание разделов, подразделов. Если заг</w:t>
      </w:r>
      <w:r w:rsidRPr="002B40EE">
        <w:t>о</w:t>
      </w:r>
      <w:r w:rsidRPr="002B40EE">
        <w:t xml:space="preserve">ловок состоит из двух предложений, их разделяют точкой. </w:t>
      </w:r>
    </w:p>
    <w:p w:rsidR="007D2C50" w:rsidRPr="002B40EE" w:rsidRDefault="007D2C50" w:rsidP="007D2C50">
      <w:pPr>
        <w:ind w:firstLine="708"/>
        <w:jc w:val="both"/>
        <w:rPr>
          <w:b/>
        </w:rPr>
      </w:pPr>
      <w:r w:rsidRPr="002B40EE">
        <w:rPr>
          <w:b/>
        </w:rPr>
        <w:t>После номера раздела, подраздела, пункта и подпункта в тексте работы ст</w:t>
      </w:r>
      <w:r w:rsidRPr="002B40EE">
        <w:rPr>
          <w:b/>
        </w:rPr>
        <w:t>а</w:t>
      </w:r>
      <w:r w:rsidRPr="002B40EE">
        <w:rPr>
          <w:b/>
        </w:rPr>
        <w:t>вится точка (в отличие от стандарта).</w:t>
      </w:r>
    </w:p>
    <w:p w:rsidR="007D2C50" w:rsidRPr="002B40EE" w:rsidRDefault="007D2C50" w:rsidP="007D2C50">
      <w:pPr>
        <w:rPr>
          <w:i/>
        </w:rPr>
      </w:pPr>
      <w:r w:rsidRPr="002B40EE">
        <w:rPr>
          <w:i/>
        </w:rPr>
        <w:t>Оформление таблиц</w:t>
      </w:r>
    </w:p>
    <w:p w:rsidR="007D2C50" w:rsidRPr="002B40EE" w:rsidRDefault="007D2C50" w:rsidP="007D2C50">
      <w:pPr>
        <w:ind w:firstLine="708"/>
        <w:jc w:val="both"/>
      </w:pPr>
      <w:r w:rsidRPr="002B40EE">
        <w:t>В текстовом документе таблица является методом унифицированного текста, и т</w:t>
      </w:r>
      <w:r w:rsidRPr="002B40EE">
        <w:t>а</w:t>
      </w:r>
      <w:r w:rsidRPr="002B40EE">
        <w:t>кой текст, представленный в виде таблицы, обладает большой информационной емк</w:t>
      </w:r>
      <w:r w:rsidRPr="002B40EE">
        <w:t>о</w:t>
      </w:r>
      <w:r w:rsidRPr="002B40EE">
        <w:t>стью, наглядностью, позволяет строго классифицир</w:t>
      </w:r>
      <w:r w:rsidRPr="002B40EE">
        <w:t>о</w:t>
      </w:r>
      <w:r w:rsidRPr="002B40EE">
        <w:t xml:space="preserve">вать, кодировать информацию, легко суммировать аналогичные данные. </w:t>
      </w:r>
    </w:p>
    <w:p w:rsidR="007D2C50" w:rsidRPr="002B40EE" w:rsidRDefault="007D2C50" w:rsidP="007D2C50">
      <w:pPr>
        <w:rPr>
          <w:i/>
        </w:rPr>
      </w:pP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  <w:r w:rsidRPr="002B40EE">
        <w:t>Цифровой материал должен оформляться в виде таблиц. Таблицы применяют для наглядности и удобства сравнения показателей. Таблицу следует располагать непосре</w:t>
      </w:r>
      <w:r w:rsidRPr="002B40EE">
        <w:t>д</w:t>
      </w:r>
      <w:r w:rsidRPr="002B40EE">
        <w:t>ственно после текста, в котором она упоминается впе</w:t>
      </w:r>
      <w:r w:rsidRPr="002B40EE">
        <w:t>р</w:t>
      </w:r>
      <w:r w:rsidRPr="002B40EE">
        <w:t>вые, или на следующей странице. На все таблицы в работе должны быть ссылки. При ссылке следует печатать слово «та</w:t>
      </w:r>
      <w:r w:rsidRPr="002B40EE">
        <w:t>б</w:t>
      </w:r>
      <w:r w:rsidRPr="002B40EE">
        <w:t>лица» с указанием ее ном</w:t>
      </w:r>
      <w:r w:rsidRPr="002B40EE">
        <w:t>е</w:t>
      </w:r>
      <w:r w:rsidRPr="002B40EE">
        <w:t xml:space="preserve">ра. Наименование таблицы, при ее наличии, должно отражать ее содержание, быть точным, кратким. 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  <w:r w:rsidRPr="002B40EE">
        <w:t>Наименование следует помещать над таблицей слева, без абзацного отступа в сл</w:t>
      </w:r>
      <w:r w:rsidRPr="002B40EE">
        <w:t>е</w:t>
      </w:r>
      <w:r w:rsidRPr="002B40EE">
        <w:t>дующем формате: Таблица Номер таблицы — Наименование та</w:t>
      </w:r>
      <w:r w:rsidRPr="002B40EE">
        <w:t>б</w:t>
      </w:r>
      <w:r w:rsidRPr="002B40EE">
        <w:t xml:space="preserve">лицы. 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  <w:r w:rsidRPr="002B40EE">
        <w:t>Наименование таблицы приводят с прописной буквы без точки в конце. Если наименование таблицы занимает две строки и более, то его следует з</w:t>
      </w:r>
      <w:r w:rsidRPr="002B40EE">
        <w:t>а</w:t>
      </w:r>
      <w:r w:rsidRPr="002B40EE">
        <w:t>писывать через один межстрочный интервал. Таблицу с большим колич</w:t>
      </w:r>
      <w:r w:rsidRPr="002B40EE">
        <w:t>е</w:t>
      </w:r>
      <w:r w:rsidRPr="002B40EE">
        <w:t xml:space="preserve">ством строк допускается переносить на другую страницу. 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  <w:r w:rsidRPr="002B40EE">
        <w:t>При переносе части таблицы на другую страницу слово «Таблица», ее номер и наименование указывают один раз слева над первой частью таблицы, а над другими ч</w:t>
      </w:r>
      <w:r w:rsidRPr="002B40EE">
        <w:t>а</w:t>
      </w:r>
      <w:r w:rsidRPr="002B40EE">
        <w:t>стями также слева пишут слова «Продолжение таблицы» и указывают номер таблицы. При делении таблицы на части допускается ее головку или боковик заменять соотве</w:t>
      </w:r>
      <w:r w:rsidRPr="002B40EE">
        <w:t>т</w:t>
      </w:r>
      <w:r w:rsidRPr="002B40EE">
        <w:t>ственно номерами граф и строк. При этом нумеруют арабскими цифрами графы и (или) строки первой части та</w:t>
      </w:r>
      <w:r w:rsidRPr="002B40EE">
        <w:t>б</w:t>
      </w:r>
      <w:r w:rsidRPr="002B40EE">
        <w:t>лицы. Таблица оформляется в соответствии с рисунком 1.9 (ГОСТ 7.32—2017)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  <w:r w:rsidRPr="002B40EE">
        <w:t>Таблицы, за исключением таблиц приложений, следует нумеровать арабскими цифрами сквозной нумерацией. Таблицы каждого приложения обозначаются отдельной нумерацией арабскими цифрами с добавлением п</w:t>
      </w:r>
      <w:r w:rsidRPr="002B40EE">
        <w:t>е</w:t>
      </w:r>
      <w:r w:rsidRPr="002B40EE">
        <w:t xml:space="preserve">ред цифрой обозначения приложения. </w:t>
      </w:r>
      <w:r w:rsidRPr="002B40EE">
        <w:lastRenderedPageBreak/>
        <w:t xml:space="preserve">Если в </w:t>
      </w:r>
      <w:r w:rsidR="00CA6CBD" w:rsidRPr="002B40EE">
        <w:t>курсовой</w:t>
      </w:r>
      <w:r w:rsidRPr="002B40EE">
        <w:t xml:space="preserve"> работе  одна таблица, она должна быть обозначена «Таблица 1» или «Таблица А.1» (если она пр</w:t>
      </w:r>
      <w:r w:rsidRPr="002B40EE">
        <w:t>и</w:t>
      </w:r>
      <w:r w:rsidRPr="002B40EE">
        <w:t>ведена в приложении А). Допускается нумеровать таблицы в пределах раздела при большом объеме работы. В этом случае номер таблицы состоит из н</w:t>
      </w:r>
      <w:r w:rsidRPr="002B40EE">
        <w:t>о</w:t>
      </w:r>
      <w:r w:rsidRPr="002B40EE">
        <w:t xml:space="preserve">мера раздела и порядкового номера таблицы, </w:t>
      </w:r>
      <w:proofErr w:type="gramStart"/>
      <w:r w:rsidRPr="002B40EE">
        <w:t>разделенных</w:t>
      </w:r>
      <w:proofErr w:type="gramEnd"/>
      <w:r w:rsidRPr="002B40EE">
        <w:t xml:space="preserve"> точкой: Таблица 2.3.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>Заголовки граф и строк таблицы следует печатать с прописной буквы, а подзаголовки граф — со строчной буквы, если они составляют одно предлож</w:t>
      </w:r>
      <w:r w:rsidRPr="002B40EE">
        <w:t>е</w:t>
      </w:r>
      <w:r w:rsidRPr="002B40EE">
        <w:t>ние с заголовком, или с прописной буквы, если они имеют самостоятельное значение. В конце заголовков и по</w:t>
      </w:r>
      <w:r w:rsidRPr="002B40EE">
        <w:t>д</w:t>
      </w:r>
      <w:r w:rsidRPr="002B40EE">
        <w:t>заголовков таблиц точки не ставятся. Названия заголовков и подзаголовков таблиц указ</w:t>
      </w:r>
      <w:r w:rsidRPr="002B40EE">
        <w:t>ы</w:t>
      </w:r>
      <w:r w:rsidRPr="002B40EE">
        <w:t>вают в единственном числе. Таблицы слева, справа, сверху и снизу ограничивают лини</w:t>
      </w:r>
      <w:r w:rsidRPr="002B40EE">
        <w:t>я</w:t>
      </w:r>
      <w:r w:rsidRPr="002B40EE">
        <w:t>ми. Разделять заголовки и подзаголовки боковика и граф диагональными линиями не д</w:t>
      </w:r>
      <w:r w:rsidRPr="002B40EE">
        <w:t>о</w:t>
      </w:r>
      <w:r w:rsidRPr="002B40EE">
        <w:t>пускается. Заголовки граф выравнивают по центру, а заголовки строк — по левому краю.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 Текст, повторя</w:t>
      </w:r>
      <w:r w:rsidRPr="002B40EE">
        <w:t>ю</w:t>
      </w:r>
      <w:r w:rsidRPr="002B40EE">
        <w:t>щийся в строках одной и той же графы и состоящий из одиночных слов, заменяют кавы</w:t>
      </w:r>
      <w:r w:rsidRPr="002B40EE">
        <w:t>ч</w:t>
      </w:r>
      <w:r w:rsidRPr="002B40EE">
        <w:t>ками. Ставить кавычки вместо повторяющихся цифр, буквенно-цифровых обозначений, знаков и символов не допускается. Если текст повторяется, то при первом повторении его заменяют словами «тоже», а далее кавычками. В таблице допускается применять размер шрифта 12, чем в тексте дипломной работы.</w:t>
      </w:r>
    </w:p>
    <w:p w:rsidR="007D2C50" w:rsidRPr="002B40EE" w:rsidRDefault="007D2C50" w:rsidP="007D2C50">
      <w:pPr>
        <w:ind w:firstLine="708"/>
        <w:jc w:val="both"/>
      </w:pPr>
      <w:r w:rsidRPr="002B40EE">
        <w:t>Выводы к таблице (</w:t>
      </w:r>
      <w:proofErr w:type="spellStart"/>
      <w:r w:rsidRPr="002B40EE">
        <w:t>подтабличные</w:t>
      </w:r>
      <w:proofErr w:type="spellEnd"/>
      <w:r w:rsidRPr="002B40EE">
        <w:t xml:space="preserve"> примечания) размещают непосредственно под таблицей в виде: общего примечания; сноски; отдельной графы или табличной строки с заголовком.</w:t>
      </w:r>
    </w:p>
    <w:p w:rsidR="007D2C50" w:rsidRPr="002B40EE" w:rsidRDefault="007D2C50" w:rsidP="007D2C50">
      <w:pPr>
        <w:ind w:firstLine="708"/>
        <w:jc w:val="both"/>
      </w:pPr>
    </w:p>
    <w:p w:rsidR="007D2C50" w:rsidRPr="002B40EE" w:rsidRDefault="007D2C50" w:rsidP="007D2C50">
      <w:r w:rsidRPr="002B40EE">
        <w:t>Таблица 2.1 -  Ассортимент и объем выпуска основных видов продукции по АО «Диком» за 2025 год</w:t>
      </w:r>
    </w:p>
    <w:tbl>
      <w:tblPr>
        <w:tblW w:w="0" w:type="auto"/>
        <w:jc w:val="center"/>
        <w:tblInd w:w="-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2"/>
        <w:gridCol w:w="915"/>
        <w:gridCol w:w="1561"/>
        <w:gridCol w:w="2498"/>
      </w:tblGrid>
      <w:tr w:rsidR="002B40EE" w:rsidRPr="002B40EE" w:rsidTr="007D2C50">
        <w:trPr>
          <w:jc w:val="center"/>
        </w:trPr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Наименование товара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 xml:space="preserve">Ед. </w:t>
            </w:r>
            <w:proofErr w:type="spellStart"/>
            <w:r w:rsidRPr="002B40EE">
              <w:rPr>
                <w:b/>
              </w:rPr>
              <w:t>измер</w:t>
            </w:r>
            <w:proofErr w:type="spellEnd"/>
            <w:r w:rsidRPr="002B40EE">
              <w:rPr>
                <w:b/>
              </w:rPr>
              <w:t>.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 xml:space="preserve">Объем выпускаемой продукции </w:t>
            </w:r>
          </w:p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за 2025 год</w:t>
            </w:r>
          </w:p>
        </w:tc>
      </w:tr>
      <w:tr w:rsidR="002B40EE" w:rsidRPr="002B40EE" w:rsidTr="007D2C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кол-во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уд</w:t>
            </w:r>
            <w:proofErr w:type="gramStart"/>
            <w:r w:rsidRPr="002B40EE">
              <w:rPr>
                <w:b/>
              </w:rPr>
              <w:t>.</w:t>
            </w:r>
            <w:proofErr w:type="gramEnd"/>
            <w:r w:rsidRPr="002B40EE">
              <w:rPr>
                <w:b/>
              </w:rPr>
              <w:t xml:space="preserve"> </w:t>
            </w:r>
            <w:proofErr w:type="gramStart"/>
            <w:r w:rsidRPr="002B40EE">
              <w:rPr>
                <w:b/>
              </w:rPr>
              <w:t>в</w:t>
            </w:r>
            <w:proofErr w:type="gramEnd"/>
            <w:r w:rsidRPr="002B40EE">
              <w:rPr>
                <w:b/>
              </w:rPr>
              <w:t>ес, %</w:t>
            </w:r>
          </w:p>
        </w:tc>
      </w:tr>
      <w:tr w:rsidR="002B40EE" w:rsidRPr="002B40EE" w:rsidTr="007D2C50">
        <w:trPr>
          <w:jc w:val="center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1. Мясо с субпродуктами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14620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39,3</w:t>
            </w:r>
          </w:p>
        </w:tc>
      </w:tr>
      <w:tr w:rsidR="002B40EE" w:rsidRPr="002B40EE" w:rsidTr="007D2C50">
        <w:trPr>
          <w:jc w:val="center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2. Колбасные изделия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14875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39,9</w:t>
            </w:r>
          </w:p>
        </w:tc>
      </w:tr>
      <w:tr w:rsidR="002B40EE" w:rsidRPr="002B40EE" w:rsidTr="007D2C50">
        <w:trPr>
          <w:jc w:val="center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3. Полуфабрикаты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1879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5,0</w:t>
            </w:r>
          </w:p>
        </w:tc>
      </w:tr>
      <w:tr w:rsidR="002B40EE" w:rsidRPr="002B40EE" w:rsidTr="007D2C50">
        <w:trPr>
          <w:jc w:val="center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4. Консервы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туб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3265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8,8</w:t>
            </w:r>
          </w:p>
        </w:tc>
      </w:tr>
      <w:tr w:rsidR="002B40EE" w:rsidRPr="002B40EE" w:rsidTr="007D2C50">
        <w:trPr>
          <w:jc w:val="center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5. Жир пищевой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654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1,8</w:t>
            </w:r>
          </w:p>
        </w:tc>
      </w:tr>
      <w:tr w:rsidR="002B40EE" w:rsidRPr="002B40EE" w:rsidTr="007D2C50">
        <w:trPr>
          <w:jc w:val="center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6. Сухие корма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1853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4,9</w:t>
            </w:r>
          </w:p>
        </w:tc>
      </w:tr>
      <w:tr w:rsidR="002B40EE" w:rsidRPr="002B40EE" w:rsidTr="007D2C50">
        <w:trPr>
          <w:jc w:val="center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7. Жир технический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97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0,3</w:t>
            </w:r>
          </w:p>
        </w:tc>
      </w:tr>
      <w:tr w:rsidR="002B40EE" w:rsidRPr="002B40EE" w:rsidTr="007D2C50">
        <w:trPr>
          <w:jc w:val="center"/>
        </w:trPr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ИТОГО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>
            <w:pPr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37243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100</w:t>
            </w:r>
          </w:p>
        </w:tc>
      </w:tr>
    </w:tbl>
    <w:p w:rsidR="007D2C50" w:rsidRPr="002B40EE" w:rsidRDefault="007D2C50" w:rsidP="007D2C50">
      <w:pPr>
        <w:ind w:firstLine="708"/>
        <w:jc w:val="right"/>
      </w:pPr>
    </w:p>
    <w:p w:rsidR="007D2C50" w:rsidRPr="002B40EE" w:rsidRDefault="007D2C50" w:rsidP="007D2C50">
      <w:pPr>
        <w:jc w:val="center"/>
      </w:pPr>
    </w:p>
    <w:p w:rsidR="007D2C50" w:rsidRPr="002B40EE" w:rsidRDefault="007D2C50" w:rsidP="007D2C50">
      <w:r w:rsidRPr="002B40EE">
        <w:t>Таблица 2.2 - Структура ассортимента изделий кожаной галантер</w:t>
      </w:r>
      <w:proofErr w:type="gramStart"/>
      <w:r w:rsidRPr="002B40EE">
        <w:t>еи  ООО</w:t>
      </w:r>
      <w:proofErr w:type="gramEnd"/>
      <w:r w:rsidRPr="002B40EE">
        <w:t xml:space="preserve"> «</w:t>
      </w:r>
      <w:proofErr w:type="spellStart"/>
      <w:r w:rsidRPr="002B40EE">
        <w:t>Нардин</w:t>
      </w:r>
      <w:proofErr w:type="spellEnd"/>
      <w:r w:rsidRPr="002B40EE">
        <w:t>» по поставщикам за 2023 – 2025год</w:t>
      </w:r>
    </w:p>
    <w:tbl>
      <w:tblPr>
        <w:tblW w:w="950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4"/>
        <w:gridCol w:w="1015"/>
        <w:gridCol w:w="1080"/>
        <w:gridCol w:w="1420"/>
        <w:gridCol w:w="1067"/>
        <w:gridCol w:w="1029"/>
        <w:gridCol w:w="1551"/>
      </w:tblGrid>
      <w:tr w:rsidR="002B40EE" w:rsidRPr="002B40EE" w:rsidTr="007D2C50">
        <w:trPr>
          <w:jc w:val="center"/>
        </w:trPr>
        <w:tc>
          <w:tcPr>
            <w:tcW w:w="234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Поставщики</w:t>
            </w:r>
          </w:p>
        </w:tc>
        <w:tc>
          <w:tcPr>
            <w:tcW w:w="20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2023 г.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2024 г.</w:t>
            </w:r>
          </w:p>
        </w:tc>
        <w:tc>
          <w:tcPr>
            <w:tcW w:w="25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2025 г.</w:t>
            </w:r>
          </w:p>
        </w:tc>
      </w:tr>
      <w:tr w:rsidR="002B40EE" w:rsidRPr="002B40EE" w:rsidTr="007D2C50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  <w:tc>
          <w:tcPr>
            <w:tcW w:w="1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кол-во, штук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уд</w:t>
            </w:r>
            <w:proofErr w:type="gramStart"/>
            <w:r w:rsidRPr="002B40EE">
              <w:rPr>
                <w:b/>
              </w:rPr>
              <w:t>.</w:t>
            </w:r>
            <w:proofErr w:type="gramEnd"/>
            <w:r w:rsidRPr="002B40EE">
              <w:rPr>
                <w:b/>
              </w:rPr>
              <w:t xml:space="preserve"> </w:t>
            </w:r>
            <w:proofErr w:type="gramStart"/>
            <w:r w:rsidRPr="002B40EE">
              <w:rPr>
                <w:b/>
              </w:rPr>
              <w:t>в</w:t>
            </w:r>
            <w:proofErr w:type="gramEnd"/>
            <w:r w:rsidRPr="002B40EE">
              <w:rPr>
                <w:b/>
              </w:rPr>
              <w:t>ес,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кол-во, штук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уд</w:t>
            </w:r>
            <w:proofErr w:type="gramStart"/>
            <w:r w:rsidRPr="002B40EE">
              <w:rPr>
                <w:b/>
              </w:rPr>
              <w:t>.</w:t>
            </w:r>
            <w:proofErr w:type="gramEnd"/>
            <w:r w:rsidRPr="002B40EE">
              <w:rPr>
                <w:b/>
              </w:rPr>
              <w:t xml:space="preserve"> </w:t>
            </w:r>
            <w:proofErr w:type="gramStart"/>
            <w:r w:rsidRPr="002B40EE">
              <w:rPr>
                <w:b/>
              </w:rPr>
              <w:t>в</w:t>
            </w:r>
            <w:proofErr w:type="gramEnd"/>
            <w:r w:rsidRPr="002B40EE">
              <w:rPr>
                <w:b/>
              </w:rPr>
              <w:t>ес,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кол-во,</w:t>
            </w:r>
          </w:p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штук</w:t>
            </w: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уд</w:t>
            </w:r>
            <w:proofErr w:type="gramStart"/>
            <w:r w:rsidRPr="002B40EE">
              <w:rPr>
                <w:b/>
              </w:rPr>
              <w:t>.</w:t>
            </w:r>
            <w:proofErr w:type="gramEnd"/>
            <w:r w:rsidRPr="002B40EE">
              <w:rPr>
                <w:b/>
              </w:rPr>
              <w:t xml:space="preserve"> </w:t>
            </w:r>
            <w:proofErr w:type="gramStart"/>
            <w:r w:rsidRPr="002B40EE">
              <w:rPr>
                <w:b/>
              </w:rPr>
              <w:t>в</w:t>
            </w:r>
            <w:proofErr w:type="gramEnd"/>
            <w:r w:rsidRPr="002B40EE">
              <w:rPr>
                <w:b/>
              </w:rPr>
              <w:t>ес, %</w:t>
            </w:r>
          </w:p>
        </w:tc>
      </w:tr>
      <w:tr w:rsidR="002B40EE" w:rsidRPr="002B40EE" w:rsidTr="007D2C50">
        <w:trPr>
          <w:jc w:val="center"/>
        </w:trPr>
        <w:tc>
          <w:tcPr>
            <w:tcW w:w="2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1.АО «</w:t>
            </w:r>
            <w:proofErr w:type="spellStart"/>
            <w:r w:rsidRPr="002B40EE">
              <w:t>Галантэя</w:t>
            </w:r>
            <w:proofErr w:type="spellEnd"/>
            <w:r w:rsidRPr="002B40EE">
              <w:t>»</w:t>
            </w:r>
          </w:p>
        </w:tc>
        <w:tc>
          <w:tcPr>
            <w:tcW w:w="1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3890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4628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5156</w:t>
            </w: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43,2</w:t>
            </w:r>
          </w:p>
        </w:tc>
      </w:tr>
      <w:tr w:rsidR="002B40EE" w:rsidRPr="002B40EE" w:rsidTr="007D2C50">
        <w:trPr>
          <w:jc w:val="center"/>
        </w:trPr>
        <w:tc>
          <w:tcPr>
            <w:tcW w:w="2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2.ООО «</w:t>
            </w:r>
            <w:proofErr w:type="spellStart"/>
            <w:r w:rsidRPr="002B40EE">
              <w:t>Таис</w:t>
            </w:r>
            <w:proofErr w:type="spellEnd"/>
            <w:r w:rsidRPr="002B40EE">
              <w:t>»</w:t>
            </w:r>
          </w:p>
        </w:tc>
        <w:tc>
          <w:tcPr>
            <w:tcW w:w="1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1188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12,8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1221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11,6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1340</w:t>
            </w: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11,2</w:t>
            </w:r>
          </w:p>
        </w:tc>
      </w:tr>
      <w:tr w:rsidR="002B40EE" w:rsidRPr="002B40EE" w:rsidTr="007D2C50">
        <w:trPr>
          <w:jc w:val="center"/>
        </w:trPr>
        <w:tc>
          <w:tcPr>
            <w:tcW w:w="2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3.ООО «</w:t>
            </w:r>
            <w:proofErr w:type="spellStart"/>
            <w:r w:rsidRPr="002B40EE">
              <w:t>Шивапт</w:t>
            </w:r>
            <w:proofErr w:type="spellEnd"/>
            <w:r w:rsidRPr="002B40EE">
              <w:t>»</w:t>
            </w:r>
          </w:p>
        </w:tc>
        <w:tc>
          <w:tcPr>
            <w:tcW w:w="1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4,2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457</w:t>
            </w: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3,8</w:t>
            </w:r>
          </w:p>
        </w:tc>
      </w:tr>
      <w:tr w:rsidR="002B40EE" w:rsidRPr="002B40EE" w:rsidTr="007D2C50">
        <w:trPr>
          <w:jc w:val="center"/>
        </w:trPr>
        <w:tc>
          <w:tcPr>
            <w:tcW w:w="2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4.АО «ЭКТБ»</w:t>
            </w:r>
          </w:p>
        </w:tc>
        <w:tc>
          <w:tcPr>
            <w:tcW w:w="1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1470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15,9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1776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16,8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2102</w:t>
            </w: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17,6</w:t>
            </w:r>
          </w:p>
        </w:tc>
      </w:tr>
      <w:tr w:rsidR="002B40EE" w:rsidRPr="002B40EE" w:rsidTr="007D2C50">
        <w:trPr>
          <w:jc w:val="center"/>
        </w:trPr>
        <w:tc>
          <w:tcPr>
            <w:tcW w:w="2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5.АО «Акцент»</w:t>
            </w:r>
          </w:p>
        </w:tc>
        <w:tc>
          <w:tcPr>
            <w:tcW w:w="1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2311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2457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23,4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2890</w:t>
            </w: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r w:rsidRPr="002B40EE">
              <w:t>24,2</w:t>
            </w:r>
          </w:p>
        </w:tc>
      </w:tr>
      <w:tr w:rsidR="002B40EE" w:rsidRPr="002B40EE" w:rsidTr="007D2C50">
        <w:trPr>
          <w:jc w:val="center"/>
        </w:trPr>
        <w:tc>
          <w:tcPr>
            <w:tcW w:w="2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Всего</w:t>
            </w:r>
          </w:p>
        </w:tc>
        <w:tc>
          <w:tcPr>
            <w:tcW w:w="1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9260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10520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11945</w:t>
            </w: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100</w:t>
            </w:r>
          </w:p>
        </w:tc>
      </w:tr>
    </w:tbl>
    <w:p w:rsidR="007D2C50" w:rsidRPr="002B40EE" w:rsidRDefault="007D2C50" w:rsidP="007D2C50">
      <w:pPr>
        <w:jc w:val="center"/>
      </w:pPr>
    </w:p>
    <w:p w:rsidR="007D2C50" w:rsidRPr="002B40EE" w:rsidRDefault="007D2C50" w:rsidP="007D2C50">
      <w:r w:rsidRPr="002B40EE">
        <w:lastRenderedPageBreak/>
        <w:t>Таблица 2.3 - Структура ассортимента изделий кожаной галантер</w:t>
      </w:r>
      <w:proofErr w:type="gramStart"/>
      <w:r w:rsidRPr="002B40EE">
        <w:t>еи  ООО</w:t>
      </w:r>
      <w:proofErr w:type="gramEnd"/>
      <w:r w:rsidRPr="002B40EE">
        <w:t xml:space="preserve"> «</w:t>
      </w:r>
      <w:proofErr w:type="spellStart"/>
      <w:r w:rsidRPr="002B40EE">
        <w:t>Нардин</w:t>
      </w:r>
      <w:proofErr w:type="spellEnd"/>
      <w:r w:rsidRPr="002B40EE">
        <w:t>» по назначению за 2023 – 2025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9"/>
        <w:gridCol w:w="2737"/>
        <w:gridCol w:w="992"/>
        <w:gridCol w:w="993"/>
        <w:gridCol w:w="1134"/>
        <w:gridCol w:w="1949"/>
      </w:tblGrid>
      <w:tr w:rsidR="002B40EE" w:rsidRPr="002B40EE" w:rsidTr="007D2C50"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Наименование поставщика</w:t>
            </w:r>
          </w:p>
        </w:tc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Виды изделий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Поступление по годам (штук)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Отклонения 2025 г. к 2023 г. (штук)</w:t>
            </w:r>
          </w:p>
        </w:tc>
      </w:tr>
      <w:tr w:rsidR="002B40EE" w:rsidRPr="002B40EE" w:rsidTr="007D2C50"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  <w:tc>
          <w:tcPr>
            <w:tcW w:w="2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rPr>
                <w:b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rPr>
                <w:b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rPr>
                <w:b/>
              </w:rPr>
              <w:t>2025</w:t>
            </w:r>
          </w:p>
        </w:tc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</w:tr>
      <w:tr w:rsidR="002B40EE" w:rsidRPr="002B40EE" w:rsidTr="007D2C50"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АО «</w:t>
            </w:r>
            <w:proofErr w:type="spellStart"/>
            <w:r w:rsidRPr="002B40EE">
              <w:t>Галантэя</w:t>
            </w:r>
            <w:proofErr w:type="spellEnd"/>
            <w:r w:rsidRPr="002B40EE">
              <w:t>»</w:t>
            </w:r>
          </w:p>
          <w:p w:rsidR="007D2C50" w:rsidRPr="002B40EE" w:rsidRDefault="007D2C50">
            <w:proofErr w:type="spellStart"/>
            <w:r w:rsidRPr="002B40EE">
              <w:t>г</w:t>
            </w:r>
            <w:proofErr w:type="gramStart"/>
            <w:r w:rsidRPr="002B40EE">
              <w:t>.У</w:t>
            </w:r>
            <w:proofErr w:type="gramEnd"/>
            <w:r w:rsidRPr="002B40EE">
              <w:t>льяновск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Сумки женские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605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>
            <w:pPr>
              <w:jc w:val="center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/>
        </w:tc>
      </w:tr>
      <w:tr w:rsidR="002B40EE" w:rsidRPr="002B40EE" w:rsidTr="007D2C50"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/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Сумки мужские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233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349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>
            <w:pPr>
              <w:jc w:val="center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/>
        </w:tc>
      </w:tr>
      <w:tr w:rsidR="002B40EE" w:rsidRPr="002B40EE" w:rsidTr="007D2C50"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/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Сумки детские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>
            <w:pPr>
              <w:jc w:val="center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/>
        </w:tc>
      </w:tr>
      <w:tr w:rsidR="002B40EE" w:rsidRPr="002B40EE" w:rsidTr="007D2C50"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/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Сумки дорожные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168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>
            <w:pPr>
              <w:jc w:val="center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/>
        </w:tc>
      </w:tr>
      <w:tr w:rsidR="002B40EE" w:rsidRPr="002B40EE" w:rsidTr="007D2C50"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/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Дипломаты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191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>
            <w:pPr>
              <w:jc w:val="center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/>
        </w:tc>
      </w:tr>
      <w:tr w:rsidR="002B40EE" w:rsidRPr="002B40EE" w:rsidTr="007D2C50"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/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Портфели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396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401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>
            <w:pPr>
              <w:jc w:val="center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/>
        </w:tc>
      </w:tr>
      <w:tr w:rsidR="002B40EE" w:rsidRPr="002B40EE" w:rsidTr="007D2C50"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/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Портмоне, кошельки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701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>
            <w:pPr>
              <w:jc w:val="center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/>
        </w:tc>
      </w:tr>
      <w:tr w:rsidR="002B40EE" w:rsidRPr="002B40EE" w:rsidTr="007D2C50"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/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Сумки для косметики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>
            <w:pPr>
              <w:jc w:val="center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/>
        </w:tc>
      </w:tr>
      <w:tr w:rsidR="002B40EE" w:rsidRPr="002B40EE" w:rsidTr="007D2C50"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/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Футляры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</w:pPr>
            <w:r w:rsidRPr="002B40EE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>
            <w:pPr>
              <w:jc w:val="center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/>
        </w:tc>
      </w:tr>
    </w:tbl>
    <w:p w:rsidR="007D2C50" w:rsidRPr="002B40EE" w:rsidRDefault="007D2C50" w:rsidP="007D2C50">
      <w:r w:rsidRPr="002B40EE">
        <w:t>При переходе таблицы на новую страницу оформляется следующим образом:</w:t>
      </w:r>
    </w:p>
    <w:p w:rsidR="007D2C50" w:rsidRPr="002B40EE" w:rsidRDefault="007D2C50" w:rsidP="007D2C50">
      <w:r w:rsidRPr="002B40EE">
        <w:t>Продолжение таблицы 2.3</w:t>
      </w:r>
    </w:p>
    <w:tbl>
      <w:tblPr>
        <w:tblW w:w="9930" w:type="dxa"/>
        <w:tblInd w:w="-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D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3"/>
        <w:gridCol w:w="3545"/>
        <w:gridCol w:w="1135"/>
        <w:gridCol w:w="994"/>
        <w:gridCol w:w="993"/>
        <w:gridCol w:w="1560"/>
      </w:tblGrid>
      <w:tr w:rsidR="002B40EE" w:rsidRPr="002B40EE" w:rsidTr="007D2C50">
        <w:tc>
          <w:tcPr>
            <w:tcW w:w="17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Наименование поставщика</w:t>
            </w:r>
          </w:p>
        </w:tc>
        <w:tc>
          <w:tcPr>
            <w:tcW w:w="35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Виды изделий</w:t>
            </w:r>
          </w:p>
        </w:tc>
        <w:tc>
          <w:tcPr>
            <w:tcW w:w="311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Поступление по годам (штук)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Отклонения 2024 года к 2022 году (штук)</w:t>
            </w:r>
          </w:p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  <w:tc>
          <w:tcPr>
            <w:tcW w:w="35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2022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2023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2024</w:t>
            </w: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</w:tr>
      <w:tr w:rsidR="002B40EE" w:rsidRPr="002B40EE" w:rsidTr="007D2C50">
        <w:tc>
          <w:tcPr>
            <w:tcW w:w="17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ООО «</w:t>
            </w:r>
            <w:proofErr w:type="spellStart"/>
            <w:r w:rsidRPr="002B40EE">
              <w:t>Шивапт</w:t>
            </w:r>
            <w:proofErr w:type="spellEnd"/>
            <w:r w:rsidRPr="002B40EE">
              <w:t>»</w:t>
            </w:r>
          </w:p>
          <w:p w:rsidR="007D2C50" w:rsidRPr="002B40EE" w:rsidRDefault="007D2C50">
            <w:proofErr w:type="spellStart"/>
            <w:r w:rsidRPr="002B40EE">
              <w:t>г</w:t>
            </w:r>
            <w:proofErr w:type="gramStart"/>
            <w:r w:rsidRPr="002B40EE">
              <w:t>.У</w:t>
            </w:r>
            <w:proofErr w:type="gramEnd"/>
            <w:r w:rsidRPr="002B40EE">
              <w:t>льяновск</w:t>
            </w:r>
            <w:proofErr w:type="spellEnd"/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Сумки женские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131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Сумки дорожные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127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Сумки спортивные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143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193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ООО</w:t>
            </w:r>
          </w:p>
          <w:p w:rsidR="007D2C50" w:rsidRPr="002B40EE" w:rsidRDefault="007D2C50">
            <w:r w:rsidRPr="002B40EE">
              <w:t>«</w:t>
            </w:r>
            <w:proofErr w:type="spellStart"/>
            <w:r w:rsidRPr="002B40EE">
              <w:t>Таис</w:t>
            </w:r>
            <w:proofErr w:type="spellEnd"/>
            <w:r w:rsidRPr="002B40EE">
              <w:t xml:space="preserve">» </w:t>
            </w:r>
            <w:proofErr w:type="spellStart"/>
            <w:r w:rsidRPr="002B40EE">
              <w:t>г</w:t>
            </w:r>
            <w:proofErr w:type="gramStart"/>
            <w:r w:rsidRPr="002B40EE">
              <w:t>.У</w:t>
            </w:r>
            <w:proofErr w:type="gramEnd"/>
            <w:r w:rsidRPr="002B40EE">
              <w:t>льяновск</w:t>
            </w:r>
            <w:proofErr w:type="spellEnd"/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Сумки женские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91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77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Сумки мужские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163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Кошельки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497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577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Футляры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450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404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АО «ЭКТБ»</w:t>
            </w:r>
          </w:p>
          <w:p w:rsidR="007D2C50" w:rsidRPr="002B40EE" w:rsidRDefault="007D2C50">
            <w:proofErr w:type="spellStart"/>
            <w:r w:rsidRPr="002B40EE">
              <w:t>г</w:t>
            </w:r>
            <w:proofErr w:type="gramStart"/>
            <w:r w:rsidRPr="002B40EE">
              <w:t>.У</w:t>
            </w:r>
            <w:proofErr w:type="gramEnd"/>
            <w:r w:rsidRPr="002B40EE">
              <w:t>льяновск</w:t>
            </w:r>
            <w:proofErr w:type="spellEnd"/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Сумки женские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166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289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Сумки дорожные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341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354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Сумки спортивные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200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181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Сумки мужские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95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Кошельки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668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779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АО  «Акцент»</w:t>
            </w:r>
          </w:p>
          <w:p w:rsidR="007D2C50" w:rsidRPr="002B40EE" w:rsidRDefault="007D2C50">
            <w:proofErr w:type="spellStart"/>
            <w:r w:rsidRPr="002B40EE">
              <w:t>г</w:t>
            </w:r>
            <w:proofErr w:type="gramStart"/>
            <w:r w:rsidRPr="002B40EE">
              <w:t>.Г</w:t>
            </w:r>
            <w:proofErr w:type="gramEnd"/>
            <w:r w:rsidRPr="002B40EE">
              <w:t>родно</w:t>
            </w:r>
            <w:proofErr w:type="spellEnd"/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Перчатки мужские зимние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271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246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Перчатки мужские демисезонные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250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308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Перчатки женские зимние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468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509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Перчатки женские демисезонные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578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621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Рукавицы мужские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85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Перчатки женские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378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406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7D2C50" w:rsidRPr="002B40EE" w:rsidRDefault="007D2C50"/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Рукавицы детские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281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257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  <w:tr w:rsidR="002B40EE" w:rsidRPr="002B40EE" w:rsidTr="007D2C50"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Всего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9260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</w:pPr>
            <w:r w:rsidRPr="002B40EE">
              <w:t>10520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>
            <w:pPr>
              <w:jc w:val="center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D2C50" w:rsidRPr="002B40EE" w:rsidRDefault="007D2C50"/>
        </w:tc>
      </w:tr>
    </w:tbl>
    <w:p w:rsidR="007D2C50" w:rsidRPr="002B40EE" w:rsidRDefault="007D2C50" w:rsidP="007D2C50"/>
    <w:p w:rsidR="007D2C50" w:rsidRPr="002B40EE" w:rsidRDefault="007D2C50" w:rsidP="007D2C50">
      <w:r w:rsidRPr="002B40EE">
        <w:t>Таблица 2.4 -  Структура ассортимента изделий кожаной галантер</w:t>
      </w:r>
      <w:proofErr w:type="gramStart"/>
      <w:r w:rsidRPr="002B40EE">
        <w:t>еи ООО</w:t>
      </w:r>
      <w:proofErr w:type="gramEnd"/>
      <w:r w:rsidRPr="002B40EE">
        <w:t xml:space="preserve"> «</w:t>
      </w:r>
      <w:proofErr w:type="spellStart"/>
      <w:r w:rsidRPr="002B40EE">
        <w:t>Нардин</w:t>
      </w:r>
      <w:proofErr w:type="spellEnd"/>
      <w:r w:rsidRPr="002B40EE">
        <w:t xml:space="preserve">» по назначению </w:t>
      </w:r>
      <w:proofErr w:type="spellStart"/>
      <w:r w:rsidRPr="002B40EE">
        <w:t>зà</w:t>
      </w:r>
      <w:proofErr w:type="spellEnd"/>
      <w:r w:rsidRPr="002B40EE">
        <w:t xml:space="preserve"> период 2023-2025 годы</w:t>
      </w:r>
    </w:p>
    <w:tbl>
      <w:tblPr>
        <w:tblW w:w="9498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7"/>
        <w:gridCol w:w="726"/>
        <w:gridCol w:w="635"/>
        <w:gridCol w:w="808"/>
        <w:gridCol w:w="635"/>
        <w:gridCol w:w="808"/>
        <w:gridCol w:w="759"/>
      </w:tblGrid>
      <w:tr w:rsidR="002B40EE" w:rsidRPr="002B40EE" w:rsidTr="007D2C50">
        <w:tc>
          <w:tcPr>
            <w:tcW w:w="51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Назначение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2023 г.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2024 г.</w:t>
            </w:r>
          </w:p>
        </w:tc>
        <w:tc>
          <w:tcPr>
            <w:tcW w:w="15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2025 г.</w:t>
            </w:r>
          </w:p>
        </w:tc>
      </w:tr>
      <w:tr w:rsidR="002B40EE" w:rsidRPr="002B40EE" w:rsidTr="007D2C5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кол-во, шт.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уд</w:t>
            </w:r>
            <w:proofErr w:type="gramStart"/>
            <w:r w:rsidRPr="002B40EE">
              <w:rPr>
                <w:b/>
              </w:rPr>
              <w:t>.</w:t>
            </w:r>
            <w:proofErr w:type="gramEnd"/>
            <w:r w:rsidRPr="002B40EE">
              <w:rPr>
                <w:b/>
              </w:rPr>
              <w:t xml:space="preserve"> </w:t>
            </w:r>
            <w:proofErr w:type="gramStart"/>
            <w:r w:rsidRPr="002B40EE">
              <w:rPr>
                <w:b/>
              </w:rPr>
              <w:t>в</w:t>
            </w:r>
            <w:proofErr w:type="gramEnd"/>
            <w:r w:rsidRPr="002B40EE">
              <w:rPr>
                <w:b/>
              </w:rPr>
              <w:t>ес,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кол-во, шт.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уд</w:t>
            </w:r>
            <w:proofErr w:type="gramStart"/>
            <w:r w:rsidRPr="002B40EE">
              <w:rPr>
                <w:b/>
              </w:rPr>
              <w:t>.</w:t>
            </w:r>
            <w:proofErr w:type="gramEnd"/>
            <w:r w:rsidRPr="002B40EE">
              <w:rPr>
                <w:b/>
              </w:rPr>
              <w:t xml:space="preserve"> </w:t>
            </w:r>
            <w:proofErr w:type="gramStart"/>
            <w:r w:rsidRPr="002B40EE">
              <w:rPr>
                <w:b/>
              </w:rPr>
              <w:t>в</w:t>
            </w:r>
            <w:proofErr w:type="gramEnd"/>
            <w:r w:rsidRPr="002B40EE">
              <w:rPr>
                <w:b/>
              </w:rPr>
              <w:t>ес,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кол-во, шт.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уд</w:t>
            </w:r>
            <w:proofErr w:type="gramStart"/>
            <w:r w:rsidRPr="002B40EE">
              <w:rPr>
                <w:b/>
              </w:rPr>
              <w:t>.</w:t>
            </w:r>
            <w:proofErr w:type="gramEnd"/>
            <w:r w:rsidRPr="002B40EE">
              <w:rPr>
                <w:b/>
              </w:rPr>
              <w:t xml:space="preserve"> </w:t>
            </w:r>
            <w:proofErr w:type="gramStart"/>
            <w:r w:rsidRPr="002B40EE">
              <w:rPr>
                <w:b/>
              </w:rPr>
              <w:t>в</w:t>
            </w:r>
            <w:proofErr w:type="gramEnd"/>
            <w:r w:rsidRPr="002B40EE">
              <w:rPr>
                <w:b/>
              </w:rPr>
              <w:t>ес, %</w:t>
            </w:r>
          </w:p>
        </w:tc>
      </w:tr>
      <w:tr w:rsidR="002B40EE" w:rsidRPr="002B40EE" w:rsidTr="007D2C50">
        <w:tc>
          <w:tcPr>
            <w:tcW w:w="5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Предметы туалета (сумки, перчатки, ремни, р</w:t>
            </w:r>
            <w:r w:rsidRPr="002B40EE">
              <w:t>у</w:t>
            </w:r>
            <w:r w:rsidRPr="002B40EE">
              <w:t>кавицы)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5159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55,7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6040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57,4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7557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63,3</w:t>
            </w:r>
          </w:p>
        </w:tc>
      </w:tr>
      <w:tr w:rsidR="002B40EE" w:rsidRPr="002B40EE" w:rsidTr="007D2C50">
        <w:tc>
          <w:tcPr>
            <w:tcW w:w="5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lastRenderedPageBreak/>
              <w:t>Принадлежности для хранения документов, д</w:t>
            </w:r>
            <w:r w:rsidRPr="002B40EE">
              <w:t>е</w:t>
            </w:r>
            <w:r w:rsidRPr="002B40EE">
              <w:t xml:space="preserve">нег и хозяйственных вещей (портфели, папки, </w:t>
            </w:r>
            <w:proofErr w:type="spellStart"/>
            <w:proofErr w:type="gramStart"/>
            <w:r w:rsidRPr="002B40EE">
              <w:t>бумаж-ники</w:t>
            </w:r>
            <w:proofErr w:type="spellEnd"/>
            <w:proofErr w:type="gramEnd"/>
            <w:r w:rsidRPr="002B40EE">
              <w:t>, кошельки, портмоне)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2981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32,2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3230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30,7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3408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28,5</w:t>
            </w:r>
          </w:p>
        </w:tc>
      </w:tr>
      <w:tr w:rsidR="002B40EE" w:rsidRPr="002B40EE" w:rsidTr="007D2C50">
        <w:tc>
          <w:tcPr>
            <w:tcW w:w="5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Дорожные вещи (чемоданы, саквояжи)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1120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12,1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1250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11,9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980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r w:rsidRPr="002B40EE">
              <w:t>8,2</w:t>
            </w:r>
          </w:p>
        </w:tc>
      </w:tr>
      <w:tr w:rsidR="002B40EE" w:rsidRPr="002B40EE" w:rsidTr="007D2C50">
        <w:tc>
          <w:tcPr>
            <w:tcW w:w="5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9260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10520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11945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D2C50" w:rsidRPr="002B40EE" w:rsidRDefault="007D2C50">
            <w:pPr>
              <w:rPr>
                <w:b/>
              </w:rPr>
            </w:pPr>
            <w:r w:rsidRPr="002B40EE">
              <w:rPr>
                <w:b/>
              </w:rPr>
              <w:t>100</w:t>
            </w:r>
          </w:p>
        </w:tc>
      </w:tr>
    </w:tbl>
    <w:p w:rsidR="007D2C50" w:rsidRPr="002B40EE" w:rsidRDefault="007D2C50" w:rsidP="007D2C50"/>
    <w:p w:rsidR="007D2C50" w:rsidRPr="002B40EE" w:rsidRDefault="007D2C50" w:rsidP="007D2C50">
      <w:r w:rsidRPr="002B40EE">
        <w:t>Таблица 2.5 -  Свойства и показатели ассортимента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5388"/>
        <w:gridCol w:w="2410"/>
      </w:tblGrid>
      <w:tr w:rsidR="002B40EE" w:rsidRPr="002B40EE" w:rsidTr="007D2C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Свойства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Показатели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Расчет коэффиц</w:t>
            </w:r>
            <w:r w:rsidRPr="002B40EE">
              <w:rPr>
                <w:b/>
              </w:rPr>
              <w:t>и</w:t>
            </w:r>
            <w:r w:rsidRPr="002B40EE">
              <w:rPr>
                <w:b/>
              </w:rPr>
              <w:t>ента</w:t>
            </w:r>
          </w:p>
        </w:tc>
      </w:tr>
      <w:tr w:rsidR="002B40EE" w:rsidRPr="002B40EE" w:rsidTr="007D2C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Глубина</w:t>
            </w:r>
          </w:p>
          <w:p w:rsidR="007D2C50" w:rsidRPr="002B40EE" w:rsidRDefault="007D2C50">
            <w:r w:rsidRPr="002B40EE">
              <w:t>-действительная;</w:t>
            </w:r>
          </w:p>
          <w:p w:rsidR="007D2C50" w:rsidRPr="002B40EE" w:rsidRDefault="007D2C50">
            <w:r w:rsidRPr="002B40EE">
              <w:t>- базовая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Фактическое количество подгрупп и товарных категорий в однородной товарной группе (</w:t>
            </w:r>
            <w:proofErr w:type="spellStart"/>
            <w:r w:rsidRPr="002B40EE">
              <w:t>Пд</w:t>
            </w:r>
            <w:proofErr w:type="spellEnd"/>
            <w:r w:rsidRPr="002B40EE">
              <w:t>)</w:t>
            </w:r>
          </w:p>
          <w:p w:rsidR="007D2C50" w:rsidRPr="002B40EE" w:rsidRDefault="007D2C50">
            <w:r w:rsidRPr="002B40EE">
              <w:t>Базовое количество подгрупп и товарных катег</w:t>
            </w:r>
            <w:r w:rsidRPr="002B40EE">
              <w:t>о</w:t>
            </w:r>
            <w:r w:rsidRPr="002B40EE">
              <w:t>рий в однородной товарной группе (ПБ)</w:t>
            </w:r>
          </w:p>
          <w:p w:rsidR="007D2C50" w:rsidRPr="002B40EE" w:rsidRDefault="007D2C50">
            <w:r w:rsidRPr="002B40EE">
              <w:t>Коэффициент глубины (</w:t>
            </w:r>
            <w:proofErr w:type="gramStart"/>
            <w:r w:rsidRPr="002B40EE">
              <w:t>Кг</w:t>
            </w:r>
            <w:proofErr w:type="gramEnd"/>
            <w:r w:rsidRPr="002B40EE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roofErr w:type="gramStart"/>
            <w:r w:rsidRPr="002B40EE">
              <w:t>Кг</w:t>
            </w:r>
            <w:proofErr w:type="gramEnd"/>
            <w:r w:rsidRPr="002B40EE">
              <w:t xml:space="preserve"> = </w:t>
            </w:r>
            <w:proofErr w:type="spellStart"/>
            <w:r w:rsidRPr="002B40EE">
              <w:t>Пд</w:t>
            </w:r>
            <w:proofErr w:type="spellEnd"/>
            <w:r w:rsidRPr="002B40EE">
              <w:t>/ПБ* 100%</w:t>
            </w:r>
          </w:p>
        </w:tc>
      </w:tr>
      <w:tr w:rsidR="002B40EE" w:rsidRPr="002B40EE" w:rsidTr="007D2C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Широта:</w:t>
            </w:r>
          </w:p>
          <w:p w:rsidR="007D2C50" w:rsidRPr="002B40EE" w:rsidRDefault="007D2C50">
            <w:r w:rsidRPr="002B40EE">
              <w:t xml:space="preserve">-действительная; </w:t>
            </w:r>
          </w:p>
          <w:p w:rsidR="007D2C50" w:rsidRPr="002B40EE" w:rsidRDefault="007D2C50">
            <w:r w:rsidRPr="002B40EE">
              <w:t>- базовая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Количество видов, разновидностей, наименов</w:t>
            </w:r>
            <w:r w:rsidRPr="002B40EE">
              <w:t>а</w:t>
            </w:r>
            <w:r w:rsidRPr="002B40EE">
              <w:t>ний, имеющихся в продаже (</w:t>
            </w:r>
            <w:proofErr w:type="spellStart"/>
            <w:r w:rsidRPr="002B40EE">
              <w:t>Шд</w:t>
            </w:r>
            <w:proofErr w:type="spellEnd"/>
            <w:r w:rsidRPr="002B40EE">
              <w:t>)</w:t>
            </w:r>
          </w:p>
          <w:p w:rsidR="007D2C50" w:rsidRPr="002B40EE" w:rsidRDefault="007D2C50">
            <w:r w:rsidRPr="002B40EE">
              <w:t>Базовое количество видов, разновидностей, наименований товара (ШБ)</w:t>
            </w:r>
          </w:p>
          <w:p w:rsidR="007D2C50" w:rsidRPr="002B40EE" w:rsidRDefault="007D2C50">
            <w:r w:rsidRPr="002B40EE">
              <w:t>Коэффициент широты (Кш)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 xml:space="preserve">Кш = </w:t>
            </w:r>
            <w:proofErr w:type="spellStart"/>
            <w:r w:rsidRPr="002B40EE">
              <w:t>Шд</w:t>
            </w:r>
            <w:proofErr w:type="spellEnd"/>
            <w:r w:rsidRPr="002B40EE">
              <w:t>/ШБ* 100%</w:t>
            </w:r>
          </w:p>
        </w:tc>
      </w:tr>
      <w:tr w:rsidR="002B40EE" w:rsidRPr="002B40EE" w:rsidTr="007D2C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Новизна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Количество новых видов и наименований тов</w:t>
            </w:r>
            <w:r w:rsidRPr="002B40EE">
              <w:t>а</w:t>
            </w:r>
            <w:r w:rsidRPr="002B40EE">
              <w:t>ро</w:t>
            </w:r>
            <w:proofErr w:type="gramStart"/>
            <w:r w:rsidRPr="002B40EE">
              <w:t>в(</w:t>
            </w:r>
            <w:proofErr w:type="gramEnd"/>
            <w:r w:rsidRPr="002B40EE">
              <w:t>Н)</w:t>
            </w:r>
          </w:p>
          <w:p w:rsidR="007D2C50" w:rsidRPr="002B40EE" w:rsidRDefault="007D2C50">
            <w:r w:rsidRPr="002B40EE">
              <w:t>Степень (коэффициент) обновления (</w:t>
            </w:r>
            <w:proofErr w:type="spellStart"/>
            <w:r w:rsidRPr="002B40EE">
              <w:t>Кн</w:t>
            </w:r>
            <w:proofErr w:type="spellEnd"/>
            <w:r w:rsidRPr="002B40EE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roofErr w:type="spellStart"/>
            <w:r w:rsidRPr="002B40EE">
              <w:t>Кн</w:t>
            </w:r>
            <w:proofErr w:type="spellEnd"/>
            <w:r w:rsidRPr="002B40EE">
              <w:t> = Н/</w:t>
            </w:r>
            <w:proofErr w:type="spellStart"/>
            <w:r w:rsidRPr="002B40EE">
              <w:t>Шд</w:t>
            </w:r>
            <w:proofErr w:type="spellEnd"/>
            <w:r w:rsidRPr="002B40EE">
              <w:t>* 100%</w:t>
            </w:r>
          </w:p>
        </w:tc>
      </w:tr>
      <w:tr w:rsidR="002B40EE" w:rsidRPr="002B40EE" w:rsidTr="007D2C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Устойчивость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>
            <w:r w:rsidRPr="002B40EE">
              <w:t>Количество видов и наименований товаров, пол</w:t>
            </w:r>
            <w:r w:rsidRPr="002B40EE">
              <w:t>ь</w:t>
            </w:r>
            <w:r w:rsidRPr="002B40EE">
              <w:t>зующихся устойчивым спросом (У)</w:t>
            </w:r>
          </w:p>
          <w:p w:rsidR="007D2C50" w:rsidRPr="002B40EE" w:rsidRDefault="007D2C50">
            <w:r w:rsidRPr="002B40EE">
              <w:t>Коэффициент устойчивости (Ку)</w:t>
            </w:r>
          </w:p>
          <w:p w:rsidR="007D2C50" w:rsidRPr="002B40EE" w:rsidRDefault="007D2C50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Ку</w:t>
            </w:r>
            <w:proofErr w:type="gramStart"/>
            <w:r w:rsidRPr="002B40EE">
              <w:t> = У</w:t>
            </w:r>
            <w:proofErr w:type="gramEnd"/>
            <w:r w:rsidRPr="002B40EE">
              <w:t>/</w:t>
            </w:r>
            <w:proofErr w:type="spellStart"/>
            <w:r w:rsidRPr="002B40EE">
              <w:t>Шд</w:t>
            </w:r>
            <w:proofErr w:type="spellEnd"/>
            <w:r w:rsidRPr="002B40EE">
              <w:t> * 100%</w:t>
            </w:r>
          </w:p>
        </w:tc>
      </w:tr>
      <w:tr w:rsidR="007D2C50" w:rsidRPr="002B40EE" w:rsidTr="007D2C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Рациональность (Р)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Коэффициент рациональности (</w:t>
            </w:r>
            <w:proofErr w:type="spellStart"/>
            <w:proofErr w:type="gramStart"/>
            <w:r w:rsidRPr="002B40EE">
              <w:t>Кр</w:t>
            </w:r>
            <w:proofErr w:type="spellEnd"/>
            <w:proofErr w:type="gramEnd"/>
            <w:r w:rsidRPr="002B40EE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roofErr w:type="spellStart"/>
            <w:r w:rsidRPr="002B40EE">
              <w:t>Кр</w:t>
            </w:r>
            <w:proofErr w:type="spellEnd"/>
            <w:r w:rsidRPr="002B40EE">
              <w:t> = (Кг*ВГ</w:t>
            </w:r>
            <w:proofErr w:type="gramStart"/>
            <w:r w:rsidRPr="002B40EE">
              <w:t xml:space="preserve"> + К</w:t>
            </w:r>
            <w:proofErr w:type="gramEnd"/>
            <w:r w:rsidRPr="002B40EE">
              <w:t xml:space="preserve">ш *ВШ + </w:t>
            </w:r>
            <w:proofErr w:type="spellStart"/>
            <w:r w:rsidRPr="002B40EE">
              <w:t>Кн</w:t>
            </w:r>
            <w:proofErr w:type="spellEnd"/>
            <w:r w:rsidRPr="002B40EE">
              <w:t> *ВН + Ку * ВУ) /4, где ВГ, ВШ, ВУ, ВН —</w:t>
            </w:r>
            <w:hyperlink r:id="rId9" w:tooltip="Коэффициенты весомости показателей" w:history="1">
              <w:r w:rsidRPr="002B40EE">
                <w:rPr>
                  <w:rStyle w:val="a9"/>
                  <w:color w:val="auto"/>
                </w:rPr>
                <w:t>коэффициенты в</w:t>
              </w:r>
              <w:r w:rsidRPr="002B40EE">
                <w:rPr>
                  <w:rStyle w:val="a9"/>
                  <w:color w:val="auto"/>
                </w:rPr>
                <w:t>е</w:t>
              </w:r>
              <w:r w:rsidRPr="002B40EE">
                <w:rPr>
                  <w:rStyle w:val="a9"/>
                  <w:color w:val="auto"/>
                </w:rPr>
                <w:t>сомости показателей</w:t>
              </w:r>
            </w:hyperlink>
          </w:p>
          <w:p w:rsidR="007D2C50" w:rsidRPr="002B40EE" w:rsidRDefault="007D2C50">
            <w:r w:rsidRPr="002B40EE">
              <w:t>глубины, широты, новизны, устойчив</w:t>
            </w:r>
            <w:r w:rsidRPr="002B40EE">
              <w:t>о</w:t>
            </w:r>
            <w:r w:rsidRPr="002B40EE">
              <w:t>сти</w:t>
            </w:r>
          </w:p>
        </w:tc>
      </w:tr>
    </w:tbl>
    <w:p w:rsidR="007D2C50" w:rsidRPr="002B40EE" w:rsidRDefault="007D2C50" w:rsidP="007D2C50"/>
    <w:p w:rsidR="007D2C50" w:rsidRPr="002B40EE" w:rsidRDefault="007D2C50" w:rsidP="007D2C50">
      <w:pPr>
        <w:ind w:firstLine="708"/>
        <w:jc w:val="center"/>
      </w:pPr>
    </w:p>
    <w:p w:rsidR="007D2C50" w:rsidRPr="002B40EE" w:rsidRDefault="007D2C50" w:rsidP="007D2C50">
      <w:r w:rsidRPr="002B40EE">
        <w:t>Таблица 2.6 - Оценка потребительских свойств исследуемых образцов тканей для уст</w:t>
      </w:r>
      <w:r w:rsidRPr="002B40EE">
        <w:t>а</w:t>
      </w:r>
      <w:r w:rsidRPr="002B40EE">
        <w:t>новления их уровня качества</w:t>
      </w:r>
    </w:p>
    <w:tbl>
      <w:tblPr>
        <w:tblW w:w="9315" w:type="dxa"/>
        <w:jc w:val="center"/>
        <w:tblInd w:w="-1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4"/>
        <w:gridCol w:w="1177"/>
        <w:gridCol w:w="813"/>
        <w:gridCol w:w="822"/>
        <w:gridCol w:w="809"/>
      </w:tblGrid>
      <w:tr w:rsidR="002B40EE" w:rsidRPr="002B40EE" w:rsidTr="007D2C50">
        <w:trPr>
          <w:trHeight w:val="450"/>
          <w:jc w:val="center"/>
        </w:trPr>
        <w:tc>
          <w:tcPr>
            <w:tcW w:w="5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Наименование показателей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Макс</w:t>
            </w:r>
            <w:r w:rsidRPr="002B40EE">
              <w:rPr>
                <w:b/>
              </w:rPr>
              <w:t>и</w:t>
            </w:r>
            <w:r w:rsidRPr="002B40EE">
              <w:rPr>
                <w:b/>
              </w:rPr>
              <w:t>мальная оценка (баллы)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Фактическая оце</w:t>
            </w:r>
            <w:r w:rsidRPr="002B40EE">
              <w:rPr>
                <w:b/>
              </w:rPr>
              <w:t>н</w:t>
            </w:r>
            <w:r w:rsidRPr="002B40EE">
              <w:rPr>
                <w:b/>
              </w:rPr>
              <w:t>ка (баллы) образцов</w:t>
            </w:r>
          </w:p>
        </w:tc>
      </w:tr>
      <w:tr w:rsidR="002B40EE" w:rsidRPr="002B40EE" w:rsidTr="007D2C50">
        <w:trPr>
          <w:trHeight w:val="160"/>
          <w:jc w:val="center"/>
        </w:trPr>
        <w:tc>
          <w:tcPr>
            <w:tcW w:w="5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3</w:t>
            </w:r>
          </w:p>
        </w:tc>
      </w:tr>
      <w:tr w:rsidR="002B40EE" w:rsidRPr="002B40EE" w:rsidTr="007D2C50">
        <w:trPr>
          <w:trHeight w:val="233"/>
          <w:jc w:val="center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1. Эргономические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14</w:t>
            </w:r>
          </w:p>
        </w:tc>
      </w:tr>
      <w:tr w:rsidR="002B40EE" w:rsidRPr="002B40EE" w:rsidTr="007D2C50">
        <w:trPr>
          <w:trHeight w:val="217"/>
          <w:jc w:val="center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1.1. Гигроскопичность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</w:t>
            </w:r>
          </w:p>
        </w:tc>
      </w:tr>
      <w:tr w:rsidR="002B40EE" w:rsidRPr="002B40EE" w:rsidTr="007D2C50">
        <w:trPr>
          <w:trHeight w:val="233"/>
          <w:jc w:val="center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1.2. Воздухопроницаемость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</w:t>
            </w:r>
          </w:p>
        </w:tc>
      </w:tr>
      <w:tr w:rsidR="002B40EE" w:rsidRPr="002B40EE" w:rsidTr="007D2C50">
        <w:trPr>
          <w:trHeight w:val="217"/>
          <w:jc w:val="center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1.3. Безвредность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4</w:t>
            </w:r>
          </w:p>
        </w:tc>
      </w:tr>
      <w:tr w:rsidR="002B40EE" w:rsidRPr="002B40EE" w:rsidTr="007D2C50">
        <w:trPr>
          <w:trHeight w:val="217"/>
          <w:jc w:val="center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2. Надежность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10</w:t>
            </w:r>
          </w:p>
        </w:tc>
      </w:tr>
      <w:tr w:rsidR="002B40EE" w:rsidRPr="002B40EE" w:rsidTr="007D2C50">
        <w:trPr>
          <w:trHeight w:val="233"/>
          <w:jc w:val="center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2.1. Долговечность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3</w:t>
            </w:r>
          </w:p>
        </w:tc>
      </w:tr>
      <w:tr w:rsidR="002B40EE" w:rsidRPr="002B40EE" w:rsidTr="007D2C50">
        <w:trPr>
          <w:trHeight w:val="217"/>
          <w:jc w:val="center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 xml:space="preserve">2.2. </w:t>
            </w:r>
            <w:proofErr w:type="spellStart"/>
            <w:r w:rsidRPr="002B40EE">
              <w:t>Формоустойчивость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4</w:t>
            </w:r>
          </w:p>
        </w:tc>
      </w:tr>
      <w:tr w:rsidR="002B40EE" w:rsidRPr="002B40EE" w:rsidTr="007D2C50">
        <w:trPr>
          <w:trHeight w:val="233"/>
          <w:jc w:val="center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lastRenderedPageBreak/>
              <w:t xml:space="preserve">2.3. </w:t>
            </w:r>
            <w:proofErr w:type="spellStart"/>
            <w:r w:rsidRPr="002B40EE">
              <w:t>Сохраняемость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3</w:t>
            </w:r>
          </w:p>
        </w:tc>
      </w:tr>
      <w:tr w:rsidR="002B40EE" w:rsidRPr="002B40EE" w:rsidTr="007D2C50">
        <w:trPr>
          <w:trHeight w:val="217"/>
          <w:jc w:val="center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3. Эстетические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13</w:t>
            </w:r>
          </w:p>
        </w:tc>
      </w:tr>
      <w:tr w:rsidR="002B40EE" w:rsidRPr="002B40EE" w:rsidTr="007D2C50">
        <w:trPr>
          <w:trHeight w:val="683"/>
          <w:jc w:val="center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3.1. Соответствие художественно-колористического оформления направлению моды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8</w:t>
            </w:r>
          </w:p>
        </w:tc>
      </w:tr>
      <w:tr w:rsidR="002B40EE" w:rsidRPr="002B40EE" w:rsidTr="007D2C50">
        <w:trPr>
          <w:trHeight w:val="268"/>
          <w:jc w:val="center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3.2. Соответствие фактуры направлению моды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5</w:t>
            </w:r>
          </w:p>
        </w:tc>
      </w:tr>
      <w:tr w:rsidR="002B40EE" w:rsidRPr="002B40EE" w:rsidTr="007D2C50">
        <w:trPr>
          <w:trHeight w:val="233"/>
          <w:jc w:val="center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ИТОГО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38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28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37</w:t>
            </w:r>
          </w:p>
        </w:tc>
      </w:tr>
    </w:tbl>
    <w:p w:rsidR="007D2C50" w:rsidRPr="002B40EE" w:rsidRDefault="007D2C50" w:rsidP="007D2C50">
      <w:pPr>
        <w:ind w:firstLine="708"/>
        <w:jc w:val="right"/>
      </w:pPr>
    </w:p>
    <w:p w:rsidR="007D2C50" w:rsidRPr="002B40EE" w:rsidRDefault="007D2C50" w:rsidP="007D2C50">
      <w:r w:rsidRPr="002B40EE">
        <w:t xml:space="preserve">Таблица 2.7 -  Шкала </w:t>
      </w:r>
      <w:proofErr w:type="gramStart"/>
      <w:r w:rsidRPr="002B40EE">
        <w:t>градаций оценок  уровня качества исследуемых обра</w:t>
      </w:r>
      <w:r w:rsidRPr="002B40EE">
        <w:t>з</w:t>
      </w:r>
      <w:r w:rsidRPr="002B40EE">
        <w:t>цов</w:t>
      </w:r>
      <w:proofErr w:type="gramEnd"/>
    </w:p>
    <w:tbl>
      <w:tblPr>
        <w:tblW w:w="9406" w:type="dxa"/>
        <w:jc w:val="center"/>
        <w:tblInd w:w="-2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5"/>
        <w:gridCol w:w="3401"/>
      </w:tblGrid>
      <w:tr w:rsidR="002B40EE" w:rsidRPr="002B40EE" w:rsidTr="007D2C50">
        <w:trPr>
          <w:trHeight w:val="637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Уровень качества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Оценка, соответствующая уровню качества (баллы)</w:t>
            </w:r>
          </w:p>
        </w:tc>
      </w:tr>
      <w:tr w:rsidR="002B40EE" w:rsidRPr="002B40EE" w:rsidTr="007D2C50">
        <w:trPr>
          <w:trHeight w:val="306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roofErr w:type="gramStart"/>
            <w:r w:rsidRPr="002B40EE">
              <w:t>Низкий</w:t>
            </w:r>
            <w:proofErr w:type="gramEnd"/>
            <w:r w:rsidRPr="002B40EE">
              <w:t xml:space="preserve"> «плохое качество»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&gt; 29</w:t>
            </w:r>
          </w:p>
        </w:tc>
      </w:tr>
      <w:tr w:rsidR="002B40EE" w:rsidRPr="002B40EE" w:rsidTr="007D2C50">
        <w:trPr>
          <w:trHeight w:val="364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roofErr w:type="gramStart"/>
            <w:r w:rsidRPr="002B40EE">
              <w:t>Средний</w:t>
            </w:r>
            <w:proofErr w:type="gramEnd"/>
            <w:r w:rsidRPr="002B40EE">
              <w:t xml:space="preserve"> «удовлетворительное качество»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30-33</w:t>
            </w:r>
          </w:p>
        </w:tc>
      </w:tr>
      <w:tr w:rsidR="002B40EE" w:rsidRPr="002B40EE" w:rsidTr="007D2C50">
        <w:trPr>
          <w:trHeight w:val="306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roofErr w:type="gramStart"/>
            <w:r w:rsidRPr="002B40EE">
              <w:t>Высокий</w:t>
            </w:r>
            <w:proofErr w:type="gramEnd"/>
            <w:r w:rsidRPr="002B40EE">
              <w:t xml:space="preserve"> «хорошее качество»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34-36</w:t>
            </w:r>
          </w:p>
        </w:tc>
      </w:tr>
      <w:tr w:rsidR="002B40EE" w:rsidRPr="002B40EE" w:rsidTr="007D2C50">
        <w:trPr>
          <w:trHeight w:val="331"/>
          <w:jc w:val="center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 xml:space="preserve">Очень </w:t>
            </w:r>
            <w:proofErr w:type="gramStart"/>
            <w:r w:rsidRPr="002B40EE">
              <w:t>высокий</w:t>
            </w:r>
            <w:proofErr w:type="gramEnd"/>
            <w:r w:rsidRPr="002B40EE">
              <w:t xml:space="preserve"> «отличное качество»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37-40</w:t>
            </w:r>
          </w:p>
        </w:tc>
      </w:tr>
    </w:tbl>
    <w:p w:rsidR="007D2C50" w:rsidRPr="002B40EE" w:rsidRDefault="007D2C50" w:rsidP="007D2C50">
      <w:r w:rsidRPr="002B40EE">
        <w:t>Таблица 2.8 -  Органолептические показатели качества вина  «Кагор», реал</w:t>
      </w:r>
      <w:r w:rsidRPr="002B40EE">
        <w:t>и</w:t>
      </w:r>
      <w:r w:rsidRPr="002B40EE">
        <w:t>зуемого АО «……….»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0"/>
        <w:gridCol w:w="2452"/>
        <w:gridCol w:w="2452"/>
        <w:gridCol w:w="2206"/>
      </w:tblGrid>
      <w:tr w:rsidR="002B40EE" w:rsidRPr="002B40EE" w:rsidTr="007D2C50"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Наименование показателей</w:t>
            </w:r>
          </w:p>
        </w:tc>
        <w:tc>
          <w:tcPr>
            <w:tcW w:w="7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Характеристика образцов отдельных партий</w:t>
            </w:r>
          </w:p>
        </w:tc>
      </w:tr>
      <w:tr w:rsidR="002B40EE" w:rsidRPr="002B40EE" w:rsidTr="007D2C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rPr>
                <w:b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08.03.25 г.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05.04.25 г.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04.05.25 г.</w:t>
            </w:r>
          </w:p>
        </w:tc>
      </w:tr>
      <w:tr w:rsidR="002B40EE" w:rsidRPr="002B40EE" w:rsidTr="007D2C50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1. Прозрачность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roofErr w:type="gramStart"/>
            <w:r w:rsidRPr="002B40EE">
              <w:t>чистое</w:t>
            </w:r>
            <w:proofErr w:type="gramEnd"/>
            <w:r w:rsidRPr="002B40EE">
              <w:t>, с блеском, искристое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roofErr w:type="gramStart"/>
            <w:r w:rsidRPr="002B40EE">
              <w:t>чистое</w:t>
            </w:r>
            <w:proofErr w:type="gramEnd"/>
            <w:r w:rsidRPr="002B40EE">
              <w:t xml:space="preserve"> с блеском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roofErr w:type="gramStart"/>
            <w:r w:rsidRPr="002B40EE">
              <w:t>чистое</w:t>
            </w:r>
            <w:proofErr w:type="gramEnd"/>
            <w:r w:rsidRPr="002B40EE">
              <w:t xml:space="preserve"> с блеском</w:t>
            </w:r>
          </w:p>
        </w:tc>
      </w:tr>
      <w:tr w:rsidR="002B40EE" w:rsidRPr="002B40EE" w:rsidTr="007D2C50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2. Цвет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соотв. типу, сорту, возрасту вина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соотв. типу, сорту, возрасту вина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соотв. типу, сорту, возрасту вина</w:t>
            </w:r>
          </w:p>
        </w:tc>
      </w:tr>
      <w:tr w:rsidR="002B40EE" w:rsidRPr="002B40EE" w:rsidTr="007D2C50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3. Вкус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гармоничный, то</w:t>
            </w:r>
            <w:r w:rsidRPr="002B40EE">
              <w:t>н</w:t>
            </w:r>
            <w:r w:rsidRPr="002B40EE">
              <w:t>кий вкус, соотв. т</w:t>
            </w:r>
            <w:r w:rsidRPr="002B40EE">
              <w:t>и</w:t>
            </w:r>
            <w:r w:rsidRPr="002B40EE">
              <w:t>пу, возрасту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гармоничный, то</w:t>
            </w:r>
            <w:r w:rsidRPr="002B40EE">
              <w:t>н</w:t>
            </w:r>
            <w:r w:rsidRPr="002B40EE">
              <w:t xml:space="preserve">кий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гармоничный, то</w:t>
            </w:r>
            <w:r w:rsidRPr="002B40EE">
              <w:t>н</w:t>
            </w:r>
            <w:r w:rsidRPr="002B40EE">
              <w:t xml:space="preserve">кий </w:t>
            </w:r>
          </w:p>
        </w:tc>
      </w:tr>
      <w:tr w:rsidR="002B40EE" w:rsidRPr="002B40EE" w:rsidTr="007D2C50"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4. Букет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очень тонкий, разв</w:t>
            </w:r>
            <w:r w:rsidRPr="002B40EE">
              <w:t>и</w:t>
            </w:r>
            <w:r w:rsidRPr="002B40EE">
              <w:t>тый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очень тонкий, хор</w:t>
            </w:r>
            <w:r w:rsidRPr="002B40EE">
              <w:t>о</w:t>
            </w:r>
            <w:r w:rsidRPr="002B40EE">
              <w:t>шо развитый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тонкий</w:t>
            </w:r>
          </w:p>
        </w:tc>
      </w:tr>
    </w:tbl>
    <w:p w:rsidR="007D2C50" w:rsidRPr="002B40EE" w:rsidRDefault="007D2C50" w:rsidP="007D2C50">
      <w:pPr>
        <w:ind w:firstLine="708"/>
        <w:jc w:val="right"/>
      </w:pPr>
    </w:p>
    <w:p w:rsidR="007D2C50" w:rsidRPr="002B40EE" w:rsidRDefault="007D2C50" w:rsidP="007D2C50">
      <w:pPr>
        <w:ind w:firstLine="708"/>
        <w:jc w:val="right"/>
      </w:pPr>
    </w:p>
    <w:p w:rsidR="007D2C50" w:rsidRPr="002B40EE" w:rsidRDefault="007D2C50" w:rsidP="007D2C50">
      <w:r w:rsidRPr="002B40EE">
        <w:t>Таблица 2.9 -  Физико-химические показатели качества вареных колбас</w:t>
      </w:r>
    </w:p>
    <w:p w:rsidR="007D2C50" w:rsidRPr="002B40EE" w:rsidRDefault="007D2C50" w:rsidP="007D2C5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1690"/>
        <w:gridCol w:w="1620"/>
        <w:gridCol w:w="1943"/>
        <w:gridCol w:w="1689"/>
      </w:tblGrid>
      <w:tr w:rsidR="002B40EE" w:rsidRPr="002B40EE" w:rsidTr="007D2C5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Наименование п</w:t>
            </w:r>
            <w:r w:rsidRPr="002B40EE">
              <w:rPr>
                <w:b/>
              </w:rPr>
              <w:t>о</w:t>
            </w:r>
            <w:r w:rsidRPr="002B40EE">
              <w:rPr>
                <w:b/>
              </w:rPr>
              <w:t>казателей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Опытные образцы колбас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Требования ГОСТа для колбас</w:t>
            </w:r>
          </w:p>
        </w:tc>
      </w:tr>
      <w:tr w:rsidR="002B40EE" w:rsidRPr="002B40EE" w:rsidTr="007D2C5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50" w:rsidRPr="002B40EE" w:rsidRDefault="007D2C50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Докторская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proofErr w:type="spellStart"/>
            <w:r w:rsidRPr="002B40EE">
              <w:rPr>
                <w:b/>
              </w:rPr>
              <w:t>шпикачки</w:t>
            </w:r>
            <w:proofErr w:type="spell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r w:rsidRPr="002B40EE">
              <w:rPr>
                <w:b/>
              </w:rPr>
              <w:t>Докторская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pPr>
              <w:jc w:val="center"/>
              <w:rPr>
                <w:b/>
              </w:rPr>
            </w:pPr>
            <w:proofErr w:type="spellStart"/>
            <w:r w:rsidRPr="002B40EE">
              <w:rPr>
                <w:b/>
              </w:rPr>
              <w:t>шпикачки</w:t>
            </w:r>
            <w:proofErr w:type="spellEnd"/>
            <w:r w:rsidRPr="002B40EE">
              <w:rPr>
                <w:b/>
              </w:rPr>
              <w:t xml:space="preserve"> </w:t>
            </w:r>
          </w:p>
        </w:tc>
      </w:tr>
      <w:tr w:rsidR="002B40EE" w:rsidRPr="002B40EE" w:rsidTr="007D2C5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Массовая доля вл</w:t>
            </w:r>
            <w:r w:rsidRPr="002B40EE">
              <w:t>а</w:t>
            </w:r>
            <w:r w:rsidRPr="002B40EE">
              <w:t>ги, %, не более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65,0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54,9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65,0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55,0</w:t>
            </w:r>
          </w:p>
        </w:tc>
      </w:tr>
      <w:tr w:rsidR="002B40EE" w:rsidRPr="002B40EE" w:rsidTr="007D2C5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Массовая доля соли, %, не более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2,2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2,4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2,2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2,2</w:t>
            </w:r>
          </w:p>
        </w:tc>
      </w:tr>
      <w:tr w:rsidR="002B40EE" w:rsidRPr="002B40EE" w:rsidTr="007D2C5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C50" w:rsidRPr="002B40EE" w:rsidRDefault="007D2C50">
            <w:r w:rsidRPr="002B40EE">
              <w:t>Массовая доля ни</w:t>
            </w:r>
            <w:r w:rsidRPr="002B40EE">
              <w:t>т</w:t>
            </w:r>
            <w:r w:rsidRPr="002B40EE">
              <w:t>рита, %, не более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0,0020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0,0012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0,005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C50" w:rsidRPr="002B40EE" w:rsidRDefault="007D2C50">
            <w:r w:rsidRPr="002B40EE">
              <w:t>0,005</w:t>
            </w:r>
          </w:p>
        </w:tc>
      </w:tr>
    </w:tbl>
    <w:p w:rsidR="007D2C50" w:rsidRPr="002B40EE" w:rsidRDefault="007D2C50" w:rsidP="007D2C50"/>
    <w:p w:rsidR="007D2C50" w:rsidRPr="002B40EE" w:rsidRDefault="007D2C50" w:rsidP="007D2C50">
      <w:pPr>
        <w:rPr>
          <w:i/>
        </w:rPr>
      </w:pPr>
      <w:r w:rsidRPr="002B40EE">
        <w:rPr>
          <w:i/>
        </w:rPr>
        <w:t>Оформление иллюстраций</w:t>
      </w:r>
    </w:p>
    <w:p w:rsidR="007D2C50" w:rsidRPr="002B40EE" w:rsidRDefault="007D2C50" w:rsidP="007D2C50">
      <w:pPr>
        <w:rPr>
          <w:i/>
        </w:rPr>
      </w:pPr>
    </w:p>
    <w:p w:rsidR="007D2C50" w:rsidRPr="002B40EE" w:rsidRDefault="007D2C50" w:rsidP="007D2C50">
      <w:pPr>
        <w:ind w:firstLine="708"/>
        <w:jc w:val="both"/>
      </w:pPr>
      <w:r w:rsidRPr="002B40EE">
        <w:t>В текстовом документе для наглядности, доходчивости и уменьшения физического объема сплошного текста следует использовать таблицы и иллюстрации (схемы, диагра</w:t>
      </w:r>
      <w:r w:rsidRPr="002B40EE">
        <w:t>м</w:t>
      </w:r>
      <w:r w:rsidRPr="002B40EE">
        <w:t>мы, графики, чертежи, карты, фотографии, алг</w:t>
      </w:r>
      <w:r w:rsidRPr="002B40EE">
        <w:t>о</w:t>
      </w:r>
      <w:r w:rsidRPr="002B40EE">
        <w:t>ритмы, компьютерные распечатки и т.п.).</w:t>
      </w:r>
    </w:p>
    <w:p w:rsidR="007D2C50" w:rsidRPr="002B40EE" w:rsidRDefault="007D2C50" w:rsidP="007D2C50">
      <w:pPr>
        <w:ind w:firstLine="708"/>
        <w:jc w:val="both"/>
      </w:pPr>
      <w:r w:rsidRPr="002B40EE">
        <w:lastRenderedPageBreak/>
        <w:t>Иллюстрации в работах следует располагать непосредственно после текста, в кот</w:t>
      </w:r>
      <w:r w:rsidRPr="002B40EE">
        <w:t>о</w:t>
      </w:r>
      <w:r w:rsidRPr="002B40EE">
        <w:t>ром они упоминаются впервые, или на следующей странице. На все иллюстрации должны быть даны ссылки в работе.</w:t>
      </w:r>
    </w:p>
    <w:p w:rsidR="007D2C50" w:rsidRPr="002B40EE" w:rsidRDefault="007D2C50" w:rsidP="007D2C50">
      <w:pPr>
        <w:ind w:firstLine="708"/>
        <w:jc w:val="both"/>
      </w:pPr>
      <w:r w:rsidRPr="002B40EE">
        <w:t>Иллюстрации обозначают словом «Рисунок» и нумеруют арабскими цифрами в пределах раздела. Номер рисунка состоит из номера раздела и порядкового номера рису</w:t>
      </w:r>
      <w:r w:rsidRPr="002B40EE">
        <w:t>н</w:t>
      </w:r>
      <w:r w:rsidRPr="002B40EE">
        <w:t xml:space="preserve">ка, </w:t>
      </w:r>
      <w:proofErr w:type="gramStart"/>
      <w:r w:rsidRPr="002B40EE">
        <w:t>разделенных</w:t>
      </w:r>
      <w:proofErr w:type="gramEnd"/>
      <w:r w:rsidRPr="002B40EE">
        <w:t xml:space="preserve"> точкой, например: Рисунок 1.3. (тр</w:t>
      </w:r>
      <w:r w:rsidRPr="002B40EE">
        <w:t>е</w:t>
      </w:r>
      <w:r w:rsidRPr="002B40EE">
        <w:t>тий рисунок первого раздела).</w:t>
      </w:r>
    </w:p>
    <w:p w:rsidR="007D2C50" w:rsidRPr="002B40EE" w:rsidRDefault="007D2C50" w:rsidP="007D2C50">
      <w:pPr>
        <w:ind w:firstLine="708"/>
        <w:jc w:val="both"/>
      </w:pPr>
      <w:r w:rsidRPr="002B40EE">
        <w:t>Иллюстрации должны иметь подрисуночный текст, состоящий из слова «Рисунок», порядкового номера рисунка и тематического наименования р</w:t>
      </w:r>
      <w:r w:rsidRPr="002B40EE">
        <w:t>и</w:t>
      </w:r>
      <w:r w:rsidRPr="002B40EE">
        <w:t xml:space="preserve">сунка, например: </w:t>
      </w:r>
    </w:p>
    <w:p w:rsidR="007D2C50" w:rsidRPr="002B40EE" w:rsidRDefault="007D2C50" w:rsidP="007D2C50">
      <w:pPr>
        <w:ind w:firstLine="708"/>
        <w:jc w:val="both"/>
      </w:pPr>
      <w:r w:rsidRPr="002B40EE">
        <w:t>Рисунок 1.3 - Динамика товарооборота</w:t>
      </w:r>
    </w:p>
    <w:p w:rsidR="007D2C50" w:rsidRPr="002B40EE" w:rsidRDefault="007D2C50" w:rsidP="007D2C50">
      <w:pPr>
        <w:jc w:val="both"/>
      </w:pPr>
      <w:r w:rsidRPr="002B40EE">
        <w:t>Названия размещаются по центру сразу под иллюстрацией. Между назван</w:t>
      </w:r>
      <w:r w:rsidRPr="002B40EE">
        <w:t>и</w:t>
      </w:r>
      <w:r w:rsidRPr="002B40EE">
        <w:t>ем рисунка и его номером ставится знак «тире», в конце точку ставить не нужно. Шрифт и размер тот же, что и основной текст.</w:t>
      </w:r>
    </w:p>
    <w:p w:rsidR="007D2C50" w:rsidRPr="002B40EE" w:rsidRDefault="007D2C50" w:rsidP="007D2C50">
      <w:pPr>
        <w:ind w:firstLine="708"/>
        <w:jc w:val="both"/>
      </w:pPr>
      <w:r w:rsidRPr="002B40EE">
        <w:t>Слово «Рисунок» и наименование помещают после пояснительных данных и ра</w:t>
      </w:r>
      <w:r w:rsidRPr="002B40EE">
        <w:t>с</w:t>
      </w:r>
      <w:r w:rsidRPr="002B40EE">
        <w:t>полагают следующим образом:</w:t>
      </w:r>
    </w:p>
    <w:p w:rsidR="007D2C50" w:rsidRPr="002B40EE" w:rsidRDefault="007D2C50" w:rsidP="007D2C50">
      <w:pPr>
        <w:ind w:firstLine="708"/>
        <w:jc w:val="both"/>
      </w:pPr>
    </w:p>
    <w:p w:rsidR="007D2C50" w:rsidRPr="002B40EE" w:rsidRDefault="007D2C50" w:rsidP="007D2C50">
      <w:pPr>
        <w:ind w:firstLine="708"/>
        <w:jc w:val="both"/>
      </w:pPr>
    </w:p>
    <w:p w:rsidR="007D2C50" w:rsidRPr="002B40EE" w:rsidRDefault="007D2C50" w:rsidP="007D2C50">
      <w:pPr>
        <w:ind w:firstLine="708"/>
        <w:jc w:val="both"/>
      </w:pPr>
      <w:r w:rsidRPr="002B40EE">
        <w:rPr>
          <w:noProof/>
        </w:rPr>
        <w:drawing>
          <wp:inline distT="0" distB="0" distL="0" distR="0" wp14:anchorId="5E4BE16B" wp14:editId="2013BF2F">
            <wp:extent cx="4356100" cy="2447925"/>
            <wp:effectExtent l="0" t="0" r="0" b="0"/>
            <wp:docPr id="4" name="Рисунок 4" descr="http://m-arket.narod.ru/ST_NT/ST_NT2_JC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-arket.narod.ru/ST_NT/ST_NT2_JCT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C50" w:rsidRPr="002B40EE" w:rsidRDefault="007D2C50" w:rsidP="007D2C50">
      <w:pPr>
        <w:jc w:val="center"/>
      </w:pPr>
      <w:r w:rsidRPr="002B40EE">
        <w:t>Рисунок 2.1- Стадии жизненного цикла товаров</w:t>
      </w:r>
    </w:p>
    <w:p w:rsidR="007D2C50" w:rsidRPr="002B40EE" w:rsidRDefault="007D2C50" w:rsidP="007D2C50">
      <w:pPr>
        <w:ind w:firstLine="708"/>
        <w:jc w:val="both"/>
      </w:pPr>
    </w:p>
    <w:p w:rsidR="007D2C50" w:rsidRPr="002B40EE" w:rsidRDefault="007D2C50" w:rsidP="007D2C50">
      <w:pPr>
        <w:ind w:firstLine="708"/>
        <w:jc w:val="both"/>
      </w:pPr>
      <w:r w:rsidRPr="002B40EE">
        <w:t>Каждая иллюстрация должна пояснять текст, то есть давать возможность наглядн</w:t>
      </w:r>
      <w:r w:rsidRPr="002B40EE">
        <w:t>о</w:t>
      </w:r>
      <w:r w:rsidRPr="002B40EE">
        <w:t>го восприятия явлений, процессов и подытоживать цифровые данные.</w:t>
      </w:r>
    </w:p>
    <w:p w:rsidR="007D2C50" w:rsidRPr="002B40EE" w:rsidRDefault="007D2C50" w:rsidP="007D2C50">
      <w:pPr>
        <w:ind w:firstLine="708"/>
        <w:jc w:val="both"/>
      </w:pPr>
      <w:r w:rsidRPr="002B40EE">
        <w:t>В работе следует помещать лишь такие иллюстрации, которые дополняют, раскр</w:t>
      </w:r>
      <w:r w:rsidRPr="002B40EE">
        <w:t>ы</w:t>
      </w:r>
      <w:r w:rsidRPr="002B40EE">
        <w:t>вают содержание текста. Причем предпочтение отдается такому их размещению, чтобы не было необходимости разворачивать работу. Если это невозможно, то иллюстрации расп</w:t>
      </w:r>
      <w:r w:rsidRPr="002B40EE">
        <w:t>о</w:t>
      </w:r>
      <w:r w:rsidRPr="002B40EE">
        <w:t xml:space="preserve">лагают так, чтобы для их рассмотрения достаточно было повернуть работу по часовой стрелке. </w:t>
      </w:r>
    </w:p>
    <w:p w:rsidR="007D2C50" w:rsidRPr="002B40EE" w:rsidRDefault="007D2C50" w:rsidP="007D2C50">
      <w:pPr>
        <w:ind w:firstLine="708"/>
        <w:jc w:val="both"/>
      </w:pPr>
      <w:r w:rsidRPr="002B40EE">
        <w:t>При ссылках на иллюстрации в тексте следует писать «… в соответствии с рису</w:t>
      </w:r>
      <w:r w:rsidRPr="002B40EE">
        <w:t>н</w:t>
      </w:r>
      <w:r w:rsidRPr="002B40EE">
        <w:t>ком 2.1» при сквозной нумерации.</w:t>
      </w:r>
    </w:p>
    <w:p w:rsidR="007D2C50" w:rsidRPr="002B40EE" w:rsidRDefault="007D2C50" w:rsidP="007D2C50">
      <w:pPr>
        <w:ind w:firstLine="708"/>
        <w:jc w:val="both"/>
      </w:pPr>
      <w:r w:rsidRPr="002B40EE">
        <w:t>На ранее упомянутые в тексте иллюстрации ссылки дают с сокращением слова «смотри»: «(см. рисунок 2.1)».</w:t>
      </w:r>
    </w:p>
    <w:p w:rsidR="007D2C50" w:rsidRPr="002B40EE" w:rsidRDefault="007D2C50" w:rsidP="007D2C50">
      <w:pPr>
        <w:ind w:firstLine="708"/>
        <w:jc w:val="both"/>
      </w:pPr>
      <w:r w:rsidRPr="002B40EE">
        <w:t>Иллюстрации каждого приложения обозначают отдельной нумерацией арабскими цифрами с добавлением перед цифрой обозначения приложения, например: Рисунок А.2.</w:t>
      </w:r>
    </w:p>
    <w:p w:rsidR="007D2C50" w:rsidRPr="002B40EE" w:rsidRDefault="007D2C50" w:rsidP="007D2C50">
      <w:pPr>
        <w:ind w:firstLine="708"/>
        <w:jc w:val="both"/>
      </w:pPr>
      <w:r w:rsidRPr="002B40EE">
        <w:rPr>
          <w:i/>
        </w:rPr>
        <w:t>Схема</w:t>
      </w:r>
      <w:r w:rsidRPr="002B40EE">
        <w:t xml:space="preserve"> - это изображение, передающее обычно с помощью условных обозначений и без соблюдения масштаба основную идею какого-либо устройства, предмета, сооружения или процесса и показывающее взаим</w:t>
      </w:r>
      <w:r w:rsidRPr="002B40EE">
        <w:t>о</w:t>
      </w:r>
      <w:r w:rsidRPr="002B40EE">
        <w:t xml:space="preserve">связь их главных документов. </w:t>
      </w:r>
    </w:p>
    <w:p w:rsidR="007D2C50" w:rsidRPr="002B40EE" w:rsidRDefault="007D2C50" w:rsidP="007D2C50">
      <w:pPr>
        <w:ind w:firstLine="708"/>
        <w:jc w:val="both"/>
      </w:pPr>
      <w:r w:rsidRPr="002B40EE">
        <w:rPr>
          <w:i/>
        </w:rPr>
        <w:t>Диаграмма</w:t>
      </w:r>
      <w:r w:rsidRPr="002B40EE">
        <w:t xml:space="preserve"> - это графическое изображение, наглядно показывающее функционал</w:t>
      </w:r>
      <w:r w:rsidRPr="002B40EE">
        <w:t>ь</w:t>
      </w:r>
      <w:r w:rsidRPr="002B40EE">
        <w:t xml:space="preserve">ную зависимость двух и более переменных величин; способ наглядного представления информации, заданной в виде таблиц чисел. </w:t>
      </w:r>
    </w:p>
    <w:p w:rsidR="007D2C50" w:rsidRPr="002B40EE" w:rsidRDefault="007D2C50" w:rsidP="007D2C50">
      <w:pPr>
        <w:ind w:firstLine="708"/>
        <w:jc w:val="both"/>
      </w:pPr>
      <w:r w:rsidRPr="002B40EE">
        <w:lastRenderedPageBreak/>
        <w:t>Оформление диаграмм, изображающих функциональную зависимость двух или б</w:t>
      </w:r>
      <w:r w:rsidRPr="002B40EE">
        <w:t>о</w:t>
      </w:r>
      <w:r w:rsidRPr="002B40EE">
        <w:t>лее переменных. Значения переменных величин следует откл</w:t>
      </w:r>
      <w:r w:rsidRPr="002B40EE">
        <w:t>а</w:t>
      </w:r>
      <w:r w:rsidRPr="002B40EE">
        <w:t>дывать на осях координат в линейном или нелинейном (например, логарифмическом) масштабах изображения. Ма</w:t>
      </w:r>
      <w:r w:rsidRPr="002B40EE">
        <w:t>с</w:t>
      </w:r>
      <w:r w:rsidRPr="002B40EE">
        <w:t>штаб может быть разным для кажд</w:t>
      </w:r>
      <w:r w:rsidRPr="002B40EE">
        <w:t>о</w:t>
      </w:r>
      <w:r w:rsidRPr="002B40EE">
        <w:t>го направления координат. В прямоугольной системе координат независимая переменная величина, как правило, откладывается на горизо</w:t>
      </w:r>
      <w:r w:rsidRPr="002B40EE">
        <w:t>н</w:t>
      </w:r>
      <w:r w:rsidRPr="002B40EE">
        <w:t xml:space="preserve">тальной оси (оси абсцисс). Положительные значения величин откладываются вправо и вверх от точки начала отсчета. </w:t>
      </w:r>
      <w:proofErr w:type="gramStart"/>
      <w:r w:rsidRPr="002B40EE">
        <w:t>В полярной системе координат положительное направл</w:t>
      </w:r>
      <w:r w:rsidRPr="002B40EE">
        <w:t>е</w:t>
      </w:r>
      <w:r w:rsidRPr="002B40EE">
        <w:t>ние угловых координат должно соответствовать направлению вращения против часовой стрелки, а начало отсчета углов (угол 0) должно находиться на горизонтальной или верт</w:t>
      </w:r>
      <w:r w:rsidRPr="002B40EE">
        <w:t>и</w:t>
      </w:r>
      <w:r w:rsidRPr="002B40EE">
        <w:t>кальной осях.</w:t>
      </w:r>
      <w:proofErr w:type="gramEnd"/>
    </w:p>
    <w:p w:rsidR="007D2C50" w:rsidRPr="002B40EE" w:rsidRDefault="007D2C50" w:rsidP="007D2C50">
      <w:pPr>
        <w:ind w:firstLine="708"/>
        <w:jc w:val="both"/>
      </w:pPr>
    </w:p>
    <w:p w:rsidR="007D2C50" w:rsidRPr="002B40EE" w:rsidRDefault="007D2C50" w:rsidP="007D2C50">
      <w:pPr>
        <w:jc w:val="center"/>
      </w:pPr>
      <w:r w:rsidRPr="002B40EE">
        <w:rPr>
          <w:rFonts w:eastAsia="Times New Roman"/>
        </w:rPr>
        <w:object w:dxaOrig="7245" w:dyaOrig="3045">
          <v:shape id="_x0000_i1025" type="#_x0000_t75" style="width:362.25pt;height:152.5pt" o:ole="" fillcolor="window">
            <v:imagedata r:id="rId12" o:title=""/>
          </v:shape>
          <o:OLEObject Type="Embed" ProgID="MSGraph.Chart.8" ShapeID="_x0000_i1025" DrawAspect="Content" ObjectID="_1825612993" r:id="rId13">
            <o:FieldCodes>\s</o:FieldCodes>
          </o:OLEObject>
        </w:object>
      </w:r>
    </w:p>
    <w:p w:rsidR="007D2C50" w:rsidRPr="002B40EE" w:rsidRDefault="007D2C50" w:rsidP="007D2C50">
      <w:pPr>
        <w:jc w:val="right"/>
      </w:pPr>
    </w:p>
    <w:p w:rsidR="007D2C50" w:rsidRPr="002B40EE" w:rsidRDefault="007D2C50" w:rsidP="007D2C50">
      <w:pPr>
        <w:jc w:val="center"/>
      </w:pPr>
      <w:r w:rsidRPr="002B40EE">
        <w:rPr>
          <w:noProof/>
        </w:rPr>
        <w:drawing>
          <wp:inline distT="0" distB="0" distL="0" distR="0" wp14:anchorId="309A2479" wp14:editId="24760ADA">
            <wp:extent cx="4413885" cy="1764030"/>
            <wp:effectExtent l="0" t="0" r="0" b="0"/>
            <wp:docPr id="1" name="Рисунок 1" descr="http://www.refsru.com/images/referats/3014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refsru.com/images/referats/3014/image004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88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C50" w:rsidRPr="002B40EE" w:rsidRDefault="007D2C50" w:rsidP="007D2C50">
      <w:pPr>
        <w:ind w:firstLine="708"/>
        <w:jc w:val="center"/>
      </w:pPr>
      <w:r w:rsidRPr="002B40EE">
        <w:t>Рисунок 2.2 - Динамика производства товаров, их структура</w:t>
      </w:r>
    </w:p>
    <w:p w:rsidR="007D2C50" w:rsidRPr="002B40EE" w:rsidRDefault="007D2C50" w:rsidP="007D2C50">
      <w:pPr>
        <w:ind w:firstLine="708"/>
        <w:jc w:val="both"/>
      </w:pPr>
    </w:p>
    <w:p w:rsidR="007D2C50" w:rsidRPr="002B40EE" w:rsidRDefault="007D2C50" w:rsidP="007D2C50">
      <w:pPr>
        <w:ind w:firstLine="708"/>
        <w:jc w:val="both"/>
      </w:pPr>
      <w:r w:rsidRPr="002B40EE">
        <w:t>Диаграммы эффективны в тех случаях, когда их точность не является основной з</w:t>
      </w:r>
      <w:r w:rsidRPr="002B40EE">
        <w:t>а</w:t>
      </w:r>
      <w:r w:rsidRPr="002B40EE">
        <w:t>дачей, а необходимо путем глазомерной оценки быстро опред</w:t>
      </w:r>
      <w:r w:rsidRPr="002B40EE">
        <w:t>е</w:t>
      </w:r>
      <w:r w:rsidRPr="002B40EE">
        <w:t>лить превосходство одного процесса или явления над другими.</w:t>
      </w:r>
    </w:p>
    <w:p w:rsidR="007D2C50" w:rsidRPr="002B40EE" w:rsidRDefault="007D2C50" w:rsidP="007D2C50">
      <w:pPr>
        <w:ind w:firstLine="708"/>
        <w:jc w:val="both"/>
      </w:pPr>
      <w:r w:rsidRPr="002B40EE">
        <w:t>Необходимые качества любого рисунка - наглядность, графическая выразител</w:t>
      </w:r>
      <w:r w:rsidRPr="002B40EE">
        <w:t>ь</w:t>
      </w:r>
      <w:r w:rsidRPr="002B40EE">
        <w:t>ность и ясность.</w:t>
      </w:r>
    </w:p>
    <w:p w:rsidR="007D2C50" w:rsidRPr="002B40EE" w:rsidRDefault="007D2C50" w:rsidP="007D2C50">
      <w:pPr>
        <w:rPr>
          <w:i/>
        </w:rPr>
      </w:pPr>
      <w:r w:rsidRPr="002B40EE">
        <w:rPr>
          <w:i/>
        </w:rPr>
        <w:t>Перечисления и примечания</w:t>
      </w:r>
    </w:p>
    <w:p w:rsidR="007D2C50" w:rsidRPr="002B40EE" w:rsidRDefault="007D2C50" w:rsidP="007D2C50">
      <w:pPr>
        <w:ind w:firstLine="708"/>
        <w:jc w:val="both"/>
      </w:pPr>
      <w:r w:rsidRPr="002B40EE">
        <w:t>Перечисления при необходимости могут быть приведены внутри пунктов или по</w:t>
      </w:r>
      <w:r w:rsidRPr="002B40EE">
        <w:t>д</w:t>
      </w:r>
      <w:r w:rsidRPr="002B40EE">
        <w:t>пунктов. Перед каждой позицией перечисления следует ставить дефис или при необход</w:t>
      </w:r>
      <w:r w:rsidRPr="002B40EE">
        <w:t>и</w:t>
      </w:r>
      <w:r w:rsidRPr="002B40EE">
        <w:t>мости ссылки в тексте на одно из перечислений - строчную букву (арабскую цифру), п</w:t>
      </w:r>
      <w:r w:rsidRPr="002B40EE">
        <w:t>о</w:t>
      </w:r>
      <w:r w:rsidRPr="002B40EE">
        <w:t>сле которой ставится скобка.</w:t>
      </w:r>
    </w:p>
    <w:p w:rsidR="007D2C50" w:rsidRPr="002B40EE" w:rsidRDefault="007D2C50" w:rsidP="007D2C50">
      <w:r w:rsidRPr="002B40EE">
        <w:t>Например:</w:t>
      </w:r>
      <w:r w:rsidRPr="002B40EE">
        <w:br/>
        <w:t>Заключение содержит:</w:t>
      </w:r>
      <w:r w:rsidRPr="002B40EE">
        <w:br/>
        <w:t>- краткие выводы;</w:t>
      </w:r>
      <w:r w:rsidRPr="002B40EE">
        <w:br/>
        <w:t>- оценку решений;</w:t>
      </w:r>
      <w:r w:rsidRPr="002B40EE">
        <w:br/>
        <w:t>- разработку рекомендаций.</w:t>
      </w:r>
    </w:p>
    <w:p w:rsidR="007D2C50" w:rsidRPr="002B40EE" w:rsidRDefault="007D2C50" w:rsidP="007D2C50">
      <w:pPr>
        <w:pStyle w:val="af4"/>
        <w:shd w:val="clear" w:color="auto" w:fill="FFFFFF"/>
        <w:ind w:firstLine="708"/>
        <w:jc w:val="both"/>
      </w:pPr>
      <w:r w:rsidRPr="002B40EE">
        <w:rPr>
          <w:i/>
        </w:rPr>
        <w:lastRenderedPageBreak/>
        <w:t>Примечания и сноски.</w:t>
      </w:r>
      <w:r w:rsidRPr="002B40EE">
        <w:t xml:space="preserve"> 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9"/>
        <w:jc w:val="both"/>
      </w:pPr>
      <w:r w:rsidRPr="002B40EE">
        <w:t xml:space="preserve">Примечания приводят в </w:t>
      </w:r>
      <w:r w:rsidR="00AF549D" w:rsidRPr="002B40EE">
        <w:t>курсовой</w:t>
      </w:r>
      <w:r w:rsidRPr="002B40EE">
        <w:t xml:space="preserve"> работе, если необходимы пояснения или спр</w:t>
      </w:r>
      <w:r w:rsidRPr="002B40EE">
        <w:t>а</w:t>
      </w:r>
      <w:r w:rsidRPr="002B40EE">
        <w:t>вочные данные к содержанию текста, таблиц или графического материала. Слово «Пр</w:t>
      </w:r>
      <w:r w:rsidRPr="002B40EE">
        <w:t>и</w:t>
      </w:r>
      <w:r w:rsidRPr="002B40EE">
        <w:t>мечание» следует печатать с прописной буквы с абзацного отступа, не подчеркивая. Пр</w:t>
      </w:r>
      <w:r w:rsidRPr="002B40EE">
        <w:t>и</w:t>
      </w:r>
      <w:r w:rsidRPr="002B40EE">
        <w:t>мечания следует помещать непосре</w:t>
      </w:r>
      <w:r w:rsidRPr="002B40EE">
        <w:t>д</w:t>
      </w:r>
      <w:r w:rsidRPr="002B40EE">
        <w:t>ственно после текстового, графического материала или таблицы, к которым относятся эти примечания. Если примечание одно, то после слова «Примечание» ставится тире и те</w:t>
      </w:r>
      <w:proofErr w:type="gramStart"/>
      <w:r w:rsidRPr="002B40EE">
        <w:t>кст пр</w:t>
      </w:r>
      <w:proofErr w:type="gramEnd"/>
      <w:r w:rsidRPr="002B40EE">
        <w:t>имечания печатают с прописной буквы. Одно пр</w:t>
      </w:r>
      <w:r w:rsidRPr="002B40EE">
        <w:t>и</w:t>
      </w:r>
      <w:r w:rsidRPr="002B40EE">
        <w:t xml:space="preserve">мечание не нумеруется. Несколько примечаний нумеруют по порядку арабскими цифрами без точки. 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9"/>
        <w:jc w:val="both"/>
      </w:pPr>
      <w:r w:rsidRPr="002B40EE">
        <w:t xml:space="preserve">При необходимости дополнительного пояснения в </w:t>
      </w:r>
      <w:r w:rsidR="00AF549D" w:rsidRPr="002B40EE">
        <w:t>курсовой</w:t>
      </w:r>
      <w:r w:rsidRPr="002B40EE">
        <w:t xml:space="preserve"> работе допускается использовать примечание, оформленное в виде сноски. Знак сно</w:t>
      </w:r>
      <w:r w:rsidRPr="002B40EE">
        <w:t>с</w:t>
      </w:r>
      <w:r w:rsidRPr="002B40EE">
        <w:t>ки ставят без пробела непосредственно после того слова, числа, символа, предложения, к которому дается поя</w:t>
      </w:r>
      <w:r w:rsidRPr="002B40EE">
        <w:t>с</w:t>
      </w:r>
      <w:r w:rsidRPr="002B40EE">
        <w:t>нение. Знак сноски указывается надстрочно арабскими цифрами. Допускается вместо цифр использовать знак звездочка. Сноску располагают с абзацного отступа в конце стр</w:t>
      </w:r>
      <w:r w:rsidRPr="002B40EE">
        <w:t>а</w:t>
      </w:r>
      <w:r w:rsidRPr="002B40EE">
        <w:t>ницы, на которой приведено поясняемое слово (словосочетание или данные). Сноску о</w:t>
      </w:r>
      <w:r w:rsidRPr="002B40EE">
        <w:t>т</w:t>
      </w:r>
      <w:r w:rsidRPr="002B40EE">
        <w:t>деляют от текста короткой сплошной тонкой горизонтальной линией с левой стороны страницы.</w:t>
      </w:r>
    </w:p>
    <w:p w:rsidR="007D2C50" w:rsidRPr="002B40EE" w:rsidRDefault="007D2C50" w:rsidP="007D2C50"/>
    <w:p w:rsidR="007D2C50" w:rsidRPr="002B40EE" w:rsidRDefault="007D2C50" w:rsidP="007D2C50">
      <w:pPr>
        <w:rPr>
          <w:i/>
        </w:rPr>
      </w:pPr>
      <w:r w:rsidRPr="002B40EE">
        <w:rPr>
          <w:i/>
        </w:rPr>
        <w:t>Оформление формул и уравнений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ind w:firstLine="708"/>
        <w:jc w:val="both"/>
      </w:pPr>
      <w:r w:rsidRPr="002B40EE">
        <w:t>Уравнения и формулы следует выделять из текста в отдельную строку. Выше и ниже каждой формулы или уравнения должно быть оставлено не м</w:t>
      </w:r>
      <w:r w:rsidRPr="002B40EE">
        <w:t>е</w:t>
      </w:r>
      <w:r w:rsidRPr="002B40EE">
        <w:t>нее одной свободной строки. Если уравнение не умещается в одну строку, оно должно быть перенесено после знака равенства</w:t>
      </w:r>
      <w:proofErr w:type="gramStart"/>
      <w:r w:rsidRPr="002B40EE">
        <w:t xml:space="preserve"> (=) </w:t>
      </w:r>
      <w:proofErr w:type="gramEnd"/>
      <w:r w:rsidRPr="002B40EE">
        <w:t>или после знаков плюс (+), минус (-). умножения (х). деления (:) или других математических знаков. На новой строке знак повторяется. При переносе формулы на знаке, символизирующем операцию умножения, применяют знак «X».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>Пояснение значений символов и числовых коэффициентов следует приводить непосре</w:t>
      </w:r>
      <w:r w:rsidRPr="002B40EE">
        <w:t>д</w:t>
      </w:r>
      <w:r w:rsidRPr="002B40EE">
        <w:t>ственно под формулой в той же последовательности, в которой они представлены в фо</w:t>
      </w:r>
      <w:r w:rsidRPr="002B40EE">
        <w:t>р</w:t>
      </w:r>
      <w:r w:rsidRPr="002B40EE">
        <w:t>муле. Значение каждого символа и числового коэффициента необходимо приводить с н</w:t>
      </w:r>
      <w:r w:rsidRPr="002B40EE">
        <w:t>о</w:t>
      </w:r>
      <w:r w:rsidRPr="002B40EE">
        <w:t>вой строки. Первую строку пояснения начинают со слова «где» без двоеточия с абзаца.</w:t>
      </w:r>
    </w:p>
    <w:p w:rsidR="007D2C50" w:rsidRPr="002B40EE" w:rsidRDefault="007D2C50" w:rsidP="007D2C50">
      <w:pPr>
        <w:ind w:firstLine="708"/>
        <w:jc w:val="both"/>
      </w:pPr>
      <w:r w:rsidRPr="002B40EE">
        <w:t xml:space="preserve">В </w:t>
      </w:r>
      <w:r w:rsidR="00AF549D" w:rsidRPr="002B40EE">
        <w:t>курсовых</w:t>
      </w:r>
      <w:r w:rsidRPr="002B40EE">
        <w:t xml:space="preserve"> работах формулы следует нумеровать в пределах раздела. В этом сл</w:t>
      </w:r>
      <w:r w:rsidRPr="002B40EE">
        <w:t>у</w:t>
      </w:r>
      <w:r w:rsidRPr="002B40EE">
        <w:t xml:space="preserve">чае номер формулы состоит из номера раздела и порядкового номера формулы, </w:t>
      </w:r>
      <w:proofErr w:type="gramStart"/>
      <w:r w:rsidRPr="002B40EE">
        <w:t>разделе</w:t>
      </w:r>
      <w:r w:rsidRPr="002B40EE">
        <w:t>н</w:t>
      </w:r>
      <w:r w:rsidRPr="002B40EE">
        <w:t>ных</w:t>
      </w:r>
      <w:proofErr w:type="gramEnd"/>
      <w:r w:rsidRPr="002B40EE">
        <w:t xml:space="preserve"> точкой, например: (4.2).</w:t>
      </w:r>
    </w:p>
    <w:p w:rsidR="007D2C50" w:rsidRPr="002B40EE" w:rsidRDefault="007D2C50" w:rsidP="007D2C50">
      <w:pPr>
        <w:ind w:firstLine="708"/>
        <w:jc w:val="both"/>
      </w:pPr>
      <w:r w:rsidRPr="002B40EE">
        <w:t>Формулы и уравнения следует выделять из текста в отдельную строку. Формулы следует располагать посередине строки и обозначать порядковой нумерацией в пределах всей работы арабскими цифрами в круглых скобках в крайнем правом положении на строке. Выше и ниже каждой формулы и уравнения необходимо оставлять не менее одной свободной строки. В качестве символов физических величин в формуле следует прим</w:t>
      </w:r>
      <w:r w:rsidRPr="002B40EE">
        <w:t>е</w:t>
      </w:r>
      <w:r w:rsidRPr="002B40EE">
        <w:t>нять обозначения, установленные соответствующими нормативными документами. Поя</w:t>
      </w:r>
      <w:r w:rsidRPr="002B40EE">
        <w:t>с</w:t>
      </w:r>
      <w:r w:rsidRPr="002B40EE">
        <w:t>нение символов и числовых коэффициентов, если они не пояснены ранее, должны быть приведены непосредственно под формулой. Пояснение кажд</w:t>
      </w:r>
      <w:r w:rsidRPr="002B40EE">
        <w:t>о</w:t>
      </w:r>
      <w:r w:rsidRPr="002B40EE">
        <w:t>го символа следует давать с новой строки в той последовательности, в кот</w:t>
      </w:r>
      <w:r w:rsidRPr="002B40EE">
        <w:t>о</w:t>
      </w:r>
      <w:r w:rsidRPr="002B40EE">
        <w:t>рой символы приведены в формуле. Первая строка пояснения должна нач</w:t>
      </w:r>
      <w:r w:rsidRPr="002B40EE">
        <w:t>и</w:t>
      </w:r>
      <w:r w:rsidRPr="002B40EE">
        <w:t>наться со слова «где» (без двоеточия), с абзаца.</w:t>
      </w:r>
    </w:p>
    <w:p w:rsidR="007D2C50" w:rsidRPr="002B40EE" w:rsidRDefault="007D2C50" w:rsidP="007D2C50">
      <w:pPr>
        <w:ind w:firstLine="708"/>
        <w:jc w:val="both"/>
      </w:pPr>
      <w:r w:rsidRPr="002B40EE">
        <w:t>Например: коэффициент теплопроводности материала определяется по формуле:</w:t>
      </w:r>
    </w:p>
    <w:p w:rsidR="007D2C50" w:rsidRPr="002B40EE" w:rsidRDefault="007D2C50" w:rsidP="007D2C50">
      <w:pPr>
        <w:ind w:firstLine="708"/>
        <w:jc w:val="both"/>
      </w:pPr>
    </w:p>
    <w:p w:rsidR="007D2C50" w:rsidRPr="002B40EE" w:rsidRDefault="007D2C50" w:rsidP="007D2C50">
      <w:pPr>
        <w:jc w:val="center"/>
      </w:pPr>
      <w:r w:rsidRPr="002B40EE">
        <w:t xml:space="preserve">                                             </w:t>
      </w:r>
      <w:r w:rsidRPr="002B40EE">
        <w:rPr>
          <w:rFonts w:eastAsia="Times New Roman"/>
          <w:position w:val="-30"/>
        </w:rPr>
        <w:object w:dxaOrig="2295" w:dyaOrig="675">
          <v:shape id="_x0000_i1026" type="#_x0000_t75" style="width:114.5pt;height:34pt" o:ole="">
            <v:imagedata r:id="rId16" o:title=""/>
          </v:shape>
          <o:OLEObject Type="Embed" ProgID="Equation.3" ShapeID="_x0000_i1026" DrawAspect="Content" ObjectID="_1825612994" r:id="rId17"/>
        </w:object>
      </w:r>
      <w:r w:rsidRPr="002B40EE">
        <w:tab/>
      </w:r>
      <w:r w:rsidRPr="002B40EE">
        <w:tab/>
        <w:t xml:space="preserve">                                            (2.1)</w:t>
      </w:r>
    </w:p>
    <w:p w:rsidR="007D2C50" w:rsidRPr="002B40EE" w:rsidRDefault="007D2C50" w:rsidP="007D2C50">
      <w:pPr>
        <w:ind w:firstLine="708"/>
        <w:jc w:val="both"/>
      </w:pPr>
    </w:p>
    <w:p w:rsidR="007D2C50" w:rsidRPr="002B40EE" w:rsidRDefault="007D2C50" w:rsidP="007D2C50">
      <w:pPr>
        <w:ind w:firstLine="709"/>
      </w:pPr>
      <w:r w:rsidRPr="002B40EE">
        <w:lastRenderedPageBreak/>
        <w:t xml:space="preserve">где λ – коэффициент теплопроводности, </w:t>
      </w:r>
      <w:proofErr w:type="gramStart"/>
      <w:r w:rsidRPr="002B40EE">
        <w:t>ккал</w:t>
      </w:r>
      <w:proofErr w:type="gramEnd"/>
      <w:r w:rsidRPr="002B40EE">
        <w:t>/м</w:t>
      </w:r>
      <w:r w:rsidRPr="002B40EE">
        <w:rPr>
          <w:vertAlign w:val="superscript"/>
        </w:rPr>
        <w:t>2</w:t>
      </w:r>
      <w:r w:rsidRPr="002B40EE">
        <w:t>ч</w:t>
      </w:r>
      <w:r w:rsidRPr="002B40EE">
        <w:rPr>
          <w:b/>
        </w:rPr>
        <w:t>·</w:t>
      </w:r>
      <w:r w:rsidRPr="002B40EE">
        <w:t>град;</w:t>
      </w:r>
    </w:p>
    <w:p w:rsidR="007D2C50" w:rsidRPr="002B40EE" w:rsidRDefault="007D2C50" w:rsidP="007D2C50">
      <w:pPr>
        <w:ind w:firstLine="709"/>
      </w:pPr>
      <w:r w:rsidRPr="002B40EE">
        <w:t xml:space="preserve">Q –  количество тепла, прошедшего через слой материала, </w:t>
      </w:r>
      <w:proofErr w:type="gramStart"/>
      <w:r w:rsidRPr="002B40EE">
        <w:t>ккал</w:t>
      </w:r>
      <w:proofErr w:type="gramEnd"/>
      <w:r w:rsidRPr="002B40EE">
        <w:t>;</w:t>
      </w:r>
    </w:p>
    <w:p w:rsidR="007D2C50" w:rsidRPr="002B40EE" w:rsidRDefault="007D2C50" w:rsidP="007D2C50">
      <w:pPr>
        <w:ind w:firstLine="709"/>
      </w:pPr>
      <w:r w:rsidRPr="002B40EE">
        <w:t xml:space="preserve">σ – толщина слоя материала, </w:t>
      </w:r>
      <w:proofErr w:type="gramStart"/>
      <w:r w:rsidRPr="002B40EE">
        <w:t>м</w:t>
      </w:r>
      <w:proofErr w:type="gramEnd"/>
      <w:r w:rsidRPr="002B40EE">
        <w:t>;</w:t>
      </w:r>
    </w:p>
    <w:p w:rsidR="007D2C50" w:rsidRPr="002B40EE" w:rsidRDefault="007D2C50" w:rsidP="007D2C50">
      <w:pPr>
        <w:ind w:firstLine="709"/>
      </w:pPr>
      <w:r w:rsidRPr="002B40EE">
        <w:rPr>
          <w:lang w:val="en-US"/>
        </w:rPr>
        <w:t>S</w:t>
      </w:r>
      <w:r w:rsidRPr="002B40EE">
        <w:t xml:space="preserve"> – </w:t>
      </w:r>
      <w:proofErr w:type="gramStart"/>
      <w:r w:rsidRPr="002B40EE">
        <w:t>площадь</w:t>
      </w:r>
      <w:proofErr w:type="gramEnd"/>
      <w:r w:rsidRPr="002B40EE">
        <w:t xml:space="preserve"> образца, м</w:t>
      </w:r>
      <w:r w:rsidRPr="002B40EE">
        <w:rPr>
          <w:vertAlign w:val="superscript"/>
        </w:rPr>
        <w:t>2</w:t>
      </w:r>
      <w:r w:rsidRPr="002B40EE">
        <w:t>;</w:t>
      </w:r>
    </w:p>
    <w:p w:rsidR="007D2C50" w:rsidRPr="002B40EE" w:rsidRDefault="007D2C50" w:rsidP="007D2C50">
      <w:pPr>
        <w:ind w:firstLine="709"/>
      </w:pPr>
      <w:r w:rsidRPr="002B40EE">
        <w:rPr>
          <w:lang w:val="en-US"/>
        </w:rPr>
        <w:t>T</w:t>
      </w:r>
      <w:r w:rsidRPr="002B40EE">
        <w:t xml:space="preserve"> – </w:t>
      </w:r>
      <w:proofErr w:type="gramStart"/>
      <w:r w:rsidRPr="002B40EE">
        <w:t>время</w:t>
      </w:r>
      <w:proofErr w:type="gramEnd"/>
      <w:r w:rsidRPr="002B40EE">
        <w:t>, ч;</w:t>
      </w:r>
    </w:p>
    <w:p w:rsidR="007D2C50" w:rsidRPr="002B40EE" w:rsidRDefault="007D2C50" w:rsidP="007D2C50">
      <w:pPr>
        <w:ind w:firstLine="709"/>
      </w:pPr>
      <w:proofErr w:type="gramStart"/>
      <w:r w:rsidRPr="002B40EE">
        <w:rPr>
          <w:lang w:val="en-US"/>
        </w:rPr>
        <w:t>t</w:t>
      </w:r>
      <w:r w:rsidRPr="002B40EE">
        <w:rPr>
          <w:vertAlign w:val="subscript"/>
        </w:rPr>
        <w:t>1</w:t>
      </w:r>
      <w:r w:rsidRPr="002B40EE">
        <w:t>-</w:t>
      </w:r>
      <w:r w:rsidRPr="002B40EE">
        <w:rPr>
          <w:lang w:val="en-US"/>
        </w:rPr>
        <w:t>t</w:t>
      </w:r>
      <w:r w:rsidRPr="002B40EE">
        <w:rPr>
          <w:vertAlign w:val="subscript"/>
        </w:rPr>
        <w:t>2</w:t>
      </w:r>
      <w:proofErr w:type="gramEnd"/>
      <w:r w:rsidRPr="002B40EE">
        <w:t xml:space="preserve"> – разность температур обеих поверхностей слоя, град.</w:t>
      </w:r>
    </w:p>
    <w:p w:rsidR="007D2C50" w:rsidRPr="002B40EE" w:rsidRDefault="007D2C50" w:rsidP="007D2C50">
      <w:pPr>
        <w:jc w:val="both"/>
      </w:pPr>
    </w:p>
    <w:p w:rsidR="007D2C50" w:rsidRPr="002B40EE" w:rsidRDefault="007D2C50" w:rsidP="007D2C50">
      <w:pPr>
        <w:ind w:firstLine="708"/>
        <w:jc w:val="both"/>
      </w:pPr>
      <w:r w:rsidRPr="002B40EE">
        <w:t>Формулы, следующие одна за другой и не разделенные текстом, отд</w:t>
      </w:r>
      <w:r w:rsidRPr="002B40EE">
        <w:t>е</w:t>
      </w:r>
      <w:r w:rsidRPr="002B40EE">
        <w:t>ляют запятой.</w:t>
      </w:r>
    </w:p>
    <w:p w:rsidR="007D2C50" w:rsidRPr="002B40EE" w:rsidRDefault="007D2C50" w:rsidP="007D2C50">
      <w:pPr>
        <w:ind w:firstLine="708"/>
        <w:jc w:val="both"/>
      </w:pPr>
      <w:r w:rsidRPr="002B40EE">
        <w:t>Порядок изложения математических уравнений такой же, как и фо</w:t>
      </w:r>
      <w:r w:rsidRPr="002B40EE">
        <w:t>р</w:t>
      </w:r>
      <w:r w:rsidRPr="002B40EE">
        <w:t>мул.</w:t>
      </w:r>
    </w:p>
    <w:p w:rsidR="007D2C50" w:rsidRPr="002B40EE" w:rsidRDefault="007D2C50" w:rsidP="007D2C50">
      <w:pPr>
        <w:ind w:firstLine="708"/>
        <w:jc w:val="both"/>
      </w:pPr>
    </w:p>
    <w:p w:rsidR="007D2C50" w:rsidRPr="002B40EE" w:rsidRDefault="007D2C50" w:rsidP="007D2C50">
      <w:pPr>
        <w:rPr>
          <w:i/>
        </w:rPr>
      </w:pPr>
      <w:r w:rsidRPr="002B40EE">
        <w:rPr>
          <w:i/>
        </w:rPr>
        <w:t>Сокращения в дипломной работе</w:t>
      </w:r>
    </w:p>
    <w:p w:rsidR="007D2C50" w:rsidRPr="002B40EE" w:rsidRDefault="007D2C50" w:rsidP="007D2C50">
      <w:pPr>
        <w:rPr>
          <w:i/>
        </w:rPr>
      </w:pPr>
    </w:p>
    <w:p w:rsidR="007D2C50" w:rsidRPr="002B40EE" w:rsidRDefault="007D2C50" w:rsidP="007D2C50">
      <w:pPr>
        <w:ind w:firstLine="708"/>
        <w:jc w:val="both"/>
      </w:pPr>
      <w:r w:rsidRPr="002B40EE">
        <w:t xml:space="preserve">В </w:t>
      </w:r>
      <w:r w:rsidR="00AF549D" w:rsidRPr="002B40EE">
        <w:t>курсовых</w:t>
      </w:r>
      <w:r w:rsidRPr="002B40EE">
        <w:t xml:space="preserve"> работах - допускаются общепринятые сокращения и аббревиатуры, установленные правилами орфографии и соответствующими но</w:t>
      </w:r>
      <w:r w:rsidRPr="002B40EE">
        <w:t>р</w:t>
      </w:r>
      <w:r w:rsidRPr="002B40EE">
        <w:t>мативными документами, например: </w:t>
      </w:r>
      <w:proofErr w:type="gramStart"/>
      <w:r w:rsidRPr="002B40EE">
        <w:t>с</w:t>
      </w:r>
      <w:proofErr w:type="gramEnd"/>
      <w:r w:rsidRPr="002B40EE">
        <w:t xml:space="preserve">. - страница; г. - год; гг. - годы; мин. - минимальный; макс. - максимальный; </w:t>
      </w:r>
      <w:proofErr w:type="spellStart"/>
      <w:r w:rsidRPr="002B40EE">
        <w:t>абс</w:t>
      </w:r>
      <w:proofErr w:type="spellEnd"/>
      <w:r w:rsidRPr="002B40EE">
        <w:t xml:space="preserve">. - абсолютный; </w:t>
      </w:r>
      <w:proofErr w:type="spellStart"/>
      <w:r w:rsidRPr="002B40EE">
        <w:t>отн</w:t>
      </w:r>
      <w:proofErr w:type="spellEnd"/>
      <w:r w:rsidRPr="002B40EE">
        <w:t>. - относительный; т.е. - то есть; т.д. 0 так далее; т.п. - тому подо</w:t>
      </w:r>
      <w:r w:rsidRPr="002B40EE">
        <w:t>б</w:t>
      </w:r>
      <w:r w:rsidRPr="002B40EE">
        <w:t xml:space="preserve">ное; др. - другие; пр. - прочее; см. - смотри; </w:t>
      </w:r>
      <w:proofErr w:type="spellStart"/>
      <w:r w:rsidRPr="002B40EE">
        <w:t>номин</w:t>
      </w:r>
      <w:proofErr w:type="spellEnd"/>
      <w:r w:rsidRPr="002B40EE">
        <w:t xml:space="preserve">. - номинальный; </w:t>
      </w:r>
      <w:proofErr w:type="spellStart"/>
      <w:r w:rsidRPr="002B40EE">
        <w:t>наим</w:t>
      </w:r>
      <w:proofErr w:type="spellEnd"/>
      <w:r w:rsidRPr="002B40EE">
        <w:t xml:space="preserve">. - наименьший; наиб. - наибольший; </w:t>
      </w:r>
      <w:proofErr w:type="gramStart"/>
      <w:r w:rsidRPr="002B40EE">
        <w:t>млн</w:t>
      </w:r>
      <w:proofErr w:type="gramEnd"/>
      <w:r w:rsidRPr="002B40EE">
        <w:t xml:space="preserve"> - миллион; млрд - миллиард; тыс. - тысяча; канд. - канд</w:t>
      </w:r>
      <w:r w:rsidRPr="002B40EE">
        <w:t>и</w:t>
      </w:r>
      <w:r w:rsidRPr="002B40EE">
        <w:t xml:space="preserve">дат; доц. - доцент; проф. - профессор; д-р - доктор; экз. - экземпляр; прим. - примечание; п. - пункт; разд. - раздел; сб. - сборник; </w:t>
      </w:r>
      <w:proofErr w:type="spellStart"/>
      <w:r w:rsidRPr="002B40EE">
        <w:t>вып</w:t>
      </w:r>
      <w:proofErr w:type="spellEnd"/>
      <w:r w:rsidRPr="002B40EE">
        <w:t xml:space="preserve">. - выпуск; изд. - издание; </w:t>
      </w:r>
      <w:proofErr w:type="spellStart"/>
      <w:r w:rsidRPr="002B40EE">
        <w:t>б.г</w:t>
      </w:r>
      <w:proofErr w:type="spellEnd"/>
      <w:r w:rsidRPr="002B40EE">
        <w:t>. - без года; сост. - состав</w:t>
      </w:r>
      <w:r w:rsidRPr="002B40EE">
        <w:t>и</w:t>
      </w:r>
      <w:r w:rsidRPr="002B40EE">
        <w:t xml:space="preserve">тель; Мн. - Минск, </w:t>
      </w:r>
      <w:proofErr w:type="spellStart"/>
      <w:r w:rsidRPr="002B40EE">
        <w:t>Спб</w:t>
      </w:r>
      <w:proofErr w:type="spellEnd"/>
      <w:r w:rsidRPr="002B40EE">
        <w:t>. - Санкт-Петербург.</w:t>
      </w:r>
    </w:p>
    <w:p w:rsidR="007D2C50" w:rsidRPr="002B40EE" w:rsidRDefault="007D2C50" w:rsidP="007D2C50">
      <w:pPr>
        <w:ind w:firstLine="708"/>
        <w:jc w:val="both"/>
      </w:pPr>
      <w:r w:rsidRPr="002B40EE">
        <w:t xml:space="preserve">Принятые в </w:t>
      </w:r>
      <w:r w:rsidR="00AF549D" w:rsidRPr="002B40EE">
        <w:t>курсовых</w:t>
      </w:r>
      <w:r w:rsidRPr="002B40EE">
        <w:t xml:space="preserve"> работах малораспространенные сокращения, условные об</w:t>
      </w:r>
      <w:r w:rsidRPr="002B40EE">
        <w:t>о</w:t>
      </w:r>
      <w:r w:rsidRPr="002B40EE">
        <w:t>значения, символы, единицы и специфические термины, повт</w:t>
      </w:r>
      <w:r w:rsidRPr="002B40EE">
        <w:t>о</w:t>
      </w:r>
      <w:r w:rsidRPr="002B40EE">
        <w:t>ряющиеся в работах более трех раз, должны быть представлены в виде о</w:t>
      </w:r>
      <w:r w:rsidRPr="002B40EE">
        <w:t>т</w:t>
      </w:r>
      <w:r w:rsidRPr="002B40EE">
        <w:t>дельного перечня (списка).</w:t>
      </w:r>
    </w:p>
    <w:p w:rsidR="007D2C50" w:rsidRPr="002B40EE" w:rsidRDefault="007D2C50" w:rsidP="007D2C50">
      <w:pPr>
        <w:ind w:firstLine="708"/>
        <w:jc w:val="both"/>
      </w:pPr>
      <w:r w:rsidRPr="002B40EE">
        <w:t>Перечень сокращений, условных обозначений, символов, единиц и терминов сл</w:t>
      </w:r>
      <w:r w:rsidRPr="002B40EE">
        <w:t>е</w:t>
      </w:r>
      <w:r w:rsidRPr="002B40EE">
        <w:t>дует выделить как самостоятельный структурный элемент раб</w:t>
      </w:r>
      <w:r w:rsidRPr="002B40EE">
        <w:t>о</w:t>
      </w:r>
      <w:r w:rsidRPr="002B40EE">
        <w:t>ты и поместить его после структурного элемента «Содержание».</w:t>
      </w:r>
    </w:p>
    <w:p w:rsidR="007D2C50" w:rsidRPr="002B40EE" w:rsidRDefault="007D2C50" w:rsidP="007D2C50">
      <w:pPr>
        <w:ind w:firstLine="708"/>
        <w:jc w:val="both"/>
      </w:pPr>
      <w:r w:rsidRPr="002B40EE">
        <w:t>Текст перечня располагают столбцом. Слева в алфавитном порядке приводят с</w:t>
      </w:r>
      <w:r w:rsidRPr="002B40EE">
        <w:t>о</w:t>
      </w:r>
      <w:r w:rsidRPr="002B40EE">
        <w:t>кращения, условные обозначения, символы, единицы и термины, справа - их детальную расшифровку.</w:t>
      </w:r>
    </w:p>
    <w:p w:rsidR="007D2C50" w:rsidRPr="002B40EE" w:rsidRDefault="007D2C50" w:rsidP="007D2C50">
      <w:pPr>
        <w:ind w:firstLine="708"/>
        <w:jc w:val="both"/>
      </w:pPr>
    </w:p>
    <w:p w:rsidR="007D2C50" w:rsidRPr="002B40EE" w:rsidRDefault="007D2C50" w:rsidP="007D2C50">
      <w:pPr>
        <w:rPr>
          <w:i/>
        </w:rPr>
      </w:pPr>
      <w:r w:rsidRPr="002B40EE">
        <w:rPr>
          <w:i/>
        </w:rPr>
        <w:t>Оформление библиографического списка</w:t>
      </w:r>
    </w:p>
    <w:p w:rsidR="007D2C50" w:rsidRPr="002B40EE" w:rsidRDefault="007D2C50" w:rsidP="007D2C50">
      <w:pPr>
        <w:jc w:val="both"/>
      </w:pPr>
      <w:r w:rsidRPr="002B40EE">
        <w:t> </w:t>
      </w:r>
      <w:r w:rsidRPr="002B40EE">
        <w:tab/>
        <w:t xml:space="preserve">В </w:t>
      </w:r>
      <w:r w:rsidR="00AF549D" w:rsidRPr="002B40EE">
        <w:t>курсовых</w:t>
      </w:r>
      <w:r w:rsidRPr="002B40EE">
        <w:t xml:space="preserve"> работах использованные источники следует располагать в порядке п</w:t>
      </w:r>
      <w:r w:rsidRPr="002B40EE">
        <w:t>о</w:t>
      </w:r>
      <w:r w:rsidRPr="002B40EE">
        <w:t>явления ссылок в тексте работы или алфавитном порядке фамилий первых авторов (загл</w:t>
      </w:r>
      <w:r w:rsidRPr="002B40EE">
        <w:t>а</w:t>
      </w:r>
      <w:r w:rsidRPr="002B40EE">
        <w:t>вий).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 xml:space="preserve">Ссылки в </w:t>
      </w:r>
      <w:r w:rsidR="00AF549D" w:rsidRPr="002B40EE">
        <w:t>курсовой</w:t>
      </w:r>
      <w:r w:rsidRPr="002B40EE">
        <w:t xml:space="preserve"> работе   на порядковые номера формул приводятся в скобках: в фо</w:t>
      </w:r>
      <w:r w:rsidRPr="002B40EE">
        <w:t>р</w:t>
      </w:r>
      <w:r w:rsidRPr="002B40EE">
        <w:t>муле (1). Формулы, помещаемые в приложениях, нумеруются арабскими цифрами в пр</w:t>
      </w:r>
      <w:r w:rsidRPr="002B40EE">
        <w:t>е</w:t>
      </w:r>
      <w:r w:rsidRPr="002B40EE">
        <w:t>делах каждого приложения с добавлением перед каждой цифрой обозначения прилож</w:t>
      </w:r>
      <w:r w:rsidRPr="002B40EE">
        <w:t>е</w:t>
      </w:r>
      <w:r w:rsidRPr="002B40EE">
        <w:t>ния: (В.1).</w:t>
      </w:r>
    </w:p>
    <w:p w:rsidR="007D2C50" w:rsidRPr="002B40EE" w:rsidRDefault="007D2C50" w:rsidP="007D2C50">
      <w:pPr>
        <w:pStyle w:val="af4"/>
        <w:shd w:val="clear" w:color="auto" w:fill="FFFFFF"/>
        <w:spacing w:before="0" w:beforeAutospacing="0" w:after="0" w:afterAutospacing="0"/>
        <w:jc w:val="both"/>
      </w:pPr>
      <w:r w:rsidRPr="002B40EE">
        <w:t>Допускается нумерация формул в пределах раздела. В этом случае номер формулы сост</w:t>
      </w:r>
      <w:r w:rsidRPr="002B40EE">
        <w:t>о</w:t>
      </w:r>
      <w:r w:rsidRPr="002B40EE">
        <w:t xml:space="preserve">ит из номера раздела и порядкового номера формулы, </w:t>
      </w:r>
      <w:proofErr w:type="gramStart"/>
      <w:r w:rsidRPr="002B40EE">
        <w:t>разд</w:t>
      </w:r>
      <w:r w:rsidRPr="002B40EE">
        <w:t>е</w:t>
      </w:r>
      <w:r w:rsidRPr="002B40EE">
        <w:t>ленных</w:t>
      </w:r>
      <w:proofErr w:type="gramEnd"/>
      <w:r w:rsidRPr="002B40EE">
        <w:t xml:space="preserve"> точкой: (3.1).</w:t>
      </w:r>
    </w:p>
    <w:p w:rsidR="007D2C50" w:rsidRPr="002B40EE" w:rsidRDefault="007D2C50" w:rsidP="007D2C50">
      <w:pPr>
        <w:jc w:val="both"/>
      </w:pPr>
    </w:p>
    <w:p w:rsidR="007D2C50" w:rsidRPr="002B40EE" w:rsidRDefault="007D2C50" w:rsidP="007D2C50">
      <w:pPr>
        <w:rPr>
          <w:i/>
        </w:rPr>
      </w:pPr>
      <w:r w:rsidRPr="002B40EE">
        <w:rPr>
          <w:i/>
        </w:rPr>
        <w:t>Оформление приложений и их использование</w:t>
      </w:r>
    </w:p>
    <w:p w:rsidR="007D2C50" w:rsidRPr="002B40EE" w:rsidRDefault="007D2C50" w:rsidP="007D2C50">
      <w:pPr>
        <w:rPr>
          <w:i/>
        </w:rPr>
      </w:pPr>
    </w:p>
    <w:p w:rsidR="007D2C50" w:rsidRPr="002B40EE" w:rsidRDefault="007D2C50" w:rsidP="007D2C50">
      <w:pPr>
        <w:ind w:firstLine="708"/>
        <w:jc w:val="both"/>
      </w:pPr>
      <w:r w:rsidRPr="002B40EE">
        <w:t>Приложения оформляются как продолжение работы на ее последу</w:t>
      </w:r>
      <w:r w:rsidRPr="002B40EE">
        <w:t>ю</w:t>
      </w:r>
      <w:r w:rsidRPr="002B40EE">
        <w:t>щих страницах. Приложения должны иметь общую с остальной частью работы сквозную нумерацию страниц.</w:t>
      </w:r>
    </w:p>
    <w:p w:rsidR="007D2C50" w:rsidRPr="002B40EE" w:rsidRDefault="007D2C50" w:rsidP="007D2C50">
      <w:pPr>
        <w:ind w:firstLine="708"/>
        <w:jc w:val="both"/>
      </w:pPr>
      <w:r w:rsidRPr="002B40EE">
        <w:t>Каждое приложение следует начинать с новой страницы с указанием в центре верхней части страницы слова «ПРИЛОЖЕНИЕ» (прописными бу</w:t>
      </w:r>
      <w:r w:rsidRPr="002B40EE">
        <w:t>к</w:t>
      </w:r>
      <w:r w:rsidRPr="002B40EE">
        <w:t>вами). Приложения обозначают прописными буквами кириллического алф</w:t>
      </w:r>
      <w:r w:rsidRPr="002B40EE">
        <w:t>а</w:t>
      </w:r>
      <w:r w:rsidRPr="002B40EE">
        <w:t xml:space="preserve">вита, начиная с А. за исключением </w:t>
      </w:r>
      <w:r w:rsidRPr="002B40EE">
        <w:lastRenderedPageBreak/>
        <w:t>букв  Ё. 3. Й. О. Ч. Ъ. Ы. Ь. После слова «ПРИЛОЖЕНИЕ» следует буква, обозначающая его последовательность.</w:t>
      </w:r>
    </w:p>
    <w:p w:rsidR="007D2C50" w:rsidRPr="002B40EE" w:rsidRDefault="007D2C50" w:rsidP="007D2C50">
      <w:pPr>
        <w:ind w:firstLine="708"/>
        <w:jc w:val="both"/>
      </w:pPr>
      <w:r w:rsidRPr="002B40EE">
        <w:t xml:space="preserve">Приложение должно иметь заголовок, который записывают с прописной буквы, полужирным шрифтом, отдельной строкой по центру без точки в конце. </w:t>
      </w:r>
    </w:p>
    <w:p w:rsidR="007D2C50" w:rsidRPr="002B40EE" w:rsidRDefault="007D2C50" w:rsidP="007D2C50">
      <w:pPr>
        <w:ind w:firstLine="708"/>
        <w:jc w:val="both"/>
      </w:pPr>
      <w:r w:rsidRPr="002B40EE">
        <w:t>В тексте работы на все приложения должны быть даны ссылки. Приложения ра</w:t>
      </w:r>
      <w:r w:rsidRPr="002B40EE">
        <w:t>с</w:t>
      </w:r>
      <w:r w:rsidRPr="002B40EE">
        <w:t>полагают в порядке ссылок на них в тексте документа, за исключением справочного пр</w:t>
      </w:r>
      <w:r w:rsidRPr="002B40EE">
        <w:t>и</w:t>
      </w:r>
      <w:r w:rsidRPr="002B40EE">
        <w:t>ложения «Библиография», которое располагают п</w:t>
      </w:r>
      <w:r w:rsidRPr="002B40EE">
        <w:t>о</w:t>
      </w:r>
      <w:r w:rsidRPr="002B40EE">
        <w:t>следним.</w:t>
      </w:r>
    </w:p>
    <w:p w:rsidR="0097432C" w:rsidRPr="00606536" w:rsidRDefault="0097432C" w:rsidP="0097432C">
      <w:pPr>
        <w:spacing w:line="276" w:lineRule="auto"/>
        <w:jc w:val="both"/>
      </w:pPr>
      <w:r w:rsidRPr="00606536">
        <w:t xml:space="preserve">Ссылки нумеруются в сквозном порядке арабскими цифрами в пределах каждой части курсовой работы (введения, разделов и заключения). </w:t>
      </w:r>
      <w:proofErr w:type="gramStart"/>
      <w:r w:rsidRPr="00606536">
        <w:t>В повторных ссылках на одну работу одного и того же автора можно опустить указания на название работы, наименование мест издания, издательства и года издания (приложение.</w:t>
      </w:r>
      <w:proofErr w:type="gramEnd"/>
      <w:r w:rsidRPr="00606536">
        <w:t xml:space="preserve"> По окончании работа подписывается автором с указанием инициалов и фамилии, а также даты завершения работы. </w:t>
      </w:r>
    </w:p>
    <w:p w:rsidR="00E83022" w:rsidRPr="009508D0" w:rsidRDefault="00E83022" w:rsidP="0097432C">
      <w:pPr>
        <w:spacing w:line="276" w:lineRule="auto"/>
        <w:ind w:firstLine="708"/>
        <w:jc w:val="both"/>
      </w:pPr>
      <w:r w:rsidRPr="009508D0">
        <w:t xml:space="preserve">Курсовая работа </w:t>
      </w:r>
      <w:r w:rsidR="0097432C" w:rsidRPr="009508D0">
        <w:t xml:space="preserve"> должна быть сшита в папку-скоросшиватель, иметь</w:t>
      </w:r>
      <w:r w:rsidRPr="009508D0">
        <w:t>:</w:t>
      </w:r>
    </w:p>
    <w:p w:rsidR="00E83022" w:rsidRPr="009508D0" w:rsidRDefault="0097432C" w:rsidP="00E83022">
      <w:pPr>
        <w:pStyle w:val="af7"/>
        <w:numPr>
          <w:ilvl w:val="0"/>
          <w:numId w:val="41"/>
        </w:numPr>
        <w:spacing w:line="276" w:lineRule="auto"/>
        <w:jc w:val="both"/>
      </w:pPr>
      <w:r w:rsidRPr="009508D0">
        <w:t xml:space="preserve">титульный лист, оформленный в соответствии </w:t>
      </w:r>
      <w:r w:rsidR="00E83022" w:rsidRPr="009508D0">
        <w:t>(</w:t>
      </w:r>
      <w:r w:rsidRPr="009508D0">
        <w:t>с</w:t>
      </w:r>
      <w:r w:rsidR="00E83022" w:rsidRPr="009508D0">
        <w:t>м.</w:t>
      </w:r>
      <w:r w:rsidRPr="009508D0">
        <w:t xml:space="preserve"> Приложением</w:t>
      </w:r>
      <w:r w:rsidR="00C012D3" w:rsidRPr="009508D0">
        <w:t xml:space="preserve"> 1</w:t>
      </w:r>
      <w:r w:rsidR="00E83022" w:rsidRPr="009508D0">
        <w:t>)</w:t>
      </w:r>
      <w:r w:rsidRPr="009508D0">
        <w:t xml:space="preserve"> </w:t>
      </w:r>
    </w:p>
    <w:p w:rsidR="00E83022" w:rsidRPr="009508D0" w:rsidRDefault="00E83022" w:rsidP="00E83022">
      <w:pPr>
        <w:pStyle w:val="af7"/>
        <w:numPr>
          <w:ilvl w:val="0"/>
          <w:numId w:val="41"/>
        </w:numPr>
        <w:spacing w:line="276" w:lineRule="auto"/>
        <w:jc w:val="both"/>
      </w:pPr>
      <w:r w:rsidRPr="009508D0">
        <w:t>з</w:t>
      </w:r>
      <w:r w:rsidR="00C012D3" w:rsidRPr="009508D0">
        <w:t xml:space="preserve">адание </w:t>
      </w:r>
      <w:r w:rsidRPr="009508D0">
        <w:t xml:space="preserve">на курсовую работу </w:t>
      </w:r>
      <w:r w:rsidR="00C012D3" w:rsidRPr="009508D0">
        <w:t>(см. приложе</w:t>
      </w:r>
      <w:r w:rsidRPr="009508D0">
        <w:t>ние 2)</w:t>
      </w:r>
    </w:p>
    <w:p w:rsidR="00E83022" w:rsidRPr="009508D0" w:rsidRDefault="00C012D3" w:rsidP="00E83022">
      <w:pPr>
        <w:pStyle w:val="af7"/>
        <w:numPr>
          <w:ilvl w:val="0"/>
          <w:numId w:val="41"/>
        </w:numPr>
        <w:spacing w:line="276" w:lineRule="auto"/>
        <w:jc w:val="both"/>
      </w:pPr>
      <w:r w:rsidRPr="009508D0">
        <w:t>индивидуальный план – график выполнения курсовой работы (см. прил</w:t>
      </w:r>
      <w:r w:rsidRPr="009508D0">
        <w:t>о</w:t>
      </w:r>
      <w:r w:rsidRPr="009508D0">
        <w:t>жение 3)</w:t>
      </w:r>
      <w:r w:rsidR="0097432C" w:rsidRPr="009508D0">
        <w:t xml:space="preserve">, </w:t>
      </w:r>
    </w:p>
    <w:p w:rsidR="0097432C" w:rsidRPr="009508D0" w:rsidRDefault="0097432C" w:rsidP="00E83022">
      <w:pPr>
        <w:pStyle w:val="af7"/>
        <w:numPr>
          <w:ilvl w:val="0"/>
          <w:numId w:val="41"/>
        </w:numPr>
        <w:spacing w:line="276" w:lineRule="auto"/>
        <w:jc w:val="both"/>
      </w:pPr>
      <w:r w:rsidRPr="009508D0">
        <w:t>отзыв руководителя и рецензия</w:t>
      </w:r>
      <w:r w:rsidR="00C012D3" w:rsidRPr="009508D0">
        <w:t xml:space="preserve"> (см. приложение 6)</w:t>
      </w:r>
      <w:r w:rsidRPr="009508D0">
        <w:t>.</w:t>
      </w:r>
    </w:p>
    <w:p w:rsidR="00E83022" w:rsidRPr="009508D0" w:rsidRDefault="00E83022" w:rsidP="00E83022">
      <w:pPr>
        <w:pStyle w:val="af7"/>
        <w:numPr>
          <w:ilvl w:val="0"/>
          <w:numId w:val="41"/>
        </w:numPr>
        <w:spacing w:line="276" w:lineRule="auto"/>
        <w:jc w:val="both"/>
      </w:pPr>
      <w:r w:rsidRPr="009508D0">
        <w:t>содержание курсовой работы.</w:t>
      </w:r>
    </w:p>
    <w:p w:rsidR="00D752F6" w:rsidRPr="00E83022" w:rsidRDefault="00D752F6" w:rsidP="0097432C">
      <w:pPr>
        <w:spacing w:line="276" w:lineRule="auto"/>
        <w:jc w:val="both"/>
        <w:rPr>
          <w:color w:val="FF0000"/>
        </w:rPr>
      </w:pPr>
    </w:p>
    <w:p w:rsidR="0097432C" w:rsidRPr="002B40EE" w:rsidRDefault="00986904" w:rsidP="00AF549D">
      <w:pPr>
        <w:jc w:val="center"/>
        <w:rPr>
          <w:b/>
          <w:sz w:val="28"/>
          <w:szCs w:val="28"/>
        </w:rPr>
      </w:pPr>
      <w:r w:rsidRPr="002B40EE">
        <w:rPr>
          <w:b/>
          <w:sz w:val="28"/>
          <w:szCs w:val="28"/>
        </w:rPr>
        <w:t>4. ВЫБОР ТЕМЫ</w:t>
      </w:r>
    </w:p>
    <w:p w:rsidR="0097432C" w:rsidRPr="007D2C50" w:rsidRDefault="0097432C" w:rsidP="0097432C">
      <w:pPr>
        <w:jc w:val="both"/>
        <w:rPr>
          <w:color w:val="00B0F0"/>
        </w:rPr>
      </w:pPr>
    </w:p>
    <w:p w:rsidR="00986904" w:rsidRPr="00E9505B" w:rsidRDefault="00986904" w:rsidP="00C17E6E">
      <w:pPr>
        <w:spacing w:line="276" w:lineRule="auto"/>
        <w:ind w:firstLine="708"/>
        <w:jc w:val="both"/>
      </w:pPr>
      <w:r w:rsidRPr="00606536">
        <w:t xml:space="preserve">Студент выбирает тему, конкретизируя один </w:t>
      </w:r>
      <w:r w:rsidRPr="009508D0">
        <w:t>из пунктов предложенной тематики с учетом предприятия, согласовав её с руководителем</w:t>
      </w:r>
      <w:r w:rsidR="00C17E6E" w:rsidRPr="009508D0">
        <w:t xml:space="preserve"> (см. п</w:t>
      </w:r>
      <w:r w:rsidR="00C012D3" w:rsidRPr="009508D0">
        <w:t xml:space="preserve">риложение </w:t>
      </w:r>
      <w:r w:rsidR="005E08F2">
        <w:t>Г</w:t>
      </w:r>
      <w:r w:rsidR="00C17E6E" w:rsidRPr="009508D0">
        <w:t>)</w:t>
      </w:r>
      <w:r w:rsidRPr="009508D0">
        <w:t>.</w:t>
      </w:r>
      <w:r w:rsidRPr="00606536">
        <w:t xml:space="preserve"> Представленная тематика курсовых работ является примерной. В отдельных случаях (в индивидуальном порядке) студент только по согласованию с руководителем может выполнять курсовую работу по другой актуальной профессионально ориентированной теме или теме, связа</w:t>
      </w:r>
      <w:r w:rsidRPr="00606536">
        <w:t>н</w:t>
      </w:r>
      <w:r w:rsidRPr="00606536">
        <w:t>ной с проблемами практики</w:t>
      </w:r>
      <w:r w:rsidRPr="00E9505B">
        <w:t>.</w:t>
      </w:r>
      <w:r w:rsidR="00C17E6E" w:rsidRPr="00E9505B">
        <w:t xml:space="preserve"> Для закрепления выбранной темы руководитель курсовой работы оформляет протокол  для каждой группы, и студент ставит подпись  напротив в</w:t>
      </w:r>
      <w:r w:rsidR="00C17E6E" w:rsidRPr="00E9505B">
        <w:t>ы</w:t>
      </w:r>
      <w:r w:rsidR="00C17E6E" w:rsidRPr="00E9505B">
        <w:t>бранной темы</w:t>
      </w:r>
      <w:proofErr w:type="gramStart"/>
      <w:r w:rsidR="00C17E6E" w:rsidRPr="009508D0">
        <w:t>.</w:t>
      </w:r>
      <w:proofErr w:type="gramEnd"/>
      <w:r w:rsidR="00C17E6E" w:rsidRPr="009508D0">
        <w:t xml:space="preserve"> </w:t>
      </w:r>
      <w:r w:rsidR="00C012D3" w:rsidRPr="009508D0">
        <w:t>(</w:t>
      </w:r>
      <w:proofErr w:type="gramStart"/>
      <w:r w:rsidR="00C012D3" w:rsidRPr="009508D0">
        <w:t>с</w:t>
      </w:r>
      <w:proofErr w:type="gramEnd"/>
      <w:r w:rsidR="00C012D3" w:rsidRPr="009508D0">
        <w:t xml:space="preserve">м. приложение </w:t>
      </w:r>
      <w:r w:rsidR="005E08F2">
        <w:t>Д</w:t>
      </w:r>
      <w:r w:rsidR="00C17E6E" w:rsidRPr="009508D0">
        <w:t>)</w:t>
      </w:r>
      <w:r w:rsidR="00C17E6E" w:rsidRPr="00E9505B">
        <w:t xml:space="preserve"> </w:t>
      </w:r>
    </w:p>
    <w:p w:rsidR="0097432C" w:rsidRDefault="0097432C" w:rsidP="00C17E6E">
      <w:pPr>
        <w:spacing w:line="276" w:lineRule="auto"/>
        <w:jc w:val="both"/>
        <w:rPr>
          <w:b/>
        </w:rPr>
      </w:pPr>
    </w:p>
    <w:p w:rsidR="00C012D3" w:rsidRPr="002B40EE" w:rsidRDefault="00A745EC" w:rsidP="005E08F2">
      <w:pPr>
        <w:jc w:val="center"/>
        <w:rPr>
          <w:b/>
          <w:sz w:val="28"/>
          <w:szCs w:val="28"/>
        </w:rPr>
      </w:pPr>
      <w:r w:rsidRPr="002B40EE">
        <w:rPr>
          <w:b/>
          <w:sz w:val="28"/>
          <w:szCs w:val="28"/>
        </w:rPr>
        <w:t>5. ПОДБОР, ИЗУЧЕНИЕ ЛИТЕРАТУРЫ И СОСТАВЛЕНИЕ</w:t>
      </w:r>
    </w:p>
    <w:p w:rsidR="00A745EC" w:rsidRPr="002B40EE" w:rsidRDefault="00A745EC" w:rsidP="005E08F2">
      <w:pPr>
        <w:jc w:val="center"/>
        <w:rPr>
          <w:b/>
          <w:sz w:val="28"/>
          <w:szCs w:val="28"/>
        </w:rPr>
      </w:pPr>
      <w:r w:rsidRPr="002B40EE">
        <w:rPr>
          <w:b/>
          <w:sz w:val="28"/>
          <w:szCs w:val="28"/>
        </w:rPr>
        <w:t xml:space="preserve">СПИСКА </w:t>
      </w:r>
      <w:r w:rsidR="005E08F2" w:rsidRPr="002B40EE">
        <w:rPr>
          <w:b/>
          <w:sz w:val="28"/>
          <w:szCs w:val="28"/>
        </w:rPr>
        <w:t>ИСПОЛЬЗОВАННЫХ ИСТОЧНИКОВ</w:t>
      </w:r>
    </w:p>
    <w:p w:rsidR="009C3414" w:rsidRPr="002B40EE" w:rsidRDefault="009C3414" w:rsidP="00A745EC">
      <w:pPr>
        <w:spacing w:line="276" w:lineRule="auto"/>
        <w:ind w:firstLine="708"/>
        <w:rPr>
          <w:sz w:val="28"/>
          <w:szCs w:val="28"/>
        </w:rPr>
      </w:pPr>
    </w:p>
    <w:p w:rsidR="00A745EC" w:rsidRPr="00606536" w:rsidRDefault="00A745EC" w:rsidP="00A745EC">
      <w:pPr>
        <w:spacing w:line="276" w:lineRule="auto"/>
        <w:ind w:firstLine="360"/>
        <w:jc w:val="both"/>
      </w:pPr>
      <w:r w:rsidRPr="00606536">
        <w:t>После выбора темы, согласования плана работы с руководителем можно приступить к подбору не</w:t>
      </w:r>
      <w:r w:rsidR="0050352C">
        <w:t>обходимой литературы (не менее 20</w:t>
      </w:r>
      <w:r w:rsidRPr="00606536">
        <w:t xml:space="preserve"> источников). Литература подбирается ст</w:t>
      </w:r>
      <w:r w:rsidRPr="00606536">
        <w:t>у</w:t>
      </w:r>
      <w:r w:rsidRPr="00606536">
        <w:t>дентами самостоятельно. При выполнении курсовой работы студенту рекомендуется и</w:t>
      </w:r>
      <w:r w:rsidRPr="00606536">
        <w:t>с</w:t>
      </w:r>
      <w:r w:rsidRPr="00606536">
        <w:t>пользовать первоисточники и монографии, учебники, учебные пособия, справочники, а также статьи, публикуемые в журналах и газетах. Кроме того</w:t>
      </w:r>
      <w:r>
        <w:t xml:space="preserve"> </w:t>
      </w:r>
      <w:r w:rsidRPr="00606536">
        <w:t>законы Российской Федер</w:t>
      </w:r>
      <w:r w:rsidRPr="00606536">
        <w:t>а</w:t>
      </w:r>
      <w:r w:rsidRPr="00606536">
        <w:t>ции, постановления Правительства РФ и др. Чтение книг и статей нужно начинать в п</w:t>
      </w:r>
      <w:r w:rsidRPr="00606536">
        <w:t>о</w:t>
      </w:r>
      <w:r w:rsidRPr="00606536">
        <w:t xml:space="preserve">рядке, обратном </w:t>
      </w:r>
      <w:proofErr w:type="gramStart"/>
      <w:r w:rsidRPr="00606536">
        <w:t>хронологическому</w:t>
      </w:r>
      <w:proofErr w:type="gramEnd"/>
      <w:r w:rsidRPr="00606536">
        <w:t>, т.е. вначале целесообразно изучить самые свежие публикации. Пользоваться электронными ресурсами информации, в том числе сайтами.</w:t>
      </w:r>
    </w:p>
    <w:p w:rsidR="00A745EC" w:rsidRPr="00A745EC" w:rsidRDefault="00A745EC" w:rsidP="00A745EC">
      <w:pPr>
        <w:widowControl w:val="0"/>
        <w:spacing w:line="276" w:lineRule="auto"/>
        <w:ind w:left="40"/>
        <w:jc w:val="both"/>
        <w:rPr>
          <w:rFonts w:eastAsia="Times New Roman"/>
        </w:rPr>
      </w:pPr>
      <w:r w:rsidRPr="00606536">
        <w:t>Подбирая литературу, нужно стремиться использовать больше новейших изданий. Лит</w:t>
      </w:r>
      <w:r w:rsidRPr="00606536">
        <w:t>е</w:t>
      </w:r>
      <w:r w:rsidRPr="00606536">
        <w:t>ратура по теме курсовой работы может быть подобрана студентом с помощью предме</w:t>
      </w:r>
      <w:r w:rsidRPr="00606536">
        <w:t>т</w:t>
      </w:r>
      <w:r w:rsidRPr="00606536">
        <w:t>ных и алфавитных каталогов библиотеки. Для этих целей могут быть использованы ук</w:t>
      </w:r>
      <w:r w:rsidRPr="00606536">
        <w:t>а</w:t>
      </w:r>
      <w:r w:rsidRPr="00606536">
        <w:lastRenderedPageBreak/>
        <w:t>затели журнальных статей, специальные библиографические справочники, тематические сборники литературы, периодически выпускаемые отдельными издательствами. При п</w:t>
      </w:r>
      <w:r w:rsidRPr="00606536">
        <w:t>о</w:t>
      </w:r>
      <w:r w:rsidRPr="00606536">
        <w:t xml:space="preserve">иске по периодическим изданиям рекомендуется воспользоваться журналами, близкими к проблемам курсовой работы. </w:t>
      </w:r>
      <w:r w:rsidRPr="00A745EC">
        <w:rPr>
          <w:rFonts w:eastAsia="Times New Roman"/>
        </w:rPr>
        <w:t>Информацию сети Интернет: Интернет версии печатных научных журналов, Научные электронные библиотеки, Электронные журналы, сайты коммерческих исследовательских служб и т.п.</w:t>
      </w:r>
      <w:r w:rsidR="005E08F2">
        <w:rPr>
          <w:rFonts w:eastAsia="Times New Roman"/>
        </w:rPr>
        <w:t>, п</w:t>
      </w:r>
      <w:r w:rsidRPr="00A745EC">
        <w:t>рофессиональные сайты</w:t>
      </w:r>
      <w:r w:rsidR="00E83022">
        <w:t>.</w:t>
      </w:r>
    </w:p>
    <w:p w:rsidR="00A745EC" w:rsidRPr="00606536" w:rsidRDefault="00A745EC" w:rsidP="00A745EC">
      <w:pPr>
        <w:spacing w:line="276" w:lineRule="auto"/>
        <w:jc w:val="both"/>
      </w:pPr>
      <w:r w:rsidRPr="00606536">
        <w:t>При ссылке на книгу (статью, документ) в тексте сноски указываются ее полные библи</w:t>
      </w:r>
      <w:r w:rsidRPr="00606536">
        <w:t>о</w:t>
      </w:r>
      <w:r w:rsidRPr="00606536">
        <w:t>графические данные и номер соответствующей страницы. Из всех возможных вариантов оформления сносок наиболее предпочтительным является вариант постраничных сносок со сквозной нумерацией. Во-первых, постраничные сноски, особенно в случае смысловых ссылок, существенно удобнее для чтения и работы с текстом. Во-вторых, при внесении изменений и дополнений при работе над текстом курсовой работы, оформленные таким образом сноски, практически «застрахованы» от сбоя в нумерации. Данное обстоятельство существенно облегчает студенту работу над текстом и экономит время. Современные те</w:t>
      </w:r>
      <w:r w:rsidRPr="00606536">
        <w:t>к</w:t>
      </w:r>
      <w:r w:rsidRPr="00606536">
        <w:t xml:space="preserve">стовые редакторы </w:t>
      </w:r>
      <w:proofErr w:type="spellStart"/>
      <w:r w:rsidRPr="00606536">
        <w:t>Microsoft</w:t>
      </w:r>
      <w:proofErr w:type="spellEnd"/>
      <w:r w:rsidRPr="00606536">
        <w:t xml:space="preserve"> </w:t>
      </w:r>
      <w:proofErr w:type="spellStart"/>
      <w:r w:rsidRPr="00606536">
        <w:t>Word</w:t>
      </w:r>
      <w:proofErr w:type="spellEnd"/>
      <w:r w:rsidRPr="00606536">
        <w:t xml:space="preserve"> позволяют устанавливать в автоматическом режиме сноски такого вида.</w:t>
      </w:r>
    </w:p>
    <w:p w:rsidR="00A745EC" w:rsidRPr="00606536" w:rsidRDefault="00A745EC" w:rsidP="00A745EC">
      <w:pPr>
        <w:spacing w:line="276" w:lineRule="auto"/>
        <w:ind w:firstLine="708"/>
        <w:jc w:val="both"/>
      </w:pPr>
      <w:r w:rsidRPr="00606536">
        <w:t>Необходимо самостоятельно составить список литературы к выбранной теме. Главная задача – отобрать такие источники, в которых освещается современная трактовка вопросов предварительного плана. Список литературы начинается с названий официал</w:t>
      </w:r>
      <w:r w:rsidRPr="00606536">
        <w:t>ь</w:t>
      </w:r>
      <w:r w:rsidRPr="00606536">
        <w:t>ных документов (законов, указов, постановлений), далее указываются монографии и кн</w:t>
      </w:r>
      <w:r w:rsidRPr="00606536">
        <w:t>и</w:t>
      </w:r>
      <w:r w:rsidRPr="00606536">
        <w:t>ги в алфавитном порядке авторов или названий работ; затем в алфавитном порядке указ</w:t>
      </w:r>
      <w:r w:rsidRPr="00606536">
        <w:t>ы</w:t>
      </w:r>
      <w:r w:rsidRPr="00606536">
        <w:t xml:space="preserve">ваются статьи из журналов, газет, справочники, энциклопедии, словари, статистические сборники. </w:t>
      </w:r>
      <w:proofErr w:type="gramStart"/>
      <w:r w:rsidRPr="00606536">
        <w:t>В список нужно включать не только те произведения, на которые делались ссылки в курсовой работе, но и те, с которыми студент знакомился в процессе написания работы и которые помогли ему в понимании тех или иных положений рассматриваемой проблемы.</w:t>
      </w:r>
      <w:proofErr w:type="gramEnd"/>
      <w:r w:rsidRPr="00606536">
        <w:t xml:space="preserve"> Если в используемом источнике даётся ссылка на другой источник, а с ним студент не ознакомился, то в список литературы нужно</w:t>
      </w:r>
      <w:r>
        <w:t xml:space="preserve"> </w:t>
      </w:r>
      <w:r w:rsidRPr="00606536">
        <w:t>включать тот источник, который студент изучал.</w:t>
      </w:r>
    </w:p>
    <w:p w:rsidR="00A745EC" w:rsidRDefault="00A745EC" w:rsidP="00A745EC">
      <w:pPr>
        <w:tabs>
          <w:tab w:val="left" w:pos="2214"/>
        </w:tabs>
        <w:jc w:val="both"/>
      </w:pPr>
      <w:r>
        <w:tab/>
      </w:r>
    </w:p>
    <w:p w:rsidR="00A745EC" w:rsidRPr="00E07F92" w:rsidRDefault="00E07F92" w:rsidP="005E08F2">
      <w:pPr>
        <w:jc w:val="center"/>
        <w:rPr>
          <w:b/>
          <w:sz w:val="28"/>
          <w:szCs w:val="28"/>
        </w:rPr>
      </w:pPr>
      <w:r w:rsidRPr="00E07F92">
        <w:rPr>
          <w:b/>
          <w:sz w:val="28"/>
          <w:szCs w:val="28"/>
        </w:rPr>
        <w:t>6. СОСТАВЛЕНИЕ ПЛАНА</w:t>
      </w:r>
    </w:p>
    <w:p w:rsidR="00A745EC" w:rsidRPr="00606536" w:rsidRDefault="00A745EC" w:rsidP="00A745EC">
      <w:pPr>
        <w:jc w:val="both"/>
      </w:pPr>
    </w:p>
    <w:p w:rsidR="00E07F92" w:rsidRPr="00606536" w:rsidRDefault="00E07F92" w:rsidP="00E07F92">
      <w:pPr>
        <w:ind w:firstLine="360"/>
        <w:jc w:val="both"/>
      </w:pPr>
      <w:r w:rsidRPr="00606536">
        <w:t>План – это основа, костяк работы. От правильного его составления во многом зависит структура, содержание, логическая связь частей курсовой работы и качество работы. План курсовой работы составляется в начале работы над темой, одновременно с подбором л</w:t>
      </w:r>
      <w:r w:rsidRPr="00606536">
        <w:t>и</w:t>
      </w:r>
      <w:r w:rsidRPr="00606536">
        <w:t>тературы и других источников. План – это перечень расположенных в определенной л</w:t>
      </w:r>
      <w:r w:rsidRPr="00606536">
        <w:t>о</w:t>
      </w:r>
      <w:r w:rsidRPr="00606536">
        <w:t>гической последовательности вопросов, которые автор хочет осветить в теме. Основное требование к плану – обеспечить раскрытие содержания темы. План отражает возможн</w:t>
      </w:r>
      <w:r w:rsidRPr="00606536">
        <w:t>о</w:t>
      </w:r>
      <w:r w:rsidRPr="00606536">
        <w:t>сти и способности автора, логику его мышления.</w:t>
      </w:r>
    </w:p>
    <w:p w:rsidR="00E07F92" w:rsidRPr="00606536" w:rsidRDefault="00E07F92" w:rsidP="00E07F92">
      <w:pPr>
        <w:ind w:firstLine="360"/>
        <w:jc w:val="both"/>
      </w:pPr>
      <w:r w:rsidRPr="00606536">
        <w:t>План работы можно составить только после изучения со</w:t>
      </w:r>
      <w:r w:rsidR="005B19C7">
        <w:t xml:space="preserve">ответствующего раздела курса </w:t>
      </w:r>
      <w:r w:rsidRPr="00606536">
        <w:t xml:space="preserve"> и проработки тематики. После уяснения содержания темы курсовой работы целесообразно составить предварительный вариант плана работы, который в дальнейшем необходимо согласовать с руководителем. План не следует перегружать большим количеством вопр</w:t>
      </w:r>
      <w:r w:rsidRPr="00606536">
        <w:t>о</w:t>
      </w:r>
      <w:r w:rsidRPr="00606536">
        <w:t>сов, так как это приведет к поверхностному изложению материала. Кроме введения, з</w:t>
      </w:r>
      <w:r w:rsidRPr="00606536">
        <w:t>а</w:t>
      </w:r>
      <w:r w:rsidRPr="00606536">
        <w:t>ключения, и списка литературы, основная часть работы должна включать 3-4 наиболее важных вопросов темы, раскрывающих ее содержание.</w:t>
      </w:r>
    </w:p>
    <w:p w:rsidR="00E07F92" w:rsidRPr="00606536" w:rsidRDefault="00E07F92" w:rsidP="00E07F92">
      <w:pPr>
        <w:ind w:firstLine="360"/>
        <w:jc w:val="both"/>
      </w:pPr>
      <w:r w:rsidRPr="00606536">
        <w:rPr>
          <w:i/>
        </w:rPr>
        <w:lastRenderedPageBreak/>
        <w:t>Введение.</w:t>
      </w:r>
      <w:r w:rsidRPr="00606536">
        <w:t xml:space="preserve"> Здесь раскрывается актуальность и значение темы, формулируется основная цель работы и подчиненные ей более частные задачи. Введение должно быть кратким в пределах 1-2 страниц машинописного текста.</w:t>
      </w:r>
    </w:p>
    <w:p w:rsidR="00E07F92" w:rsidRPr="00606536" w:rsidRDefault="00E07F92" w:rsidP="00E07F92">
      <w:pPr>
        <w:ind w:firstLine="360"/>
        <w:jc w:val="both"/>
      </w:pPr>
      <w:r w:rsidRPr="00606536">
        <w:rPr>
          <w:i/>
        </w:rPr>
        <w:t>Актуальность</w:t>
      </w:r>
      <w:r w:rsidRPr="00606536">
        <w:t xml:space="preserve">. В этом пункте обосновывается выбор темы курсовой работы. Иными словами, студент </w:t>
      </w:r>
      <w:proofErr w:type="gramStart"/>
      <w:r w:rsidRPr="00606536">
        <w:t>должен</w:t>
      </w:r>
      <w:proofErr w:type="gramEnd"/>
      <w:r w:rsidRPr="00606536">
        <w:t xml:space="preserve"> аргументировано показать, что данная тема действительно пре</w:t>
      </w:r>
      <w:r w:rsidRPr="00606536">
        <w:t>д</w:t>
      </w:r>
      <w:r w:rsidRPr="00606536">
        <w:t>ставляет интерес для изучения и рассмотрения.</w:t>
      </w:r>
    </w:p>
    <w:p w:rsidR="00E07F92" w:rsidRPr="00606536" w:rsidRDefault="00E07F92" w:rsidP="00E07F92">
      <w:pPr>
        <w:ind w:firstLine="360"/>
        <w:jc w:val="both"/>
      </w:pPr>
      <w:r w:rsidRPr="00606536">
        <w:rPr>
          <w:i/>
        </w:rPr>
        <w:t>Цели и задачи курсовой работы</w:t>
      </w:r>
      <w:r w:rsidRPr="00606536">
        <w:t>. Цель формулируется студентом и выделяется во вв</w:t>
      </w:r>
      <w:r w:rsidRPr="00606536">
        <w:t>е</w:t>
      </w:r>
      <w:r w:rsidRPr="00606536">
        <w:t>дении отдельным абзацем. Задачи исследования отражают основные промежуточные эт</w:t>
      </w:r>
      <w:r w:rsidRPr="00606536">
        <w:t>а</w:t>
      </w:r>
      <w:r w:rsidRPr="00606536">
        <w:t>пы работы, необходимые для достижения поставленной цели. Задачи исследования фа</w:t>
      </w:r>
      <w:r w:rsidRPr="00606536">
        <w:t>к</w:t>
      </w:r>
      <w:r w:rsidRPr="00606536">
        <w:t>тически будут отражать содержание основных разделов (глав, параграфов) работы, поэт</w:t>
      </w:r>
      <w:r w:rsidRPr="00606536">
        <w:t>о</w:t>
      </w:r>
      <w:r w:rsidRPr="00606536">
        <w:t>му студенту необходимо обратить особое внимание на формулировку задач.</w:t>
      </w:r>
    </w:p>
    <w:p w:rsidR="00E07F92" w:rsidRPr="00606536" w:rsidRDefault="00E07F92" w:rsidP="00E07F92">
      <w:pPr>
        <w:ind w:firstLine="360"/>
        <w:jc w:val="both"/>
      </w:pPr>
      <w:r w:rsidRPr="00606536">
        <w:rPr>
          <w:i/>
        </w:rPr>
        <w:t>Описание структуры работы</w:t>
      </w:r>
      <w:r w:rsidRPr="00606536">
        <w:t>. В этом пункте коротко описывается содержание осно</w:t>
      </w:r>
      <w:r w:rsidRPr="00606536">
        <w:t>в</w:t>
      </w:r>
      <w:r w:rsidRPr="00606536">
        <w:t>ных разделов работы: «о чем идет речь?». Данное описание не должно быть подробным, и, как правило, не занимает больше одного абзаца.</w:t>
      </w:r>
    </w:p>
    <w:p w:rsidR="00E07F92" w:rsidRPr="00606536" w:rsidRDefault="00E07F92" w:rsidP="00E07F92">
      <w:pPr>
        <w:ind w:firstLine="360"/>
        <w:jc w:val="both"/>
      </w:pPr>
      <w:r w:rsidRPr="00606536">
        <w:rPr>
          <w:i/>
        </w:rPr>
        <w:t xml:space="preserve">Описание списка </w:t>
      </w:r>
      <w:r w:rsidR="005E08F2">
        <w:rPr>
          <w:i/>
        </w:rPr>
        <w:t>использованных источников</w:t>
      </w:r>
      <w:r w:rsidRPr="00606536">
        <w:t>. Здесь указывается (без подробных би</w:t>
      </w:r>
      <w:r w:rsidRPr="00606536">
        <w:t>б</w:t>
      </w:r>
      <w:r w:rsidRPr="00606536">
        <w:t>лиографических указаний) на работы, каких ученых, практиков, на данные каких инфо</w:t>
      </w:r>
      <w:r w:rsidRPr="00606536">
        <w:t>р</w:t>
      </w:r>
      <w:r w:rsidRPr="00606536">
        <w:t>мационных источников опирался студент при подготовке работы.</w:t>
      </w:r>
    </w:p>
    <w:p w:rsidR="00E07F92" w:rsidRPr="00606536" w:rsidRDefault="00E07F92" w:rsidP="00E07F92">
      <w:pPr>
        <w:ind w:firstLine="360"/>
        <w:jc w:val="both"/>
      </w:pPr>
      <w:r w:rsidRPr="00606536">
        <w:rPr>
          <w:i/>
        </w:rPr>
        <w:t>Основная часть</w:t>
      </w:r>
      <w:r w:rsidRPr="00606536">
        <w:t>, раскрывающая содержание вопроса, уровень разработанности темы в теории и практике, посредством практического применения теоретических знаний к ко</w:t>
      </w:r>
      <w:r w:rsidRPr="00606536">
        <w:t>н</w:t>
      </w:r>
      <w:r w:rsidRPr="00606536">
        <w:t>кретной теме курсового проектирования.</w:t>
      </w:r>
    </w:p>
    <w:p w:rsidR="00D752F6" w:rsidRDefault="004A3E5B" w:rsidP="00500109">
      <w:pPr>
        <w:jc w:val="center"/>
        <w:rPr>
          <w:b/>
          <w:i/>
        </w:rPr>
      </w:pPr>
      <w:r w:rsidRPr="004A3E5B">
        <w:rPr>
          <w:b/>
          <w:i/>
        </w:rPr>
        <w:t xml:space="preserve">  </w:t>
      </w:r>
    </w:p>
    <w:p w:rsidR="00500109" w:rsidRDefault="004A3E5B" w:rsidP="00500109">
      <w:pPr>
        <w:jc w:val="center"/>
        <w:rPr>
          <w:b/>
          <w:i/>
        </w:rPr>
      </w:pPr>
      <w:r w:rsidRPr="004A3E5B">
        <w:rPr>
          <w:b/>
          <w:i/>
        </w:rPr>
        <w:t>ПРИМЕРНЫЙ ПЛАН КУРСОВОЙ РАБОТЫ</w:t>
      </w:r>
    </w:p>
    <w:p w:rsidR="00100C1C" w:rsidRDefault="00100C1C" w:rsidP="00500109">
      <w:pPr>
        <w:jc w:val="center"/>
        <w:rPr>
          <w:b/>
          <w:i/>
        </w:rPr>
      </w:pPr>
    </w:p>
    <w:p w:rsidR="00021972" w:rsidRPr="00E64C8B" w:rsidRDefault="00100C1C" w:rsidP="00021972">
      <w:pPr>
        <w:rPr>
          <w:b/>
        </w:rPr>
      </w:pPr>
      <w:r w:rsidRPr="00E64C8B">
        <w:rPr>
          <w:b/>
        </w:rPr>
        <w:t xml:space="preserve">Тема 1 </w:t>
      </w:r>
      <w:r w:rsidR="00021972" w:rsidRPr="00E64C8B">
        <w:rPr>
          <w:b/>
        </w:rPr>
        <w:t xml:space="preserve">Диагностика дефектов </w:t>
      </w:r>
      <w:r w:rsidR="00E64C8B" w:rsidRPr="00E64C8B">
        <w:rPr>
          <w:b/>
          <w:i/>
        </w:rPr>
        <w:t>наименование группы товаров</w:t>
      </w:r>
      <w:r w:rsidR="00E64C8B" w:rsidRPr="00E64C8B">
        <w:rPr>
          <w:b/>
        </w:rPr>
        <w:t xml:space="preserve"> </w:t>
      </w:r>
      <w:r w:rsidR="00021972" w:rsidRPr="00E64C8B">
        <w:rPr>
          <w:b/>
        </w:rPr>
        <w:t>и причины их возни</w:t>
      </w:r>
      <w:r w:rsidR="00021972" w:rsidRPr="00E64C8B">
        <w:rPr>
          <w:b/>
        </w:rPr>
        <w:t>к</w:t>
      </w:r>
      <w:r w:rsidR="00021972" w:rsidRPr="00E64C8B">
        <w:rPr>
          <w:b/>
        </w:rPr>
        <w:t>новения  (на прим</w:t>
      </w:r>
      <w:r w:rsidR="00021972" w:rsidRPr="00E64C8B">
        <w:rPr>
          <w:b/>
        </w:rPr>
        <w:t>е</w:t>
      </w:r>
      <w:r w:rsidR="00021972" w:rsidRPr="00E64C8B">
        <w:rPr>
          <w:b/>
        </w:rPr>
        <w:t xml:space="preserve">ре </w:t>
      </w:r>
      <w:r w:rsidR="00E64C8B" w:rsidRPr="00E64C8B">
        <w:rPr>
          <w:b/>
          <w:i/>
        </w:rPr>
        <w:t>наименование товаров</w:t>
      </w:r>
      <w:r w:rsidR="00021972" w:rsidRPr="00E64C8B">
        <w:rPr>
          <w:b/>
        </w:rPr>
        <w:t xml:space="preserve">). 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ВВЕДЕНИЕ………………………………………………………………………....</w:t>
      </w:r>
    </w:p>
    <w:p w:rsidR="00021972" w:rsidRDefault="00021972" w:rsidP="00021972">
      <w:pPr>
        <w:rPr>
          <w:color w:val="000000"/>
        </w:rPr>
      </w:pPr>
      <w:r w:rsidRPr="00021972">
        <w:rPr>
          <w:color w:val="000000"/>
        </w:rPr>
        <w:t xml:space="preserve">РАЗДЕЛ 1. ТЕОРИЕТИЧЕСКИЕ ОСНОВЫ ИЗУЧЕНИЯ ДЕФЕКТОВ </w:t>
      </w:r>
    </w:p>
    <w:p w:rsidR="00021972" w:rsidRPr="00021972" w:rsidRDefault="00021972" w:rsidP="00021972">
      <w:pPr>
        <w:rPr>
          <w:color w:val="C00000"/>
        </w:rPr>
      </w:pPr>
      <w:r w:rsidRPr="00021972">
        <w:rPr>
          <w:color w:val="000000"/>
        </w:rPr>
        <w:t>ПОТРЕБИТЕЛ</w:t>
      </w:r>
      <w:r w:rsidRPr="00021972">
        <w:rPr>
          <w:color w:val="000000"/>
        </w:rPr>
        <w:t>Ь</w:t>
      </w:r>
      <w:r w:rsidRPr="00021972">
        <w:rPr>
          <w:color w:val="000000"/>
        </w:rPr>
        <w:t>СКИХ ТОВАРОВ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1.1  Факторы, формирующие качество потребительских товаров………….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 xml:space="preserve">1.2  Понятие дефекта в </w:t>
      </w:r>
      <w:r w:rsidR="00E64C8B">
        <w:rPr>
          <w:i/>
          <w:color w:val="000000"/>
        </w:rPr>
        <w:t>наименование группы товаров</w:t>
      </w:r>
      <w:r w:rsidRPr="00021972">
        <w:rPr>
          <w:color w:val="000000"/>
        </w:rPr>
        <w:t>: виды и значимость…………..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1.3  Причины появления брака ……………………………………………….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1.4 Способы выявления дефектов..................................................................</w:t>
      </w:r>
    </w:p>
    <w:p w:rsidR="00021972" w:rsidRDefault="00021972" w:rsidP="00021972">
      <w:pPr>
        <w:rPr>
          <w:color w:val="000000"/>
        </w:rPr>
      </w:pPr>
      <w:r w:rsidRPr="00021972">
        <w:rPr>
          <w:color w:val="000000"/>
        </w:rPr>
        <w:t xml:space="preserve">РАЗДЕЛ 2. ПРАКТИЧЕСКОЕ ИССЛЕДОВАНИЕ  ДИАГНОСТИКИ ДЕФЕКТОВ </w:t>
      </w:r>
    </w:p>
    <w:p w:rsidR="00021972" w:rsidRPr="00021972" w:rsidRDefault="00021972" w:rsidP="00021972">
      <w:pPr>
        <w:rPr>
          <w:color w:val="000000"/>
        </w:rPr>
      </w:pPr>
      <w:r>
        <w:rPr>
          <w:color w:val="000000"/>
        </w:rPr>
        <w:t>…….</w:t>
      </w:r>
      <w:r w:rsidRPr="00021972">
        <w:rPr>
          <w:i/>
          <w:color w:val="000000"/>
        </w:rPr>
        <w:t>наименование группы товаров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 xml:space="preserve">2.1 Характеристика основных производителей </w:t>
      </w:r>
      <w:r w:rsidRPr="00021972">
        <w:rPr>
          <w:i/>
          <w:color w:val="000000"/>
        </w:rPr>
        <w:t>наименование группы товаров</w:t>
      </w:r>
      <w:r w:rsidRPr="00021972">
        <w:rPr>
          <w:color w:val="000000"/>
        </w:rPr>
        <w:t xml:space="preserve"> </w:t>
      </w:r>
      <w:r w:rsidRPr="00021972">
        <w:rPr>
          <w:color w:val="000000"/>
        </w:rPr>
        <w:t>……..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2.2 Организационная характеристика торгово-розничного предприятия ООО "</w:t>
      </w:r>
      <w:r>
        <w:rPr>
          <w:color w:val="000000"/>
        </w:rPr>
        <w:t>…….</w:t>
      </w:r>
      <w:r w:rsidR="00E64C8B">
        <w:rPr>
          <w:color w:val="000000"/>
        </w:rPr>
        <w:t>"......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 xml:space="preserve">2.3 Распознавание ассортимента </w:t>
      </w:r>
      <w:r>
        <w:rPr>
          <w:i/>
          <w:color w:val="000000"/>
        </w:rPr>
        <w:t>наименование группы товаров</w:t>
      </w:r>
      <w:r w:rsidRPr="00021972">
        <w:rPr>
          <w:color w:val="000000"/>
        </w:rPr>
        <w:t xml:space="preserve"> </w:t>
      </w:r>
      <w:r>
        <w:rPr>
          <w:color w:val="000000"/>
        </w:rPr>
        <w:t xml:space="preserve"> в </w:t>
      </w:r>
      <w:r w:rsidRPr="00021972">
        <w:rPr>
          <w:color w:val="000000"/>
        </w:rPr>
        <w:t>магазине …………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 xml:space="preserve">2.4 Анализ приёмки </w:t>
      </w:r>
      <w:r>
        <w:rPr>
          <w:i/>
          <w:color w:val="000000"/>
        </w:rPr>
        <w:t>наименование группы товаров</w:t>
      </w:r>
      <w:r w:rsidRPr="00021972">
        <w:rPr>
          <w:color w:val="000000"/>
        </w:rPr>
        <w:t xml:space="preserve"> </w:t>
      </w:r>
      <w:r w:rsidRPr="00021972">
        <w:rPr>
          <w:color w:val="000000"/>
        </w:rPr>
        <w:t>по количеству и кач</w:t>
      </w:r>
      <w:r w:rsidRPr="00021972">
        <w:rPr>
          <w:color w:val="000000"/>
        </w:rPr>
        <w:t>е</w:t>
      </w:r>
      <w:r w:rsidRPr="00021972">
        <w:rPr>
          <w:color w:val="000000"/>
        </w:rPr>
        <w:t>ству....................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 xml:space="preserve">2.5 Анализ условий транспортирования  хранения  </w:t>
      </w:r>
      <w:r>
        <w:rPr>
          <w:i/>
          <w:color w:val="000000"/>
        </w:rPr>
        <w:t>наименование группы товаров</w:t>
      </w:r>
      <w:r w:rsidRPr="00021972">
        <w:rPr>
          <w:color w:val="000000"/>
        </w:rPr>
        <w:t>.........</w:t>
      </w:r>
    </w:p>
    <w:p w:rsidR="00021972" w:rsidRDefault="00021972" w:rsidP="00021972">
      <w:pPr>
        <w:rPr>
          <w:color w:val="000000"/>
        </w:rPr>
      </w:pPr>
      <w:r w:rsidRPr="00021972">
        <w:rPr>
          <w:color w:val="000000"/>
        </w:rPr>
        <w:t>ЗАКЛЮЧ</w:t>
      </w:r>
      <w:r w:rsidRPr="00021972">
        <w:rPr>
          <w:color w:val="000000"/>
        </w:rPr>
        <w:t>Е</w:t>
      </w:r>
      <w:r w:rsidRPr="00021972">
        <w:rPr>
          <w:color w:val="000000"/>
        </w:rPr>
        <w:t>НИЕ…………………………………………………………………….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СПИСОК ИСПОЛЬЗОВАННЫХ ИСТОЧНИКОВ.…………................................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ПРИЛОЖЕНИЯ</w:t>
      </w:r>
      <w:proofErr w:type="gramStart"/>
      <w:r w:rsidRPr="00021972">
        <w:rPr>
          <w:color w:val="000000"/>
        </w:rPr>
        <w:t>………………........…………………………………….…………</w:t>
      </w:r>
      <w:proofErr w:type="gramEnd"/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 xml:space="preserve">ПРИЛОЖЕНИЕ А </w:t>
      </w:r>
      <w:r>
        <w:rPr>
          <w:color w:val="000000"/>
        </w:rPr>
        <w:t>«……………………………..»…………………………</w:t>
      </w:r>
      <w:r w:rsidRPr="00021972">
        <w:rPr>
          <w:color w:val="000000"/>
        </w:rPr>
        <w:t>…………………</w:t>
      </w:r>
    </w:p>
    <w:p w:rsidR="00F40131" w:rsidRPr="00021972" w:rsidRDefault="00F40131" w:rsidP="00021972">
      <w:pPr>
        <w:rPr>
          <w:color w:val="00B0F0"/>
        </w:rPr>
      </w:pPr>
    </w:p>
    <w:p w:rsidR="00021972" w:rsidRPr="00E64C8B" w:rsidRDefault="00100C1C" w:rsidP="00021972">
      <w:pPr>
        <w:rPr>
          <w:b/>
        </w:rPr>
      </w:pPr>
      <w:r w:rsidRPr="00E64C8B">
        <w:rPr>
          <w:b/>
        </w:rPr>
        <w:t xml:space="preserve">Тема 2 </w:t>
      </w:r>
      <w:r w:rsidR="00021972" w:rsidRPr="00E64C8B">
        <w:rPr>
          <w:b/>
        </w:rPr>
        <w:t xml:space="preserve">Классификация и кодирование продовольственных товаров  (на примере </w:t>
      </w:r>
      <w:r w:rsidR="00E64C8B" w:rsidRPr="00E64C8B">
        <w:rPr>
          <w:b/>
          <w:i/>
        </w:rPr>
        <w:t>наимен</w:t>
      </w:r>
      <w:r w:rsidR="00E64C8B" w:rsidRPr="00E64C8B">
        <w:rPr>
          <w:b/>
          <w:i/>
        </w:rPr>
        <w:t>о</w:t>
      </w:r>
      <w:r w:rsidR="00E64C8B" w:rsidRPr="00E64C8B">
        <w:rPr>
          <w:b/>
          <w:i/>
        </w:rPr>
        <w:t>вание группы товаров</w:t>
      </w:r>
      <w:r w:rsidR="00021972" w:rsidRPr="00E64C8B">
        <w:rPr>
          <w:b/>
        </w:rPr>
        <w:t>)</w:t>
      </w:r>
      <w:r w:rsidR="00021972" w:rsidRPr="00E64C8B">
        <w:rPr>
          <w:b/>
        </w:rPr>
        <w:t xml:space="preserve"> </w:t>
      </w:r>
    </w:p>
    <w:p w:rsidR="00021972" w:rsidRPr="00021972" w:rsidRDefault="00021972" w:rsidP="00021972">
      <w:pPr>
        <w:pStyle w:val="af4"/>
        <w:spacing w:before="0" w:beforeAutospacing="0" w:after="0" w:afterAutospacing="0"/>
      </w:pPr>
      <w:r w:rsidRPr="00021972">
        <w:rPr>
          <w:caps/>
          <w:color w:val="000000"/>
        </w:rPr>
        <w:t>Введение</w:t>
      </w:r>
      <w:r w:rsidRPr="00021972">
        <w:rPr>
          <w:color w:val="000000"/>
        </w:rPr>
        <w:t>………………………………………………………………………3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color w:val="000000"/>
        </w:rPr>
        <w:t>РАЗДЕЛ 1 ТЕОРЕТИЧЕСКОЕ ОБОСНОВАНИЕ КЛАССИФИКАЦИИ И КОДИРОВ</w:t>
      </w:r>
      <w:r w:rsidRPr="00021972">
        <w:rPr>
          <w:color w:val="000000"/>
        </w:rPr>
        <w:t>А</w:t>
      </w:r>
      <w:r w:rsidRPr="00021972">
        <w:rPr>
          <w:color w:val="000000"/>
        </w:rPr>
        <w:t>НИЯ ПРОДОВОЛЬСТВЕННЫХ ТОВАРОВ</w:t>
      </w:r>
    </w:p>
    <w:p w:rsidR="00021972" w:rsidRPr="00021972" w:rsidRDefault="00021972" w:rsidP="00021972">
      <w:pPr>
        <w:pStyle w:val="af7"/>
        <w:numPr>
          <w:ilvl w:val="1"/>
          <w:numId w:val="49"/>
        </w:numPr>
        <w:ind w:left="0" w:firstLine="0"/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t xml:space="preserve"> Классификация: понятие, структура методов, разновидности……..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t>1.2 Кодирование: понятие, структура методов, разновидности………..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lastRenderedPageBreak/>
        <w:t>1.3 Общегосударственные классификаторы, понятие назначение, структ</w:t>
      </w:r>
      <w:r w:rsidRPr="00021972">
        <w:rPr>
          <w:rFonts w:eastAsia="Times New Roman"/>
          <w:color w:val="000000"/>
        </w:rPr>
        <w:t>у</w:t>
      </w:r>
      <w:r w:rsidRPr="00021972">
        <w:rPr>
          <w:rFonts w:eastAsia="Times New Roman"/>
          <w:color w:val="000000"/>
        </w:rPr>
        <w:t>ра………………</w:t>
      </w:r>
    </w:p>
    <w:p w:rsidR="00021972" w:rsidRDefault="00021972" w:rsidP="00021972">
      <w:pPr>
        <w:rPr>
          <w:rFonts w:eastAsia="Times New Roman"/>
          <w:caps/>
          <w:color w:val="000000"/>
        </w:rPr>
      </w:pPr>
      <w:r w:rsidRPr="00021972">
        <w:rPr>
          <w:rFonts w:eastAsia="Times New Roman"/>
          <w:caps/>
          <w:color w:val="000000"/>
        </w:rPr>
        <w:t xml:space="preserve">Раздел 2 ОСОБЕННОСТИ   Классификации   </w:t>
      </w:r>
      <w:proofErr w:type="gramStart"/>
      <w:r w:rsidRPr="00021972">
        <w:rPr>
          <w:rFonts w:eastAsia="Times New Roman"/>
          <w:caps/>
          <w:color w:val="000000"/>
        </w:rPr>
        <w:t>ПРОДОВОЛЬСТВЕННЫХ</w:t>
      </w:r>
      <w:proofErr w:type="gramEnd"/>
    </w:p>
    <w:p w:rsidR="00021972" w:rsidRPr="00021972" w:rsidRDefault="00021972" w:rsidP="00021972">
      <w:pPr>
        <w:rPr>
          <w:rFonts w:eastAsia="Times New Roman"/>
          <w:caps/>
          <w:color w:val="000000"/>
        </w:rPr>
      </w:pPr>
      <w:r w:rsidRPr="00021972">
        <w:rPr>
          <w:rFonts w:eastAsia="Times New Roman"/>
          <w:caps/>
          <w:color w:val="000000"/>
        </w:rPr>
        <w:t xml:space="preserve">  тов</w:t>
      </w:r>
      <w:r w:rsidRPr="00021972">
        <w:rPr>
          <w:rFonts w:eastAsia="Times New Roman"/>
          <w:caps/>
          <w:color w:val="000000"/>
        </w:rPr>
        <w:t>а</w:t>
      </w:r>
      <w:r w:rsidRPr="00021972">
        <w:rPr>
          <w:rFonts w:eastAsia="Times New Roman"/>
          <w:caps/>
          <w:color w:val="000000"/>
        </w:rPr>
        <w:t>ров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aps/>
          <w:color w:val="000000"/>
        </w:rPr>
        <w:t>2.1 Х</w:t>
      </w:r>
      <w:r w:rsidRPr="00021972">
        <w:rPr>
          <w:rFonts w:eastAsia="Times New Roman"/>
          <w:color w:val="000000"/>
        </w:rPr>
        <w:t>арактеристика классификация продовольственных товаров……………..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aps/>
          <w:color w:val="000000"/>
        </w:rPr>
        <w:t xml:space="preserve">2.2 </w:t>
      </w:r>
      <w:r w:rsidRPr="00021972">
        <w:rPr>
          <w:rFonts w:eastAsia="Times New Roman"/>
          <w:color w:val="000000"/>
        </w:rPr>
        <w:t>Классификация мясных товаров в сфере коммерции ………………………</w:t>
      </w:r>
    </w:p>
    <w:p w:rsidR="00E340BE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t xml:space="preserve">РАЗДЕЛ 3 АНАЛИЗ АССОРТИМЕНТА </w:t>
      </w:r>
      <w:r w:rsidR="00E340BE" w:rsidRPr="00E340BE">
        <w:rPr>
          <w:i/>
          <w:caps/>
          <w:color w:val="000000"/>
        </w:rPr>
        <w:t>наименование группы товаров</w:t>
      </w:r>
      <w:r w:rsidRPr="00021972">
        <w:rPr>
          <w:rFonts w:eastAsia="Times New Roman"/>
          <w:color w:val="000000"/>
        </w:rPr>
        <w:t xml:space="preserve">, </w:t>
      </w:r>
    </w:p>
    <w:p w:rsidR="00E340BE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t xml:space="preserve">РЕАЛИЗУЕМЫХ В ТОРГОВОМ ПРЕДПРИЯТИИ, </w:t>
      </w:r>
      <w:proofErr w:type="gramStart"/>
      <w:r w:rsidRPr="00021972">
        <w:rPr>
          <w:rFonts w:eastAsia="Times New Roman"/>
          <w:color w:val="000000"/>
        </w:rPr>
        <w:t>СОГЛАСНО ПРИЗНАК</w:t>
      </w:r>
      <w:r w:rsidR="00E64C8B">
        <w:rPr>
          <w:rFonts w:eastAsia="Times New Roman"/>
          <w:color w:val="000000"/>
        </w:rPr>
        <w:t>ОВ</w:t>
      </w:r>
      <w:proofErr w:type="gramEnd"/>
      <w:r w:rsidRPr="00021972">
        <w:rPr>
          <w:rFonts w:eastAsia="Times New Roman"/>
          <w:color w:val="000000"/>
        </w:rPr>
        <w:t xml:space="preserve"> 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t>КЛАССИФ</w:t>
      </w:r>
      <w:r w:rsidRPr="00021972">
        <w:rPr>
          <w:rFonts w:eastAsia="Times New Roman"/>
          <w:color w:val="000000"/>
        </w:rPr>
        <w:t>И</w:t>
      </w:r>
      <w:r w:rsidRPr="00021972">
        <w:rPr>
          <w:rFonts w:eastAsia="Times New Roman"/>
          <w:color w:val="000000"/>
        </w:rPr>
        <w:t>КАЦИИ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t>3.1 Характеристика объекта исследования……………………………………..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t xml:space="preserve">3.2 Распознавание ассортимента </w:t>
      </w:r>
      <w:r w:rsidR="00E340BE">
        <w:rPr>
          <w:i/>
          <w:color w:val="000000"/>
        </w:rPr>
        <w:t>наименование группы товаров</w:t>
      </w:r>
      <w:r w:rsidR="00E340BE" w:rsidRPr="00021972">
        <w:rPr>
          <w:rFonts w:eastAsia="Times New Roman"/>
          <w:color w:val="000000"/>
        </w:rPr>
        <w:t xml:space="preserve"> </w:t>
      </w:r>
      <w:r w:rsidRPr="00021972">
        <w:rPr>
          <w:rFonts w:eastAsia="Times New Roman"/>
          <w:color w:val="000000"/>
        </w:rPr>
        <w:t>в магазине………………..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t xml:space="preserve">3.3 Структурирование ассортимента </w:t>
      </w:r>
      <w:r w:rsidR="00E340BE">
        <w:rPr>
          <w:i/>
          <w:color w:val="000000"/>
        </w:rPr>
        <w:t>наименование группы товаров</w:t>
      </w:r>
      <w:r w:rsidR="00E340BE" w:rsidRPr="00021972">
        <w:rPr>
          <w:rFonts w:eastAsia="Times New Roman"/>
          <w:color w:val="000000"/>
        </w:rPr>
        <w:t xml:space="preserve"> </w:t>
      </w:r>
      <w:r w:rsidRPr="00021972">
        <w:rPr>
          <w:rFonts w:eastAsia="Times New Roman"/>
          <w:color w:val="000000"/>
        </w:rPr>
        <w:t xml:space="preserve">в магазине </w:t>
      </w:r>
      <w:proofErr w:type="gramStart"/>
      <w:r w:rsidRPr="00021972">
        <w:rPr>
          <w:rFonts w:eastAsia="Times New Roman"/>
          <w:color w:val="000000"/>
        </w:rPr>
        <w:t>согласно признак</w:t>
      </w:r>
      <w:r w:rsidR="00E64C8B">
        <w:rPr>
          <w:rFonts w:eastAsia="Times New Roman"/>
          <w:color w:val="000000"/>
        </w:rPr>
        <w:t>ов</w:t>
      </w:r>
      <w:proofErr w:type="gramEnd"/>
      <w:r w:rsidRPr="00021972">
        <w:rPr>
          <w:rFonts w:eastAsia="Times New Roman"/>
          <w:color w:val="000000"/>
        </w:rPr>
        <w:t xml:space="preserve"> кла</w:t>
      </w:r>
      <w:r w:rsidRPr="00021972">
        <w:rPr>
          <w:rFonts w:eastAsia="Times New Roman"/>
          <w:color w:val="000000"/>
        </w:rPr>
        <w:t>с</w:t>
      </w:r>
      <w:r w:rsidRPr="00021972">
        <w:rPr>
          <w:rFonts w:eastAsia="Times New Roman"/>
          <w:color w:val="000000"/>
        </w:rPr>
        <w:t>сификации…………………………………………………………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t xml:space="preserve">3.4 Анализ маркировки и кодирования </w:t>
      </w:r>
      <w:r w:rsidR="00E340BE">
        <w:rPr>
          <w:i/>
          <w:color w:val="000000"/>
        </w:rPr>
        <w:t>наименование группы товаров</w:t>
      </w:r>
      <w:r w:rsidR="00E340BE" w:rsidRPr="00021972">
        <w:rPr>
          <w:rFonts w:eastAsia="Times New Roman"/>
          <w:color w:val="000000"/>
        </w:rPr>
        <w:t xml:space="preserve"> </w:t>
      </w:r>
      <w:r w:rsidRPr="00021972">
        <w:rPr>
          <w:rFonts w:eastAsia="Times New Roman"/>
          <w:color w:val="000000"/>
        </w:rPr>
        <w:t>в маг</w:t>
      </w:r>
      <w:r w:rsidRPr="00021972">
        <w:rPr>
          <w:rFonts w:eastAsia="Times New Roman"/>
          <w:color w:val="000000"/>
        </w:rPr>
        <w:t>а</w:t>
      </w:r>
      <w:r w:rsidR="00E340BE">
        <w:rPr>
          <w:rFonts w:eastAsia="Times New Roman"/>
          <w:color w:val="000000"/>
        </w:rPr>
        <w:t>зине………….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t>ЗАКЛЮЧЕНИЕ…………………………………………………………………..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t>СПИСОК ИСПОЛЬЗОВАННЫХ ИСТОЧНИКОВ……………………………</w:t>
      </w:r>
    </w:p>
    <w:p w:rsidR="00021972" w:rsidRPr="00021972" w:rsidRDefault="00021972" w:rsidP="00021972">
      <w:pPr>
        <w:rPr>
          <w:rFonts w:eastAsia="Times New Roman"/>
          <w:color w:val="000000"/>
        </w:rPr>
      </w:pPr>
      <w:r w:rsidRPr="00021972">
        <w:rPr>
          <w:rFonts w:eastAsia="Times New Roman"/>
          <w:color w:val="000000"/>
        </w:rPr>
        <w:t>ПРИЛОЖЕНИЯ</w:t>
      </w:r>
    </w:p>
    <w:p w:rsidR="00021972" w:rsidRPr="00021972" w:rsidRDefault="00021972" w:rsidP="00021972">
      <w:pPr>
        <w:rPr>
          <w:b/>
          <w:color w:val="00B0F0"/>
        </w:rPr>
      </w:pPr>
      <w:r w:rsidRPr="00021972">
        <w:rPr>
          <w:rFonts w:eastAsia="Times New Roman"/>
          <w:color w:val="000000"/>
        </w:rPr>
        <w:t>ПРИЛОЖЕНИЕ А «…..»………………………</w:t>
      </w:r>
      <w:r w:rsidRPr="00021972">
        <w:rPr>
          <w:b/>
          <w:color w:val="00B0F0"/>
        </w:rPr>
        <w:t xml:space="preserve"> </w:t>
      </w:r>
    </w:p>
    <w:p w:rsidR="00021972" w:rsidRPr="00021972" w:rsidRDefault="00021972" w:rsidP="00021972">
      <w:pPr>
        <w:rPr>
          <w:b/>
          <w:color w:val="00B0F0"/>
        </w:rPr>
      </w:pPr>
    </w:p>
    <w:p w:rsidR="00021972" w:rsidRPr="00E64C8B" w:rsidRDefault="00100C1C" w:rsidP="00021972">
      <w:pPr>
        <w:rPr>
          <w:b/>
        </w:rPr>
      </w:pPr>
      <w:r w:rsidRPr="00E64C8B">
        <w:rPr>
          <w:b/>
        </w:rPr>
        <w:t xml:space="preserve">Тема 3 </w:t>
      </w:r>
      <w:r w:rsidR="00021972" w:rsidRPr="00E64C8B">
        <w:rPr>
          <w:b/>
        </w:rPr>
        <w:t>Современное информационное обеспечение продовольственных  тов</w:t>
      </w:r>
      <w:r w:rsidR="00021972" w:rsidRPr="00E64C8B">
        <w:rPr>
          <w:b/>
        </w:rPr>
        <w:t>а</w:t>
      </w:r>
      <w:r w:rsidR="00021972" w:rsidRPr="00E64C8B">
        <w:rPr>
          <w:b/>
        </w:rPr>
        <w:t>ров.</w:t>
      </w:r>
    </w:p>
    <w:p w:rsidR="00021972" w:rsidRPr="00021972" w:rsidRDefault="00021972" w:rsidP="00E340BE">
      <w:pPr>
        <w:widowControl w:val="0"/>
        <w:autoSpaceDE w:val="0"/>
        <w:autoSpaceDN w:val="0"/>
        <w:adjustRightInd w:val="0"/>
      </w:pPr>
      <w:r w:rsidRPr="00021972">
        <w:t>ВВЕД</w:t>
      </w:r>
      <w:r w:rsidRPr="00021972">
        <w:t>Е</w:t>
      </w:r>
      <w:r w:rsidRPr="00021972">
        <w:t>НИЕ………………………………………………………………………….. 3</w:t>
      </w:r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 xml:space="preserve">РАЗДЕЛ 1 ТЕОРЕТИЧЕСКИЕ ОСНОВЫ ИНФОРМАЦИОННОГО ОБЕСПЕЧЕНИЯ В СФЕРЕ ПРОДОВОЛЬСТВЕННЫХ ТОВАРОВ </w:t>
      </w:r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 xml:space="preserve">1.1 Понятие и роль информационного обеспечения в торговле ……………… </w:t>
      </w:r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>1.2 Основные компоненты информационного обеспечения………..…………</w:t>
      </w:r>
    </w:p>
    <w:p w:rsidR="00E340BE" w:rsidRDefault="00021972" w:rsidP="00021972">
      <w:pPr>
        <w:widowControl w:val="0"/>
        <w:autoSpaceDE w:val="0"/>
        <w:autoSpaceDN w:val="0"/>
        <w:adjustRightInd w:val="0"/>
      </w:pPr>
      <w:proofErr w:type="gramStart"/>
      <w:r w:rsidRPr="00021972">
        <w:t>1.3 Законодательная и нормативная база, регулирующая сферу информационного</w:t>
      </w:r>
      <w:proofErr w:type="gramEnd"/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>обесп</w:t>
      </w:r>
      <w:r w:rsidRPr="00021972">
        <w:t>е</w:t>
      </w:r>
      <w:r w:rsidRPr="00021972">
        <w:t xml:space="preserve">чения ……………………………………..………… </w:t>
      </w:r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>РАЗДЕЛ 2 СОВРЕМЕННЫЕ ИНФОРМАЦИОННЫЕ СИСТЕМЫ И ТЕХНОЛОГИИ В ОБЕСПЕЧЕНИИ ПРОДОВОЛЬСТВЕННЫХ ТОВАРОВ</w:t>
      </w:r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 xml:space="preserve">2.1 Тенденции развития информационных технологий в области продовольственного обеспечения ……………………………………… </w:t>
      </w:r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>2.2 Использование автоматизированных систем управления торговлей …………</w:t>
      </w:r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 xml:space="preserve">2.3 Внедрение технологий </w:t>
      </w:r>
      <w:proofErr w:type="spellStart"/>
      <w:r w:rsidRPr="00021972">
        <w:t>блокчейн</w:t>
      </w:r>
      <w:proofErr w:type="spellEnd"/>
      <w:r w:rsidRPr="00021972">
        <w:t xml:space="preserve"> и </w:t>
      </w:r>
      <w:proofErr w:type="spellStart"/>
      <w:r w:rsidRPr="00021972">
        <w:t>IoT</w:t>
      </w:r>
      <w:proofErr w:type="spellEnd"/>
      <w:r w:rsidRPr="00021972">
        <w:t xml:space="preserve"> для повышения прозрачности и безопасности продовольственной цепочки ………………… </w:t>
      </w:r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 xml:space="preserve">2.4 Аналитические системы </w:t>
      </w:r>
      <w:proofErr w:type="gramStart"/>
      <w:r w:rsidRPr="00021972">
        <w:t>и</w:t>
      </w:r>
      <w:proofErr w:type="gramEnd"/>
      <w:r w:rsidRPr="00021972">
        <w:t>-</w:t>
      </w:r>
      <w:proofErr w:type="spellStart"/>
      <w:r w:rsidRPr="00021972">
        <w:t>big</w:t>
      </w:r>
      <w:proofErr w:type="spellEnd"/>
      <w:r w:rsidRPr="00021972">
        <w:t xml:space="preserve"> </w:t>
      </w:r>
      <w:proofErr w:type="spellStart"/>
      <w:r w:rsidRPr="00021972">
        <w:t>data</w:t>
      </w:r>
      <w:proofErr w:type="spellEnd"/>
      <w:r w:rsidRPr="00021972">
        <w:t xml:space="preserve"> для прогнозирования спроса и оптим</w:t>
      </w:r>
      <w:r w:rsidRPr="00021972">
        <w:t>и</w:t>
      </w:r>
      <w:r w:rsidR="00E340BE">
        <w:t xml:space="preserve">зации запасов </w:t>
      </w:r>
      <w:r w:rsidRPr="00021972">
        <w:t xml:space="preserve"> </w:t>
      </w:r>
    </w:p>
    <w:p w:rsidR="00021972" w:rsidRPr="00021972" w:rsidRDefault="00021972" w:rsidP="00021972">
      <w:r w:rsidRPr="00021972">
        <w:rPr>
          <w:caps/>
        </w:rPr>
        <w:t>Глава</w:t>
      </w:r>
      <w:r w:rsidRPr="00021972">
        <w:t xml:space="preserve"> 3 </w:t>
      </w:r>
      <w:r w:rsidRPr="00021972">
        <w:rPr>
          <w:rStyle w:val="1714"/>
          <w:caps/>
          <w:color w:val="000000"/>
        </w:rPr>
        <w:t xml:space="preserve">Современное информационное обеспечение </w:t>
      </w:r>
      <w:r w:rsidRPr="00021972">
        <w:rPr>
          <w:caps/>
          <w:color w:val="000000"/>
        </w:rPr>
        <w:t>тов</w:t>
      </w:r>
      <w:r w:rsidRPr="00021972">
        <w:rPr>
          <w:caps/>
          <w:color w:val="000000"/>
        </w:rPr>
        <w:t>а</w:t>
      </w:r>
      <w:r w:rsidRPr="00021972">
        <w:rPr>
          <w:caps/>
          <w:color w:val="000000"/>
        </w:rPr>
        <w:t xml:space="preserve">роведения </w:t>
      </w:r>
      <w:r w:rsidR="00E340BE" w:rsidRPr="00E340BE">
        <w:rPr>
          <w:i/>
          <w:caps/>
          <w:color w:val="000000"/>
        </w:rPr>
        <w:t>наименование группы товаров</w:t>
      </w:r>
      <w:r w:rsidR="00E340BE" w:rsidRPr="00021972">
        <w:rPr>
          <w:caps/>
        </w:rPr>
        <w:t xml:space="preserve"> </w:t>
      </w:r>
      <w:r w:rsidRPr="00021972">
        <w:rPr>
          <w:caps/>
        </w:rPr>
        <w:t>в торговом предприятии</w:t>
      </w:r>
      <w:r w:rsidRPr="00021972">
        <w:t xml:space="preserve"> </w:t>
      </w:r>
    </w:p>
    <w:p w:rsidR="00021972" w:rsidRPr="00021972" w:rsidRDefault="00021972" w:rsidP="00021972">
      <w:r w:rsidRPr="00021972">
        <w:t>3.1 Характеристика объекта исследования……………………………………</w:t>
      </w:r>
    </w:p>
    <w:p w:rsidR="00021972" w:rsidRPr="00021972" w:rsidRDefault="00021972" w:rsidP="00021972">
      <w:r w:rsidRPr="00021972">
        <w:t xml:space="preserve">3.2 Распознавание ассортимента </w:t>
      </w:r>
      <w:r w:rsidR="00E340BE">
        <w:rPr>
          <w:i/>
          <w:color w:val="000000"/>
        </w:rPr>
        <w:t>наименование группы товаров</w:t>
      </w:r>
      <w:r w:rsidR="00E340BE" w:rsidRPr="00021972">
        <w:t xml:space="preserve"> </w:t>
      </w:r>
      <w:r w:rsidRPr="00021972">
        <w:t>……….……………..</w:t>
      </w:r>
    </w:p>
    <w:p w:rsidR="00E340BE" w:rsidRDefault="00021972" w:rsidP="00021972">
      <w:r w:rsidRPr="00021972">
        <w:t xml:space="preserve">3.3 Анализ информационного обеспечения на примере </w:t>
      </w:r>
      <w:r w:rsidR="00E340BE">
        <w:rPr>
          <w:i/>
          <w:color w:val="000000"/>
        </w:rPr>
        <w:t>наименование группы товаров</w:t>
      </w:r>
      <w:r w:rsidR="00E340BE" w:rsidRPr="00021972">
        <w:t xml:space="preserve"> </w:t>
      </w:r>
    </w:p>
    <w:p w:rsidR="00E340BE" w:rsidRDefault="00E340BE" w:rsidP="00021972">
      <w:r>
        <w:t>3.3.1 Документационное обеспечение…………………………………..</w:t>
      </w:r>
    </w:p>
    <w:p w:rsidR="00021972" w:rsidRPr="00021972" w:rsidRDefault="00021972" w:rsidP="00021972">
      <w:r w:rsidRPr="00021972">
        <w:t xml:space="preserve">3.3.2 Анализ полноты информации на маркировке </w:t>
      </w:r>
      <w:r w:rsidR="00E64C8B">
        <w:rPr>
          <w:i/>
          <w:color w:val="000000"/>
        </w:rPr>
        <w:t>наименование группы товаров</w:t>
      </w:r>
      <w:r w:rsidR="00E64C8B" w:rsidRPr="00021972">
        <w:t xml:space="preserve"> </w:t>
      </w:r>
      <w:r w:rsidRPr="00021972">
        <w:t>…..</w:t>
      </w:r>
    </w:p>
    <w:p w:rsidR="00021972" w:rsidRPr="00021972" w:rsidRDefault="00021972" w:rsidP="00021972">
      <w:r w:rsidRPr="00021972">
        <w:t>3.3.3 Анализ информационного обеспечения товаров в торговом зале……</w:t>
      </w:r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 xml:space="preserve">ЗАКЛЮЧЕНИЕ ………………………………………………………………….. </w:t>
      </w:r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 xml:space="preserve">СПИСОК ИСПОЛЬЗОВАНЫХ ИСТОЧНИКОВ ……………………………….. </w:t>
      </w:r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>ПРИЛОЖЕНИЯ</w:t>
      </w:r>
    </w:p>
    <w:p w:rsidR="00021972" w:rsidRPr="00021972" w:rsidRDefault="00021972" w:rsidP="00021972">
      <w:pPr>
        <w:widowControl w:val="0"/>
        <w:autoSpaceDE w:val="0"/>
        <w:autoSpaceDN w:val="0"/>
        <w:adjustRightInd w:val="0"/>
      </w:pPr>
      <w:r w:rsidRPr="00021972">
        <w:t>ПРИЛОЖЕНИЕ А «…………………………………..»………………………………</w:t>
      </w:r>
    </w:p>
    <w:p w:rsidR="00F40131" w:rsidRPr="00021972" w:rsidRDefault="00F40131" w:rsidP="00021972">
      <w:pPr>
        <w:rPr>
          <w:color w:val="00B0F0"/>
        </w:rPr>
      </w:pPr>
    </w:p>
    <w:p w:rsidR="00F40131" w:rsidRPr="00E64C8B" w:rsidRDefault="00100C1C" w:rsidP="00021972">
      <w:pPr>
        <w:rPr>
          <w:b/>
        </w:rPr>
      </w:pPr>
      <w:r w:rsidRPr="00E64C8B">
        <w:rPr>
          <w:b/>
        </w:rPr>
        <w:t xml:space="preserve">Тема 4 </w:t>
      </w:r>
      <w:r w:rsidR="00021972" w:rsidRPr="00E64C8B">
        <w:rPr>
          <w:b/>
        </w:rPr>
        <w:t xml:space="preserve">Сравнительная характеристика потребительских свойств товаров </w:t>
      </w:r>
      <w:r w:rsidR="00E340BE" w:rsidRPr="00E64C8B">
        <w:rPr>
          <w:b/>
          <w:i/>
        </w:rPr>
        <w:t>наимен</w:t>
      </w:r>
      <w:r w:rsidR="00E340BE" w:rsidRPr="00E64C8B">
        <w:rPr>
          <w:b/>
          <w:i/>
        </w:rPr>
        <w:t>о</w:t>
      </w:r>
      <w:r w:rsidR="00E340BE" w:rsidRPr="00E64C8B">
        <w:rPr>
          <w:b/>
          <w:i/>
        </w:rPr>
        <w:t>вание группы товаров</w:t>
      </w:r>
    </w:p>
    <w:p w:rsidR="00021972" w:rsidRPr="00021972" w:rsidRDefault="00021972" w:rsidP="00021972">
      <w:pPr>
        <w:rPr>
          <w:caps/>
        </w:rPr>
      </w:pPr>
      <w:r w:rsidRPr="00021972">
        <w:rPr>
          <w:caps/>
        </w:rPr>
        <w:t>Введение………………………………………………………………………3</w:t>
      </w:r>
    </w:p>
    <w:p w:rsidR="00021972" w:rsidRPr="00021972" w:rsidRDefault="00021972" w:rsidP="00021972">
      <w:r w:rsidRPr="00021972">
        <w:rPr>
          <w:bCs/>
          <w:caps/>
        </w:rPr>
        <w:lastRenderedPageBreak/>
        <w:t>Раздел</w:t>
      </w:r>
      <w:r w:rsidRPr="00021972">
        <w:rPr>
          <w:caps/>
        </w:rPr>
        <w:t xml:space="preserve"> 1</w:t>
      </w:r>
      <w:r w:rsidRPr="00021972">
        <w:rPr>
          <w:b/>
          <w:caps/>
        </w:rPr>
        <w:t xml:space="preserve"> </w:t>
      </w:r>
      <w:r w:rsidRPr="00021972">
        <w:rPr>
          <w:caps/>
        </w:rPr>
        <w:t xml:space="preserve">потребительскиЕ свойствА товаров </w:t>
      </w:r>
      <w:r w:rsidR="00E340BE" w:rsidRPr="00E340BE">
        <w:rPr>
          <w:i/>
          <w:caps/>
          <w:color w:val="000000"/>
        </w:rPr>
        <w:t>наименование группы товаров</w:t>
      </w:r>
    </w:p>
    <w:p w:rsidR="00021972" w:rsidRPr="00021972" w:rsidRDefault="00021972" w:rsidP="00E340BE">
      <w:pPr>
        <w:pStyle w:val="af7"/>
        <w:numPr>
          <w:ilvl w:val="1"/>
          <w:numId w:val="50"/>
        </w:numPr>
        <w:ind w:left="426" w:hanging="426"/>
      </w:pPr>
      <w:r w:rsidRPr="00021972">
        <w:t xml:space="preserve">Понятие и классификация товаров </w:t>
      </w:r>
      <w:r w:rsidR="00E340BE">
        <w:rPr>
          <w:i/>
          <w:color w:val="000000"/>
        </w:rPr>
        <w:t>наименование группы товаров</w:t>
      </w:r>
      <w:r w:rsidR="00E340BE" w:rsidRPr="00021972">
        <w:t xml:space="preserve"> </w:t>
      </w:r>
      <w:r w:rsidRPr="00021972">
        <w:t>……………….</w:t>
      </w:r>
    </w:p>
    <w:p w:rsidR="00021972" w:rsidRPr="00021972" w:rsidRDefault="00021972" w:rsidP="00E340BE">
      <w:pPr>
        <w:pStyle w:val="af7"/>
        <w:numPr>
          <w:ilvl w:val="1"/>
          <w:numId w:val="50"/>
        </w:numPr>
        <w:ind w:left="426" w:hanging="426"/>
      </w:pPr>
      <w:r w:rsidRPr="00021972">
        <w:t xml:space="preserve">Особенности состава </w:t>
      </w:r>
      <w:r w:rsidR="00E340BE">
        <w:rPr>
          <w:i/>
          <w:color w:val="000000"/>
        </w:rPr>
        <w:t>наименование группы товаров</w:t>
      </w:r>
    </w:p>
    <w:p w:rsidR="00E340BE" w:rsidRPr="00E340BE" w:rsidRDefault="00021972" w:rsidP="00021972">
      <w:pPr>
        <w:pStyle w:val="af7"/>
        <w:numPr>
          <w:ilvl w:val="1"/>
          <w:numId w:val="50"/>
        </w:numPr>
        <w:ind w:left="426" w:hanging="426"/>
        <w:rPr>
          <w:caps/>
        </w:rPr>
      </w:pPr>
      <w:r w:rsidRPr="00021972">
        <w:t xml:space="preserve">Потребительские свойства товаров </w:t>
      </w:r>
      <w:r w:rsidR="00E340BE">
        <w:rPr>
          <w:i/>
          <w:color w:val="000000"/>
        </w:rPr>
        <w:t>наименование группы товаров</w:t>
      </w:r>
      <w:r w:rsidR="00E340BE" w:rsidRPr="00E340BE">
        <w:rPr>
          <w:bCs/>
          <w:caps/>
        </w:rPr>
        <w:t xml:space="preserve"> </w:t>
      </w:r>
    </w:p>
    <w:p w:rsidR="00021972" w:rsidRPr="00E340BE" w:rsidRDefault="00021972" w:rsidP="00021972">
      <w:pPr>
        <w:pStyle w:val="af7"/>
        <w:numPr>
          <w:ilvl w:val="1"/>
          <w:numId w:val="50"/>
        </w:numPr>
        <w:ind w:left="426" w:hanging="426"/>
        <w:rPr>
          <w:caps/>
        </w:rPr>
      </w:pPr>
      <w:r w:rsidRPr="00E340BE">
        <w:rPr>
          <w:bCs/>
          <w:caps/>
        </w:rPr>
        <w:t>Раздел</w:t>
      </w:r>
      <w:r w:rsidRPr="00E340BE">
        <w:rPr>
          <w:caps/>
        </w:rPr>
        <w:t xml:space="preserve"> 2 Ан</w:t>
      </w:r>
      <w:r w:rsidRPr="00E340BE">
        <w:rPr>
          <w:caps/>
        </w:rPr>
        <w:t>а</w:t>
      </w:r>
      <w:r w:rsidRPr="00E340BE">
        <w:rPr>
          <w:caps/>
        </w:rPr>
        <w:t xml:space="preserve">лиз рынка </w:t>
      </w:r>
      <w:r w:rsidR="00E340BE" w:rsidRPr="00E340BE">
        <w:rPr>
          <w:i/>
          <w:caps/>
          <w:color w:val="000000"/>
        </w:rPr>
        <w:t>наименование группы товаров</w:t>
      </w:r>
    </w:p>
    <w:p w:rsidR="00021972" w:rsidRPr="00021972" w:rsidRDefault="00021972" w:rsidP="00021972">
      <w:r w:rsidRPr="00021972">
        <w:t xml:space="preserve">2.1  Структура рынка </w:t>
      </w:r>
      <w:r w:rsidR="00E340BE">
        <w:rPr>
          <w:i/>
          <w:color w:val="000000"/>
        </w:rPr>
        <w:t>наименование группы товаров</w:t>
      </w:r>
    </w:p>
    <w:p w:rsidR="00021972" w:rsidRPr="00021972" w:rsidRDefault="00021972" w:rsidP="00021972">
      <w:r w:rsidRPr="00021972">
        <w:t xml:space="preserve">2.2  Тенденции развития рынка </w:t>
      </w:r>
      <w:r w:rsidR="00E340BE">
        <w:rPr>
          <w:i/>
          <w:color w:val="000000"/>
        </w:rPr>
        <w:t>наименование группы товаров</w:t>
      </w:r>
    </w:p>
    <w:p w:rsidR="00021972" w:rsidRPr="00021972" w:rsidRDefault="00021972" w:rsidP="00021972">
      <w:r w:rsidRPr="00021972">
        <w:t xml:space="preserve">2.3  Проблемы и перспективы развития рынка </w:t>
      </w:r>
      <w:r w:rsidR="00E340BE">
        <w:rPr>
          <w:i/>
          <w:color w:val="000000"/>
        </w:rPr>
        <w:t>наименование группы товаров</w:t>
      </w:r>
    </w:p>
    <w:p w:rsidR="00E340BE" w:rsidRDefault="00021972" w:rsidP="00021972">
      <w:pPr>
        <w:rPr>
          <w:caps/>
        </w:rPr>
      </w:pPr>
      <w:r w:rsidRPr="00021972">
        <w:rPr>
          <w:bCs/>
          <w:caps/>
        </w:rPr>
        <w:t>Раздел</w:t>
      </w:r>
      <w:r w:rsidRPr="00021972">
        <w:rPr>
          <w:caps/>
        </w:rPr>
        <w:t xml:space="preserve"> 3</w:t>
      </w:r>
      <w:r w:rsidRPr="00021972">
        <w:rPr>
          <w:b/>
          <w:caps/>
        </w:rPr>
        <w:t xml:space="preserve"> </w:t>
      </w:r>
      <w:r w:rsidRPr="00021972">
        <w:rPr>
          <w:caps/>
        </w:rPr>
        <w:t xml:space="preserve">Исследование потребительских предпочтений </w:t>
      </w:r>
    </w:p>
    <w:p w:rsidR="00021972" w:rsidRPr="00021972" w:rsidRDefault="00021972" w:rsidP="00021972">
      <w:pPr>
        <w:rPr>
          <w:caps/>
        </w:rPr>
      </w:pPr>
      <w:r w:rsidRPr="00021972">
        <w:rPr>
          <w:caps/>
        </w:rPr>
        <w:t>покупат</w:t>
      </w:r>
      <w:r w:rsidRPr="00021972">
        <w:rPr>
          <w:caps/>
        </w:rPr>
        <w:t>е</w:t>
      </w:r>
      <w:r w:rsidRPr="00021972">
        <w:rPr>
          <w:caps/>
        </w:rPr>
        <w:t xml:space="preserve">лей </w:t>
      </w:r>
      <w:r w:rsidR="00E340BE" w:rsidRPr="00E340BE">
        <w:rPr>
          <w:i/>
          <w:caps/>
          <w:color w:val="000000"/>
        </w:rPr>
        <w:t>наименование группы товаров</w:t>
      </w:r>
    </w:p>
    <w:p w:rsidR="00021972" w:rsidRPr="00021972" w:rsidRDefault="00021972" w:rsidP="00021972">
      <w:r w:rsidRPr="00021972">
        <w:t>3.1  Характеристика объекта исследования……………………</w:t>
      </w:r>
    </w:p>
    <w:p w:rsidR="00021972" w:rsidRPr="00021972" w:rsidRDefault="00021972" w:rsidP="00021972">
      <w:r w:rsidRPr="00021972">
        <w:t xml:space="preserve">3.2  Организация исследования </w:t>
      </w:r>
      <w:r w:rsidR="00E340BE">
        <w:rPr>
          <w:i/>
          <w:color w:val="000000"/>
        </w:rPr>
        <w:t>наименование группы товаров</w:t>
      </w:r>
      <w:r w:rsidR="00E340BE" w:rsidRPr="00021972">
        <w:t xml:space="preserve"> </w:t>
      </w:r>
      <w:r w:rsidRPr="00021972">
        <w:t>……………..</w:t>
      </w:r>
    </w:p>
    <w:p w:rsidR="00021972" w:rsidRPr="00021972" w:rsidRDefault="00021972" w:rsidP="00021972">
      <w:r w:rsidRPr="00021972">
        <w:t xml:space="preserve">3.2  Анализ потребительских предпочтений </w:t>
      </w:r>
      <w:r w:rsidR="00E340BE">
        <w:rPr>
          <w:i/>
          <w:color w:val="000000"/>
        </w:rPr>
        <w:t>наименование группы товаров</w:t>
      </w:r>
      <w:r w:rsidR="00E340BE" w:rsidRPr="00021972">
        <w:t xml:space="preserve"> </w:t>
      </w:r>
      <w:r w:rsidRPr="00021972">
        <w:t>…….</w:t>
      </w:r>
    </w:p>
    <w:p w:rsidR="00021972" w:rsidRPr="00021972" w:rsidRDefault="00021972" w:rsidP="00021972">
      <w:r w:rsidRPr="00021972">
        <w:t>3.3  Оценка влияния рекламы на выбор потребителя………………..</w:t>
      </w:r>
    </w:p>
    <w:p w:rsidR="00021972" w:rsidRPr="00021972" w:rsidRDefault="00021972" w:rsidP="00021972">
      <w:pPr>
        <w:rPr>
          <w:caps/>
        </w:rPr>
      </w:pPr>
      <w:r w:rsidRPr="00021972">
        <w:rPr>
          <w:caps/>
        </w:rPr>
        <w:t>Заключение……………………………………………………………………</w:t>
      </w:r>
    </w:p>
    <w:p w:rsidR="00021972" w:rsidRPr="00021972" w:rsidRDefault="00021972" w:rsidP="00021972">
      <w:pPr>
        <w:rPr>
          <w:caps/>
        </w:rPr>
      </w:pPr>
      <w:r w:rsidRPr="00021972">
        <w:rPr>
          <w:caps/>
        </w:rPr>
        <w:t>Список использованных источников………………………….</w:t>
      </w:r>
    </w:p>
    <w:p w:rsidR="00021972" w:rsidRPr="00021972" w:rsidRDefault="00021972" w:rsidP="00021972">
      <w:r w:rsidRPr="00021972">
        <w:rPr>
          <w:caps/>
        </w:rPr>
        <w:t>Приложения</w:t>
      </w:r>
    </w:p>
    <w:p w:rsidR="00021972" w:rsidRPr="00021972" w:rsidRDefault="00021972" w:rsidP="00021972">
      <w:r w:rsidRPr="00021972">
        <w:rPr>
          <w:color w:val="000000"/>
        </w:rPr>
        <w:t xml:space="preserve">ПРИЛОЖЕНИЕ А </w:t>
      </w:r>
      <w:r w:rsidRPr="00021972">
        <w:t>«…………………………………..»…</w:t>
      </w:r>
      <w:r w:rsidR="00E340BE">
        <w:t>……………</w:t>
      </w:r>
      <w:r w:rsidRPr="00021972">
        <w:t>……………………</w:t>
      </w:r>
    </w:p>
    <w:p w:rsidR="00E340BE" w:rsidRDefault="00E340BE" w:rsidP="00021972">
      <w:pPr>
        <w:rPr>
          <w:b/>
          <w:color w:val="00B0F0"/>
        </w:rPr>
      </w:pPr>
    </w:p>
    <w:p w:rsidR="00021972" w:rsidRPr="00E64C8B" w:rsidRDefault="00100C1C" w:rsidP="00021972">
      <w:pPr>
        <w:rPr>
          <w:b/>
        </w:rPr>
      </w:pPr>
      <w:r w:rsidRPr="00E64C8B">
        <w:rPr>
          <w:b/>
        </w:rPr>
        <w:t xml:space="preserve">Тема 5 </w:t>
      </w:r>
      <w:r w:rsidR="00021972" w:rsidRPr="00E64C8B">
        <w:rPr>
          <w:b/>
        </w:rPr>
        <w:t>Исследование факторов, влияющих на формирование качества  и потреб</w:t>
      </w:r>
      <w:r w:rsidR="00021972" w:rsidRPr="00E64C8B">
        <w:rPr>
          <w:b/>
        </w:rPr>
        <w:t>и</w:t>
      </w:r>
      <w:r w:rsidR="00021972" w:rsidRPr="00E64C8B">
        <w:rPr>
          <w:b/>
        </w:rPr>
        <w:t xml:space="preserve">тельские свойства </w:t>
      </w:r>
      <w:r w:rsidR="00945DDB" w:rsidRPr="00E64C8B">
        <w:rPr>
          <w:b/>
          <w:i/>
        </w:rPr>
        <w:t>наименование группы товаров</w:t>
      </w:r>
      <w:r w:rsidR="00021972" w:rsidRPr="00E64C8B">
        <w:rPr>
          <w:b/>
        </w:rPr>
        <w:t xml:space="preserve"> </w:t>
      </w:r>
    </w:p>
    <w:p w:rsidR="00021972" w:rsidRPr="00021972" w:rsidRDefault="00021972" w:rsidP="00021972">
      <w:pPr>
        <w:rPr>
          <w:caps/>
        </w:rPr>
      </w:pPr>
      <w:r w:rsidRPr="00021972">
        <w:rPr>
          <w:caps/>
        </w:rPr>
        <w:t>Введение………………………………………………………………………3</w:t>
      </w:r>
    </w:p>
    <w:p w:rsidR="00021972" w:rsidRPr="00021972" w:rsidRDefault="00021972" w:rsidP="00021972">
      <w:r w:rsidRPr="00021972">
        <w:rPr>
          <w:bCs/>
          <w:caps/>
        </w:rPr>
        <w:t>Раздел</w:t>
      </w:r>
      <w:r w:rsidRPr="00021972">
        <w:rPr>
          <w:caps/>
        </w:rPr>
        <w:t xml:space="preserve"> 1Теоретические аспекты формирования качества и потреб</w:t>
      </w:r>
      <w:r w:rsidRPr="00021972">
        <w:rPr>
          <w:caps/>
        </w:rPr>
        <w:t>и</w:t>
      </w:r>
      <w:r w:rsidRPr="00021972">
        <w:rPr>
          <w:caps/>
        </w:rPr>
        <w:t xml:space="preserve">тельских свойств </w:t>
      </w:r>
      <w:r w:rsidR="00E340BE">
        <w:rPr>
          <w:i/>
          <w:caps/>
          <w:color w:val="000000"/>
        </w:rPr>
        <w:t>наименование группы товаров</w:t>
      </w:r>
    </w:p>
    <w:p w:rsidR="00021972" w:rsidRPr="00021972" w:rsidRDefault="00021972" w:rsidP="00E340BE">
      <w:pPr>
        <w:pStyle w:val="af7"/>
        <w:numPr>
          <w:ilvl w:val="1"/>
          <w:numId w:val="50"/>
        </w:numPr>
        <w:ind w:left="426" w:hanging="426"/>
      </w:pPr>
      <w:r w:rsidRPr="00021972">
        <w:t xml:space="preserve">Понятие качества и потребительских свойств </w:t>
      </w:r>
      <w:r w:rsidR="00E340BE">
        <w:rPr>
          <w:i/>
          <w:color w:val="000000"/>
        </w:rPr>
        <w:t>наименование группы товаров</w:t>
      </w:r>
    </w:p>
    <w:p w:rsidR="00021972" w:rsidRPr="00021972" w:rsidRDefault="00021972" w:rsidP="00E340BE">
      <w:pPr>
        <w:pStyle w:val="af7"/>
        <w:numPr>
          <w:ilvl w:val="1"/>
          <w:numId w:val="50"/>
        </w:numPr>
        <w:ind w:left="426" w:hanging="426"/>
      </w:pPr>
      <w:r w:rsidRPr="00021972">
        <w:t xml:space="preserve">Классификация </w:t>
      </w:r>
      <w:r w:rsidR="00E340BE">
        <w:rPr>
          <w:i/>
          <w:color w:val="000000"/>
        </w:rPr>
        <w:t>наименование группы товаров</w:t>
      </w:r>
    </w:p>
    <w:p w:rsidR="00E340BE" w:rsidRDefault="00021972" w:rsidP="00E340BE">
      <w:pPr>
        <w:pStyle w:val="af7"/>
        <w:numPr>
          <w:ilvl w:val="1"/>
          <w:numId w:val="50"/>
        </w:numPr>
        <w:ind w:left="426" w:hanging="426"/>
      </w:pPr>
      <w:r w:rsidRPr="00021972">
        <w:t xml:space="preserve">Ключевые показатели качества </w:t>
      </w:r>
      <w:r w:rsidR="00E340BE">
        <w:rPr>
          <w:i/>
          <w:color w:val="000000"/>
        </w:rPr>
        <w:t>наименование группы товаров</w:t>
      </w:r>
      <w:r w:rsidR="00E340BE" w:rsidRPr="00021972">
        <w:t xml:space="preserve"> </w:t>
      </w:r>
      <w:r w:rsidRPr="00021972">
        <w:t xml:space="preserve">и факторы, </w:t>
      </w:r>
    </w:p>
    <w:p w:rsidR="00021972" w:rsidRPr="00021972" w:rsidRDefault="00021972" w:rsidP="00E340BE">
      <w:pPr>
        <w:pStyle w:val="af7"/>
        <w:ind w:left="426"/>
      </w:pPr>
      <w:r w:rsidRPr="00021972">
        <w:t>их опред</w:t>
      </w:r>
      <w:r w:rsidRPr="00021972">
        <w:t>е</w:t>
      </w:r>
      <w:r w:rsidRPr="00021972">
        <w:t>ляющие</w:t>
      </w:r>
    </w:p>
    <w:p w:rsidR="00021972" w:rsidRPr="00021972" w:rsidRDefault="00021972" w:rsidP="00021972">
      <w:pPr>
        <w:rPr>
          <w:caps/>
        </w:rPr>
      </w:pPr>
      <w:r w:rsidRPr="00021972">
        <w:rPr>
          <w:bCs/>
          <w:caps/>
        </w:rPr>
        <w:t xml:space="preserve">Раздел 2 </w:t>
      </w:r>
      <w:r w:rsidRPr="00021972">
        <w:rPr>
          <w:caps/>
        </w:rPr>
        <w:t>анализ факторов, влияющих на качество и потребител</w:t>
      </w:r>
      <w:r w:rsidRPr="00021972">
        <w:rPr>
          <w:caps/>
        </w:rPr>
        <w:t>ь</w:t>
      </w:r>
      <w:r w:rsidRPr="00021972">
        <w:rPr>
          <w:caps/>
        </w:rPr>
        <w:t xml:space="preserve">ские свойства </w:t>
      </w:r>
      <w:r w:rsidR="00E340BE">
        <w:rPr>
          <w:i/>
          <w:caps/>
          <w:color w:val="000000"/>
        </w:rPr>
        <w:t>наименование группы товаров</w:t>
      </w:r>
      <w:r w:rsidR="00E340BE">
        <w:rPr>
          <w:caps/>
        </w:rPr>
        <w:t xml:space="preserve"> в ООО «…….</w:t>
      </w:r>
      <w:r w:rsidRPr="00021972">
        <w:rPr>
          <w:caps/>
        </w:rPr>
        <w:t>»</w:t>
      </w:r>
    </w:p>
    <w:p w:rsidR="00021972" w:rsidRPr="00021972" w:rsidRDefault="00021972" w:rsidP="00021972">
      <w:r w:rsidRPr="00021972">
        <w:t>2.1 Характеристика объекта исследования</w:t>
      </w:r>
    </w:p>
    <w:p w:rsidR="00021972" w:rsidRPr="00021972" w:rsidRDefault="00021972" w:rsidP="00021972">
      <w:r w:rsidRPr="00021972">
        <w:t xml:space="preserve">2.2 Распознавание ассортимента  </w:t>
      </w:r>
      <w:r w:rsidR="00E340BE">
        <w:rPr>
          <w:i/>
          <w:color w:val="000000"/>
        </w:rPr>
        <w:t>наименование группы товаров</w:t>
      </w:r>
      <w:r w:rsidR="00E340BE" w:rsidRPr="00021972">
        <w:t xml:space="preserve"> </w:t>
      </w:r>
      <w:r w:rsidRPr="00021972">
        <w:t>в ООО «</w:t>
      </w:r>
      <w:r w:rsidR="00E340BE">
        <w:t>…..</w:t>
      </w:r>
      <w:r w:rsidRPr="00021972">
        <w:t>»</w:t>
      </w:r>
    </w:p>
    <w:p w:rsidR="00021972" w:rsidRPr="00021972" w:rsidRDefault="00021972" w:rsidP="00021972">
      <w:r w:rsidRPr="00021972">
        <w:t xml:space="preserve">2.3 Анализ влияния сырья  и технологии производства на качество </w:t>
      </w:r>
      <w:r w:rsidR="00E340BE">
        <w:rPr>
          <w:i/>
          <w:color w:val="000000"/>
        </w:rPr>
        <w:t>наименование группы товаров</w:t>
      </w:r>
      <w:r w:rsidR="00E340BE" w:rsidRPr="00021972">
        <w:t xml:space="preserve"> </w:t>
      </w:r>
      <w:r w:rsidRPr="00021972">
        <w:t>…………………………</w:t>
      </w:r>
    </w:p>
    <w:p w:rsidR="00021972" w:rsidRPr="00021972" w:rsidRDefault="00021972" w:rsidP="00021972">
      <w:r w:rsidRPr="00021972">
        <w:t xml:space="preserve">2.4 Оценка роли упаковки, транспортирования и хранения  в обеспечении качества </w:t>
      </w:r>
      <w:r w:rsidR="00E340BE">
        <w:rPr>
          <w:i/>
          <w:color w:val="000000"/>
        </w:rPr>
        <w:t>наим</w:t>
      </w:r>
      <w:r w:rsidR="00E340BE">
        <w:rPr>
          <w:i/>
          <w:color w:val="000000"/>
        </w:rPr>
        <w:t>е</w:t>
      </w:r>
      <w:r w:rsidR="00E340BE">
        <w:rPr>
          <w:i/>
          <w:color w:val="000000"/>
        </w:rPr>
        <w:t>нование группы товаров</w:t>
      </w:r>
      <w:r w:rsidRPr="00021972">
        <w:t xml:space="preserve"> ………………..</w:t>
      </w:r>
    </w:p>
    <w:p w:rsidR="00021972" w:rsidRPr="00021972" w:rsidRDefault="00021972" w:rsidP="00021972">
      <w:pPr>
        <w:rPr>
          <w:caps/>
        </w:rPr>
      </w:pPr>
      <w:r w:rsidRPr="00021972">
        <w:rPr>
          <w:bCs/>
          <w:caps/>
        </w:rPr>
        <w:t>Раздел</w:t>
      </w:r>
      <w:r w:rsidRPr="00021972">
        <w:rPr>
          <w:caps/>
        </w:rPr>
        <w:t xml:space="preserve">3 основные направления обеспечения качества и улучшения потребительских </w:t>
      </w:r>
      <w:r w:rsidR="00945DDB">
        <w:rPr>
          <w:caps/>
        </w:rPr>
        <w:t xml:space="preserve">СВОЙСТВ </w:t>
      </w:r>
      <w:r w:rsidR="00E340BE">
        <w:rPr>
          <w:i/>
          <w:caps/>
          <w:color w:val="000000"/>
        </w:rPr>
        <w:t>наименование группы товаров</w:t>
      </w:r>
      <w:r w:rsidR="00E340BE" w:rsidRPr="00021972">
        <w:rPr>
          <w:caps/>
        </w:rPr>
        <w:t xml:space="preserve"> </w:t>
      </w:r>
      <w:r w:rsidRPr="00021972">
        <w:rPr>
          <w:caps/>
        </w:rPr>
        <w:t>в ООО «</w:t>
      </w:r>
      <w:r w:rsidR="00E340BE">
        <w:rPr>
          <w:caps/>
        </w:rPr>
        <w:t>…</w:t>
      </w:r>
      <w:r w:rsidR="00945DDB">
        <w:rPr>
          <w:caps/>
        </w:rPr>
        <w:t>.»</w:t>
      </w:r>
    </w:p>
    <w:p w:rsidR="00021972" w:rsidRPr="00021972" w:rsidRDefault="00021972" w:rsidP="00021972">
      <w:pPr>
        <w:rPr>
          <w:caps/>
        </w:rPr>
      </w:pPr>
      <w:r w:rsidRPr="00021972">
        <w:t xml:space="preserve">3.1 Исследование потребительских предпочтений и рыночных тенденций в сегменте </w:t>
      </w:r>
      <w:r w:rsidR="00E340BE">
        <w:rPr>
          <w:i/>
          <w:color w:val="000000"/>
        </w:rPr>
        <w:t>наименование группы товаров</w:t>
      </w:r>
      <w:r w:rsidRPr="00021972">
        <w:t xml:space="preserve"> в ООО «</w:t>
      </w:r>
      <w:r w:rsidR="00E340BE">
        <w:t>…..</w:t>
      </w:r>
      <w:r w:rsidRPr="00021972">
        <w:t>»………………………</w:t>
      </w:r>
    </w:p>
    <w:p w:rsidR="00021972" w:rsidRPr="00021972" w:rsidRDefault="00021972" w:rsidP="00021972">
      <w:r w:rsidRPr="00021972">
        <w:t xml:space="preserve">3.2 Рекомендации по выбору </w:t>
      </w:r>
      <w:r w:rsidR="00E340BE">
        <w:rPr>
          <w:i/>
          <w:color w:val="000000"/>
        </w:rPr>
        <w:t>наименование группы товаров</w:t>
      </w:r>
      <w:r w:rsidR="00E340BE" w:rsidRPr="00021972">
        <w:t xml:space="preserve"> </w:t>
      </w:r>
      <w:r w:rsidRPr="00021972">
        <w:t>для покупателей………</w:t>
      </w:r>
    </w:p>
    <w:p w:rsidR="00021972" w:rsidRPr="00021972" w:rsidRDefault="00021972" w:rsidP="00021972">
      <w:pPr>
        <w:rPr>
          <w:caps/>
        </w:rPr>
      </w:pPr>
      <w:r w:rsidRPr="00021972">
        <w:rPr>
          <w:caps/>
        </w:rPr>
        <w:t>Заключение……………………………………………………………………</w:t>
      </w:r>
    </w:p>
    <w:p w:rsidR="00021972" w:rsidRPr="00021972" w:rsidRDefault="00021972" w:rsidP="00021972">
      <w:pPr>
        <w:rPr>
          <w:caps/>
        </w:rPr>
      </w:pPr>
      <w:r w:rsidRPr="00021972">
        <w:rPr>
          <w:caps/>
        </w:rPr>
        <w:t>Список использованных источников………………………….</w:t>
      </w:r>
    </w:p>
    <w:p w:rsidR="00021972" w:rsidRPr="00021972" w:rsidRDefault="00021972" w:rsidP="00021972">
      <w:r w:rsidRPr="00021972">
        <w:rPr>
          <w:caps/>
        </w:rPr>
        <w:t>Приложения</w:t>
      </w:r>
    </w:p>
    <w:p w:rsidR="00021972" w:rsidRPr="00021972" w:rsidRDefault="00021972" w:rsidP="00021972">
      <w:r w:rsidRPr="00021972">
        <w:rPr>
          <w:color w:val="000000"/>
        </w:rPr>
        <w:t xml:space="preserve">ПРИЛОЖЕНИЕ А </w:t>
      </w:r>
      <w:r w:rsidR="00E340BE">
        <w:t>«…………………………</w:t>
      </w:r>
      <w:r w:rsidRPr="00021972">
        <w:t>..»……………………………………</w:t>
      </w:r>
    </w:p>
    <w:p w:rsidR="003F7ED3" w:rsidRPr="00021972" w:rsidRDefault="003F7ED3" w:rsidP="00021972">
      <w:pPr>
        <w:rPr>
          <w:color w:val="00B0F0"/>
        </w:rPr>
      </w:pPr>
    </w:p>
    <w:p w:rsidR="00E64C8B" w:rsidRDefault="00100C1C" w:rsidP="00021972">
      <w:pPr>
        <w:rPr>
          <w:b/>
          <w:i/>
        </w:rPr>
      </w:pPr>
      <w:r w:rsidRPr="00E64C8B">
        <w:rPr>
          <w:b/>
        </w:rPr>
        <w:t xml:space="preserve">Тема 6 </w:t>
      </w:r>
      <w:r w:rsidR="00021972" w:rsidRPr="00E64C8B">
        <w:rPr>
          <w:b/>
        </w:rPr>
        <w:t xml:space="preserve">Влияние упаковки на качество и сроки годности  </w:t>
      </w:r>
      <w:r w:rsidR="00945DDB" w:rsidRPr="00E64C8B">
        <w:rPr>
          <w:b/>
          <w:i/>
        </w:rPr>
        <w:t>наименование группы</w:t>
      </w:r>
    </w:p>
    <w:p w:rsidR="003F7ED3" w:rsidRPr="00E64C8B" w:rsidRDefault="00945DDB" w:rsidP="00021972">
      <w:pPr>
        <w:rPr>
          <w:b/>
        </w:rPr>
      </w:pPr>
      <w:r w:rsidRPr="00E64C8B">
        <w:rPr>
          <w:b/>
          <w:i/>
        </w:rPr>
        <w:t xml:space="preserve"> тов</w:t>
      </w:r>
      <w:r w:rsidRPr="00E64C8B">
        <w:rPr>
          <w:b/>
          <w:i/>
        </w:rPr>
        <w:t>а</w:t>
      </w:r>
      <w:r w:rsidRPr="00E64C8B">
        <w:rPr>
          <w:b/>
          <w:i/>
        </w:rPr>
        <w:t>ров</w:t>
      </w:r>
    </w:p>
    <w:p w:rsidR="00021972" w:rsidRPr="00021972" w:rsidRDefault="00021972" w:rsidP="00021972">
      <w:pPr>
        <w:rPr>
          <w:caps/>
        </w:rPr>
      </w:pPr>
      <w:r w:rsidRPr="00021972">
        <w:rPr>
          <w:caps/>
        </w:rPr>
        <w:t>Введение………………………………………………………………………3</w:t>
      </w:r>
    </w:p>
    <w:p w:rsidR="00E340BE" w:rsidRDefault="00021972" w:rsidP="00021972">
      <w:pPr>
        <w:rPr>
          <w:i/>
          <w:caps/>
          <w:color w:val="000000"/>
        </w:rPr>
      </w:pPr>
      <w:r w:rsidRPr="00021972">
        <w:rPr>
          <w:bCs/>
          <w:caps/>
        </w:rPr>
        <w:t>Раздел</w:t>
      </w:r>
      <w:r w:rsidRPr="00021972">
        <w:rPr>
          <w:caps/>
        </w:rPr>
        <w:t xml:space="preserve"> 1</w:t>
      </w:r>
      <w:r w:rsidRPr="00021972">
        <w:rPr>
          <w:b/>
          <w:caps/>
        </w:rPr>
        <w:t xml:space="preserve"> </w:t>
      </w:r>
      <w:r w:rsidRPr="00021972">
        <w:rPr>
          <w:caps/>
        </w:rPr>
        <w:t xml:space="preserve">Теоретические основы упаковки </w:t>
      </w:r>
      <w:r w:rsidR="00E340BE">
        <w:rPr>
          <w:i/>
          <w:caps/>
          <w:color w:val="000000"/>
        </w:rPr>
        <w:t xml:space="preserve">наименование группы </w:t>
      </w:r>
    </w:p>
    <w:p w:rsidR="00021972" w:rsidRPr="00021972" w:rsidRDefault="00E340BE" w:rsidP="00021972">
      <w:r>
        <w:rPr>
          <w:i/>
          <w:caps/>
          <w:color w:val="000000"/>
        </w:rPr>
        <w:lastRenderedPageBreak/>
        <w:t>т</w:t>
      </w:r>
      <w:r>
        <w:rPr>
          <w:i/>
          <w:caps/>
          <w:color w:val="000000"/>
        </w:rPr>
        <w:t>о</w:t>
      </w:r>
      <w:r>
        <w:rPr>
          <w:i/>
          <w:caps/>
          <w:color w:val="000000"/>
        </w:rPr>
        <w:t>варов</w:t>
      </w:r>
    </w:p>
    <w:p w:rsidR="00021972" w:rsidRPr="00021972" w:rsidRDefault="000C70C8" w:rsidP="000C70C8">
      <w:r>
        <w:t xml:space="preserve">1.1 </w:t>
      </w:r>
      <w:r w:rsidR="00021972" w:rsidRPr="00021972">
        <w:t xml:space="preserve">Роль упаковки в обеспечении санитарии и гигиены </w:t>
      </w:r>
      <w:r w:rsidR="00945DDB">
        <w:rPr>
          <w:i/>
          <w:color w:val="000000"/>
        </w:rPr>
        <w:t>наименование группы товаров</w:t>
      </w:r>
    </w:p>
    <w:p w:rsidR="00945DDB" w:rsidRDefault="00945DDB" w:rsidP="00945DDB">
      <w:r>
        <w:t xml:space="preserve">1.2 </w:t>
      </w:r>
      <w:r w:rsidR="00021972" w:rsidRPr="00021972">
        <w:t xml:space="preserve">Классификация современных упаковочных материалов для </w:t>
      </w:r>
      <w:proofErr w:type="gramStart"/>
      <w:r w:rsidR="00021972" w:rsidRPr="00021972">
        <w:t>пищевой</w:t>
      </w:r>
      <w:proofErr w:type="gramEnd"/>
      <w:r w:rsidR="00021972" w:rsidRPr="00021972">
        <w:t xml:space="preserve"> </w:t>
      </w:r>
    </w:p>
    <w:p w:rsidR="00021972" w:rsidRPr="00021972" w:rsidRDefault="00021972" w:rsidP="00945DDB">
      <w:r w:rsidRPr="00021972">
        <w:t>промышленн</w:t>
      </w:r>
      <w:r w:rsidRPr="00021972">
        <w:t>о</w:t>
      </w:r>
      <w:r w:rsidRPr="00021972">
        <w:t>сти………………………...…………………………………..</w:t>
      </w:r>
    </w:p>
    <w:p w:rsidR="00021972" w:rsidRPr="00021972" w:rsidRDefault="00021972" w:rsidP="00945DDB">
      <w:pPr>
        <w:pStyle w:val="af7"/>
        <w:numPr>
          <w:ilvl w:val="1"/>
          <w:numId w:val="49"/>
        </w:numPr>
      </w:pPr>
      <w:r w:rsidRPr="00021972">
        <w:t xml:space="preserve">Физико-химические процессы в </w:t>
      </w:r>
      <w:r w:rsidR="00945DDB">
        <w:rPr>
          <w:i/>
          <w:color w:val="000000"/>
        </w:rPr>
        <w:t>наименование группы товаров</w:t>
      </w:r>
      <w:r w:rsidR="00945DDB" w:rsidRPr="00021972">
        <w:t xml:space="preserve"> </w:t>
      </w:r>
      <w:r w:rsidRPr="00021972">
        <w:t>при хран</w:t>
      </w:r>
      <w:r w:rsidRPr="00021972">
        <w:t>е</w:t>
      </w:r>
      <w:r w:rsidRPr="00021972">
        <w:t>нии……</w:t>
      </w:r>
    </w:p>
    <w:p w:rsidR="00945DDB" w:rsidRDefault="00021972" w:rsidP="00021972">
      <w:pPr>
        <w:rPr>
          <w:i/>
          <w:caps/>
          <w:color w:val="000000"/>
        </w:rPr>
      </w:pPr>
      <w:r w:rsidRPr="00021972">
        <w:rPr>
          <w:bCs/>
          <w:caps/>
        </w:rPr>
        <w:t>Раздел</w:t>
      </w:r>
      <w:r w:rsidRPr="00021972">
        <w:rPr>
          <w:caps/>
        </w:rPr>
        <w:t xml:space="preserve"> 2 влияниЕ упаковки на качество </w:t>
      </w:r>
      <w:r w:rsidR="00945DDB">
        <w:rPr>
          <w:i/>
          <w:caps/>
          <w:color w:val="000000"/>
        </w:rPr>
        <w:t>наименование группы</w:t>
      </w:r>
    </w:p>
    <w:p w:rsidR="00945DDB" w:rsidRDefault="00945DDB" w:rsidP="00021972">
      <w:r>
        <w:rPr>
          <w:i/>
          <w:caps/>
          <w:color w:val="000000"/>
        </w:rPr>
        <w:t xml:space="preserve"> тов</w:t>
      </w:r>
      <w:r>
        <w:rPr>
          <w:i/>
          <w:caps/>
          <w:color w:val="000000"/>
        </w:rPr>
        <w:t>а</w:t>
      </w:r>
      <w:r>
        <w:rPr>
          <w:i/>
          <w:caps/>
          <w:color w:val="000000"/>
        </w:rPr>
        <w:t>ров</w:t>
      </w:r>
      <w:r w:rsidRPr="00021972">
        <w:t xml:space="preserve"> </w:t>
      </w:r>
    </w:p>
    <w:p w:rsidR="00021972" w:rsidRPr="00021972" w:rsidRDefault="00021972" w:rsidP="00021972">
      <w:r w:rsidRPr="00021972">
        <w:t>2.1 Характеристика объекта исследования……………………………………</w:t>
      </w:r>
    </w:p>
    <w:p w:rsidR="00021972" w:rsidRPr="00021972" w:rsidRDefault="00021972" w:rsidP="00021972">
      <w:r w:rsidRPr="00021972">
        <w:t xml:space="preserve">2.2 Распознавание ассортимента </w:t>
      </w:r>
      <w:r w:rsidR="00945DDB">
        <w:rPr>
          <w:i/>
          <w:color w:val="000000"/>
        </w:rPr>
        <w:t>наименование группы товаров</w:t>
      </w:r>
      <w:r w:rsidR="00945DDB" w:rsidRPr="00021972">
        <w:t xml:space="preserve"> </w:t>
      </w:r>
      <w:r w:rsidRPr="00021972">
        <w:t>в магазине</w:t>
      </w:r>
    </w:p>
    <w:p w:rsidR="00021972" w:rsidRPr="00021972" w:rsidRDefault="00021972" w:rsidP="00021972">
      <w:r w:rsidRPr="00021972">
        <w:t xml:space="preserve">2.3 Методики измерения сроков хранения </w:t>
      </w:r>
      <w:r w:rsidR="00945DDB">
        <w:rPr>
          <w:i/>
          <w:color w:val="000000"/>
        </w:rPr>
        <w:t>наименование группы товаров</w:t>
      </w:r>
      <w:r w:rsidR="00945DDB" w:rsidRPr="00021972">
        <w:t xml:space="preserve"> </w:t>
      </w:r>
      <w:r w:rsidRPr="00021972">
        <w:t>в реалиях ро</w:t>
      </w:r>
      <w:r w:rsidRPr="00021972">
        <w:t>з</w:t>
      </w:r>
      <w:r w:rsidRPr="00021972">
        <w:t>ничного магазина «</w:t>
      </w:r>
      <w:r w:rsidR="00945DDB">
        <w:t>………</w:t>
      </w:r>
      <w:r w:rsidRPr="00021972">
        <w:t>»…………………………………………</w:t>
      </w:r>
    </w:p>
    <w:p w:rsidR="00021972" w:rsidRPr="00021972" w:rsidRDefault="00021972" w:rsidP="00021972">
      <w:r w:rsidRPr="00021972">
        <w:t xml:space="preserve">2.3.1 Результаты экспериментов по сравнению традиционной и вакуумной технологий с применением условий торговой сети </w:t>
      </w:r>
      <w:r w:rsidR="00945DDB">
        <w:t>«…»</w:t>
      </w:r>
      <w:r w:rsidRPr="00021972">
        <w:t>.……………….</w:t>
      </w:r>
    </w:p>
    <w:p w:rsidR="00021972" w:rsidRPr="00021972" w:rsidRDefault="00021972" w:rsidP="00021972">
      <w:r w:rsidRPr="00021972">
        <w:t xml:space="preserve">2.3.2     Выявление преимуществ и недостатков технологии </w:t>
      </w:r>
      <w:proofErr w:type="spellStart"/>
      <w:r w:rsidRPr="00021972">
        <w:t>вакуумирования</w:t>
      </w:r>
      <w:proofErr w:type="spellEnd"/>
    </w:p>
    <w:p w:rsidR="00021972" w:rsidRPr="00021972" w:rsidRDefault="00021972" w:rsidP="00021972">
      <w:r w:rsidRPr="00021972">
        <w:t xml:space="preserve"> в торговых сетях ……………………………………………………......</w:t>
      </w:r>
    </w:p>
    <w:p w:rsidR="00021972" w:rsidRPr="00021972" w:rsidRDefault="00021972" w:rsidP="00021972">
      <w:r w:rsidRPr="00021972">
        <w:t xml:space="preserve">2.4 Применение модифицированной атмосферы </w:t>
      </w:r>
      <w:proofErr w:type="gramStart"/>
      <w:r w:rsidRPr="00021972">
        <w:t>для</w:t>
      </w:r>
      <w:proofErr w:type="gramEnd"/>
      <w:r w:rsidRPr="00021972">
        <w:t xml:space="preserve"> </w:t>
      </w:r>
      <w:proofErr w:type="gramStart"/>
      <w:r w:rsidR="00945DDB">
        <w:rPr>
          <w:i/>
          <w:color w:val="000000"/>
        </w:rPr>
        <w:t>наименование</w:t>
      </w:r>
      <w:proofErr w:type="gramEnd"/>
      <w:r w:rsidR="00945DDB">
        <w:rPr>
          <w:i/>
          <w:color w:val="000000"/>
        </w:rPr>
        <w:t xml:space="preserve"> группы товаров</w:t>
      </w:r>
      <w:r w:rsidR="00945DDB" w:rsidRPr="00021972">
        <w:t xml:space="preserve"> </w:t>
      </w:r>
      <w:r w:rsidR="00945DDB">
        <w:t>………</w:t>
      </w:r>
    </w:p>
    <w:p w:rsidR="00021972" w:rsidRPr="00021972" w:rsidRDefault="00021972" w:rsidP="00021972">
      <w:pPr>
        <w:rPr>
          <w:color w:val="0070C0"/>
        </w:rPr>
      </w:pPr>
      <w:r w:rsidRPr="00021972">
        <w:rPr>
          <w:color w:val="0070C0"/>
        </w:rPr>
        <w:t xml:space="preserve">2.3 </w:t>
      </w:r>
      <w:r w:rsidRPr="00945DDB">
        <w:t>Испытания инновационной барьерной упаковки</w:t>
      </w:r>
      <w:r w:rsidRPr="00021972">
        <w:rPr>
          <w:color w:val="0070C0"/>
        </w:rPr>
        <w:t>…………………………</w:t>
      </w:r>
    </w:p>
    <w:p w:rsidR="00945DDB" w:rsidRDefault="00021972" w:rsidP="00021972">
      <w:pPr>
        <w:rPr>
          <w:i/>
          <w:caps/>
          <w:color w:val="000000"/>
        </w:rPr>
      </w:pPr>
      <w:r w:rsidRPr="00021972">
        <w:rPr>
          <w:bCs/>
          <w:caps/>
        </w:rPr>
        <w:t>Раздел</w:t>
      </w:r>
      <w:r w:rsidRPr="00021972">
        <w:rPr>
          <w:caps/>
        </w:rPr>
        <w:t xml:space="preserve"> 3</w:t>
      </w:r>
      <w:r w:rsidRPr="00021972">
        <w:rPr>
          <w:b/>
          <w:caps/>
        </w:rPr>
        <w:t xml:space="preserve"> </w:t>
      </w:r>
      <w:r w:rsidRPr="00021972">
        <w:rPr>
          <w:caps/>
        </w:rPr>
        <w:t>Совершенствование Упаков</w:t>
      </w:r>
      <w:r w:rsidR="00945DDB">
        <w:rPr>
          <w:caps/>
        </w:rPr>
        <w:t>ки</w:t>
      </w:r>
      <w:r w:rsidRPr="00021972">
        <w:rPr>
          <w:caps/>
        </w:rPr>
        <w:t xml:space="preserve"> </w:t>
      </w:r>
      <w:r w:rsidR="00945DDB">
        <w:rPr>
          <w:i/>
          <w:caps/>
          <w:color w:val="000000"/>
        </w:rPr>
        <w:t xml:space="preserve">наименование группы </w:t>
      </w:r>
    </w:p>
    <w:p w:rsidR="00021972" w:rsidRPr="00021972" w:rsidRDefault="00945DDB" w:rsidP="00021972">
      <w:pPr>
        <w:rPr>
          <w:caps/>
        </w:rPr>
      </w:pPr>
      <w:r>
        <w:rPr>
          <w:i/>
          <w:caps/>
          <w:color w:val="000000"/>
        </w:rPr>
        <w:t>тов</w:t>
      </w:r>
      <w:r>
        <w:rPr>
          <w:i/>
          <w:caps/>
          <w:color w:val="000000"/>
        </w:rPr>
        <w:t>а</w:t>
      </w:r>
      <w:r>
        <w:rPr>
          <w:i/>
          <w:caps/>
          <w:color w:val="000000"/>
        </w:rPr>
        <w:t>ров</w:t>
      </w:r>
    </w:p>
    <w:p w:rsidR="00021972" w:rsidRPr="00021972" w:rsidRDefault="00021972" w:rsidP="00021972">
      <w:r w:rsidRPr="00021972">
        <w:t xml:space="preserve">3.1 Создание модели оптимального выбора упаковочного материала для </w:t>
      </w:r>
      <w:r w:rsidR="00945DDB">
        <w:rPr>
          <w:i/>
          <w:color w:val="000000"/>
        </w:rPr>
        <w:t>наименовани</w:t>
      </w:r>
      <w:r w:rsidR="00945DDB">
        <w:rPr>
          <w:i/>
          <w:color w:val="000000"/>
        </w:rPr>
        <w:t>я</w:t>
      </w:r>
      <w:r w:rsidR="00945DDB">
        <w:rPr>
          <w:i/>
          <w:color w:val="000000"/>
        </w:rPr>
        <w:t xml:space="preserve"> товар</w:t>
      </w:r>
      <w:r w:rsidR="00945DDB">
        <w:rPr>
          <w:i/>
          <w:color w:val="000000"/>
        </w:rPr>
        <w:t>а</w:t>
      </w:r>
      <w:r w:rsidRPr="00021972">
        <w:t>…………………...</w:t>
      </w:r>
    </w:p>
    <w:p w:rsidR="00021972" w:rsidRPr="00021972" w:rsidRDefault="00021972" w:rsidP="00021972">
      <w:r w:rsidRPr="00021972">
        <w:t>3.2 Пути совершенствования упаковки с целью повышения экологической устойчивости и ресурсосбережения…………………………………………….</w:t>
      </w:r>
    </w:p>
    <w:p w:rsidR="00021972" w:rsidRPr="00021972" w:rsidRDefault="00021972" w:rsidP="00021972">
      <w:pPr>
        <w:rPr>
          <w:caps/>
        </w:rPr>
      </w:pPr>
      <w:r w:rsidRPr="00021972">
        <w:rPr>
          <w:caps/>
        </w:rPr>
        <w:t>Заключение……………………………………………………………………</w:t>
      </w:r>
    </w:p>
    <w:p w:rsidR="00021972" w:rsidRPr="00021972" w:rsidRDefault="00021972" w:rsidP="00021972">
      <w:pPr>
        <w:rPr>
          <w:caps/>
        </w:rPr>
      </w:pPr>
      <w:r w:rsidRPr="00021972">
        <w:rPr>
          <w:caps/>
        </w:rPr>
        <w:t>Список использованных источников………………………….</w:t>
      </w:r>
    </w:p>
    <w:p w:rsidR="00021972" w:rsidRPr="00021972" w:rsidRDefault="00021972" w:rsidP="00021972">
      <w:r w:rsidRPr="00021972">
        <w:rPr>
          <w:caps/>
        </w:rPr>
        <w:t>Приложения</w:t>
      </w:r>
    </w:p>
    <w:p w:rsidR="00021972" w:rsidRPr="00021972" w:rsidRDefault="00021972" w:rsidP="00021972">
      <w:r w:rsidRPr="00021972">
        <w:rPr>
          <w:color w:val="000000"/>
        </w:rPr>
        <w:t xml:space="preserve">ПРИЛОЖЕНИЕ А </w:t>
      </w:r>
      <w:r w:rsidRPr="00021972">
        <w:t>«………</w:t>
      </w:r>
      <w:r w:rsidR="00945DDB">
        <w:t>………………</w:t>
      </w:r>
      <w:r w:rsidRPr="00021972">
        <w:t>…..»………………………………………………</w:t>
      </w:r>
    </w:p>
    <w:p w:rsidR="00021972" w:rsidRPr="00021972" w:rsidRDefault="00021972" w:rsidP="00021972"/>
    <w:p w:rsidR="00E64C8B" w:rsidRDefault="00100C1C" w:rsidP="00021972">
      <w:pPr>
        <w:rPr>
          <w:b/>
          <w:i/>
        </w:rPr>
      </w:pPr>
      <w:r w:rsidRPr="00E64C8B">
        <w:rPr>
          <w:b/>
        </w:rPr>
        <w:t xml:space="preserve">Тема 7 </w:t>
      </w:r>
      <w:r w:rsidR="00021972" w:rsidRPr="00E64C8B">
        <w:rPr>
          <w:b/>
        </w:rPr>
        <w:t xml:space="preserve">Сравнительная характеристика потребительских свойств </w:t>
      </w:r>
      <w:r w:rsidR="00945DDB" w:rsidRPr="00E64C8B">
        <w:rPr>
          <w:b/>
          <w:i/>
        </w:rPr>
        <w:t>наименование</w:t>
      </w:r>
    </w:p>
    <w:p w:rsidR="00021972" w:rsidRPr="00E64C8B" w:rsidRDefault="00945DDB" w:rsidP="00021972">
      <w:pPr>
        <w:rPr>
          <w:b/>
        </w:rPr>
      </w:pPr>
      <w:r w:rsidRPr="00E64C8B">
        <w:rPr>
          <w:b/>
          <w:i/>
        </w:rPr>
        <w:t>группы т</w:t>
      </w:r>
      <w:r w:rsidRPr="00E64C8B">
        <w:rPr>
          <w:b/>
          <w:i/>
        </w:rPr>
        <w:t>о</w:t>
      </w:r>
      <w:r w:rsidRPr="00E64C8B">
        <w:rPr>
          <w:b/>
          <w:i/>
        </w:rPr>
        <w:t>варов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ВВЕДЕНИЕ………………………………………………………………………....</w:t>
      </w:r>
    </w:p>
    <w:p w:rsidR="00021972" w:rsidRPr="00021972" w:rsidRDefault="00945DDB" w:rsidP="00021972">
      <w:pPr>
        <w:rPr>
          <w:color w:val="C00000"/>
        </w:rPr>
      </w:pPr>
      <w:r>
        <w:rPr>
          <w:color w:val="000000"/>
        </w:rPr>
        <w:t>РАЗДЕЛ 1</w:t>
      </w:r>
      <w:r w:rsidR="00021972" w:rsidRPr="00021972">
        <w:rPr>
          <w:color w:val="000000"/>
        </w:rPr>
        <w:t xml:space="preserve"> ТЕОРЕТИЧЕСКИЕ И ОРГАНИЗАЦИОННЫЕ ОСНОВЫ ИССЛЕДОВ</w:t>
      </w:r>
      <w:r w:rsidR="00021972" w:rsidRPr="00021972">
        <w:rPr>
          <w:color w:val="000000"/>
        </w:rPr>
        <w:t>А</w:t>
      </w:r>
      <w:r>
        <w:rPr>
          <w:color w:val="000000"/>
        </w:rPr>
        <w:t>НИЯ....</w:t>
      </w:r>
    </w:p>
    <w:p w:rsidR="00021972" w:rsidRPr="00021972" w:rsidRDefault="00945DDB" w:rsidP="00945DDB">
      <w:pPr>
        <w:rPr>
          <w:color w:val="000000"/>
        </w:rPr>
      </w:pPr>
      <w:r>
        <w:rPr>
          <w:color w:val="000000"/>
        </w:rPr>
        <w:t>1.1</w:t>
      </w:r>
      <w:r w:rsidR="00021972" w:rsidRPr="00021972">
        <w:rPr>
          <w:color w:val="000000"/>
        </w:rPr>
        <w:t xml:space="preserve"> Общая характеристика потребительских свойств пищевых проду</w:t>
      </w:r>
      <w:r w:rsidR="00021972" w:rsidRPr="00021972">
        <w:rPr>
          <w:color w:val="000000"/>
        </w:rPr>
        <w:t>к</w:t>
      </w:r>
      <w:r>
        <w:rPr>
          <w:color w:val="000000"/>
        </w:rPr>
        <w:t>тов………………</w:t>
      </w:r>
    </w:p>
    <w:p w:rsidR="00021972" w:rsidRPr="00021972" w:rsidRDefault="00945DDB" w:rsidP="00945DDB">
      <w:pPr>
        <w:rPr>
          <w:color w:val="C00000"/>
        </w:rPr>
      </w:pPr>
      <w:r>
        <w:rPr>
          <w:color w:val="000000"/>
        </w:rPr>
        <w:t>1.2</w:t>
      </w:r>
      <w:r w:rsidR="00021972" w:rsidRPr="00021972">
        <w:rPr>
          <w:color w:val="000000"/>
        </w:rPr>
        <w:t xml:space="preserve"> История развития и классификация </w:t>
      </w:r>
      <w:r>
        <w:rPr>
          <w:i/>
          <w:color w:val="000000"/>
        </w:rPr>
        <w:t>наименование группы тов</w:t>
      </w:r>
      <w:r>
        <w:rPr>
          <w:i/>
          <w:color w:val="000000"/>
        </w:rPr>
        <w:t>а</w:t>
      </w:r>
      <w:r>
        <w:rPr>
          <w:i/>
          <w:color w:val="000000"/>
        </w:rPr>
        <w:t>ров</w:t>
      </w:r>
      <w:r w:rsidR="00021972" w:rsidRPr="00021972">
        <w:rPr>
          <w:color w:val="000000"/>
        </w:rPr>
        <w:t>............</w:t>
      </w:r>
      <w:r>
        <w:rPr>
          <w:color w:val="000000"/>
        </w:rPr>
        <w:t>.......................</w:t>
      </w:r>
    </w:p>
    <w:p w:rsidR="00021972" w:rsidRPr="00021972" w:rsidRDefault="00945DDB" w:rsidP="00945DDB">
      <w:pPr>
        <w:rPr>
          <w:color w:val="C00000"/>
        </w:rPr>
      </w:pPr>
      <w:r>
        <w:rPr>
          <w:color w:val="000000"/>
        </w:rPr>
        <w:t>1.3</w:t>
      </w:r>
      <w:r w:rsidR="00021972" w:rsidRPr="00021972">
        <w:rPr>
          <w:color w:val="000000"/>
        </w:rPr>
        <w:t xml:space="preserve"> Химический состав и питательная ценность  </w:t>
      </w:r>
      <w:r>
        <w:rPr>
          <w:i/>
          <w:color w:val="000000"/>
        </w:rPr>
        <w:t>наименование группы тов</w:t>
      </w:r>
      <w:r>
        <w:rPr>
          <w:i/>
          <w:color w:val="000000"/>
        </w:rPr>
        <w:t>а</w:t>
      </w:r>
      <w:r>
        <w:rPr>
          <w:i/>
          <w:color w:val="000000"/>
        </w:rPr>
        <w:t>ров</w:t>
      </w:r>
      <w:r>
        <w:rPr>
          <w:color w:val="000000"/>
        </w:rPr>
        <w:t>...................</w:t>
      </w:r>
    </w:p>
    <w:p w:rsidR="00021972" w:rsidRPr="00021972" w:rsidRDefault="00945DDB" w:rsidP="00021972">
      <w:pPr>
        <w:rPr>
          <w:color w:val="000000"/>
        </w:rPr>
      </w:pPr>
      <w:r>
        <w:rPr>
          <w:color w:val="000000"/>
        </w:rPr>
        <w:t>1.4</w:t>
      </w:r>
      <w:r w:rsidR="00021972" w:rsidRPr="00021972">
        <w:rPr>
          <w:color w:val="000000"/>
        </w:rPr>
        <w:t xml:space="preserve"> Органолептические характеристики </w:t>
      </w:r>
      <w:r>
        <w:rPr>
          <w:i/>
          <w:color w:val="000000"/>
        </w:rPr>
        <w:t>наименование группы тов</w:t>
      </w:r>
      <w:r>
        <w:rPr>
          <w:i/>
          <w:color w:val="000000"/>
        </w:rPr>
        <w:t>а</w:t>
      </w:r>
      <w:r>
        <w:rPr>
          <w:i/>
          <w:color w:val="000000"/>
        </w:rPr>
        <w:t>ров</w:t>
      </w:r>
      <w:r w:rsidR="00021972" w:rsidRPr="00021972">
        <w:rPr>
          <w:color w:val="000000"/>
        </w:rPr>
        <w:t>...............................</w:t>
      </w:r>
    </w:p>
    <w:p w:rsidR="00021972" w:rsidRPr="00021972" w:rsidRDefault="00945DDB" w:rsidP="00021972">
      <w:pPr>
        <w:rPr>
          <w:color w:val="000000"/>
        </w:rPr>
      </w:pPr>
      <w:r>
        <w:rPr>
          <w:color w:val="000000"/>
        </w:rPr>
        <w:t>1.5.</w:t>
      </w:r>
      <w:r w:rsidR="00021972" w:rsidRPr="00021972">
        <w:rPr>
          <w:color w:val="000000"/>
        </w:rPr>
        <w:t>Технологические процессы производства и безопа</w:t>
      </w:r>
      <w:r w:rsidR="00021972" w:rsidRPr="00021972">
        <w:rPr>
          <w:color w:val="000000"/>
        </w:rPr>
        <w:t>с</w:t>
      </w:r>
      <w:r w:rsidR="00021972" w:rsidRPr="00021972">
        <w:rPr>
          <w:color w:val="000000"/>
        </w:rPr>
        <w:t>ность...........</w:t>
      </w:r>
      <w:r>
        <w:rPr>
          <w:color w:val="000000"/>
        </w:rPr>
        <w:t>....</w:t>
      </w:r>
      <w:r w:rsidR="00021972" w:rsidRPr="00021972">
        <w:rPr>
          <w:color w:val="000000"/>
        </w:rPr>
        <w:t>....................................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1.6. Экологические аспекты производства и потребления....................................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 xml:space="preserve">РАЗДЕЛ 2. ЭМПИРИЧЕСКОЕ ИССЛЕДОВАНИЕ ПОТРЕБИТЕЛЬСКИХ СВОЙСТВ </w:t>
      </w:r>
      <w:r w:rsidR="00945DDB">
        <w:rPr>
          <w:i/>
          <w:caps/>
          <w:color w:val="000000"/>
        </w:rPr>
        <w:t>наименование группы товаров</w:t>
      </w:r>
      <w:r w:rsidRPr="00021972">
        <w:rPr>
          <w:color w:val="000000"/>
        </w:rPr>
        <w:t>..............................................................................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2.1. Организация эмпирического исследов</w:t>
      </w:r>
      <w:r w:rsidRPr="00021972">
        <w:rPr>
          <w:color w:val="000000"/>
        </w:rPr>
        <w:t>а</w:t>
      </w:r>
      <w:r w:rsidR="00945DDB">
        <w:rPr>
          <w:color w:val="000000"/>
        </w:rPr>
        <w:t>ния..............</w:t>
      </w:r>
      <w:r w:rsidRPr="00021972">
        <w:rPr>
          <w:color w:val="000000"/>
        </w:rPr>
        <w:t>............................................................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2.2. Анализ химического состава и пищевой ценн</w:t>
      </w:r>
      <w:r w:rsidRPr="00021972">
        <w:rPr>
          <w:color w:val="000000"/>
        </w:rPr>
        <w:t>о</w:t>
      </w:r>
      <w:r w:rsidR="00945DDB">
        <w:rPr>
          <w:color w:val="000000"/>
        </w:rPr>
        <w:t>сти..........</w:t>
      </w:r>
      <w:r w:rsidRPr="00021972">
        <w:rPr>
          <w:color w:val="000000"/>
        </w:rPr>
        <w:t>.....................................................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2.3. Экономические и социальные аспекты потребл</w:t>
      </w:r>
      <w:r w:rsidRPr="00021972">
        <w:rPr>
          <w:color w:val="000000"/>
        </w:rPr>
        <w:t>е</w:t>
      </w:r>
      <w:r w:rsidRPr="00021972">
        <w:rPr>
          <w:color w:val="000000"/>
        </w:rPr>
        <w:t>ния......................................................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2.4. Оценка органолептических показат</w:t>
      </w:r>
      <w:r w:rsidRPr="00021972">
        <w:rPr>
          <w:color w:val="000000"/>
        </w:rPr>
        <w:t>е</w:t>
      </w:r>
      <w:r w:rsidRPr="00021972">
        <w:rPr>
          <w:color w:val="000000"/>
        </w:rPr>
        <w:t>лей...................................................................</w:t>
      </w:r>
    </w:p>
    <w:p w:rsidR="00945DDB" w:rsidRDefault="00021972" w:rsidP="00021972">
      <w:pPr>
        <w:rPr>
          <w:color w:val="000000"/>
        </w:rPr>
      </w:pPr>
      <w:r w:rsidRPr="00021972">
        <w:rPr>
          <w:color w:val="000000"/>
        </w:rPr>
        <w:t>ЗАКЛЮЧ</w:t>
      </w:r>
      <w:r w:rsidRPr="00021972">
        <w:rPr>
          <w:color w:val="000000"/>
        </w:rPr>
        <w:t>Е</w:t>
      </w:r>
      <w:r w:rsidRPr="00021972">
        <w:rPr>
          <w:color w:val="000000"/>
        </w:rPr>
        <w:t>НИЕ……………………………………………………………………..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СПИСОК ИСПОЛЬЗОВАННЫХ ИСТОЧНИКОВ.…………................................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>ПРИЛОЖЕНИЯ</w:t>
      </w:r>
    </w:p>
    <w:p w:rsidR="00021972" w:rsidRPr="00021972" w:rsidRDefault="00021972" w:rsidP="00021972">
      <w:pPr>
        <w:rPr>
          <w:color w:val="000000"/>
        </w:rPr>
      </w:pPr>
      <w:r w:rsidRPr="00021972">
        <w:rPr>
          <w:color w:val="000000"/>
        </w:rPr>
        <w:t xml:space="preserve">ПРИЛОЖЕНИЕ А </w:t>
      </w:r>
      <w:r w:rsidR="00945DDB">
        <w:rPr>
          <w:color w:val="000000"/>
        </w:rPr>
        <w:t>«………………………</w:t>
      </w:r>
      <w:r w:rsidRPr="00021972">
        <w:rPr>
          <w:color w:val="000000"/>
        </w:rPr>
        <w:t>..»…………………………………………………</w:t>
      </w:r>
    </w:p>
    <w:p w:rsidR="003F7ED3" w:rsidRPr="005E08F2" w:rsidRDefault="003F7ED3" w:rsidP="00F40131">
      <w:pPr>
        <w:rPr>
          <w:color w:val="00B0F0"/>
        </w:rPr>
      </w:pPr>
    </w:p>
    <w:p w:rsidR="00E86524" w:rsidRPr="005E08F2" w:rsidRDefault="00E86524" w:rsidP="00F40131">
      <w:pPr>
        <w:rPr>
          <w:color w:val="00B0F0"/>
        </w:rPr>
      </w:pPr>
    </w:p>
    <w:p w:rsidR="00E07F92" w:rsidRPr="00606536" w:rsidRDefault="00E07F92" w:rsidP="00E07F92">
      <w:pPr>
        <w:jc w:val="both"/>
      </w:pPr>
      <w:r w:rsidRPr="00606536">
        <w:rPr>
          <w:i/>
        </w:rPr>
        <w:lastRenderedPageBreak/>
        <w:t>Заключение.</w:t>
      </w:r>
      <w:r w:rsidRPr="00606536">
        <w:t xml:space="preserve"> Здесь содержатся выводы, к которым пришёл автор, характеризуется степень раскрытия темы, определяется, достигнуты ли цель и задачи работы. Заключение носит форму синтеза полученных в работе результатов. Его следует писать кратко</w:t>
      </w:r>
      <w:r>
        <w:t>, на 1-2 стр</w:t>
      </w:r>
      <w:r>
        <w:t>а</w:t>
      </w:r>
      <w:r>
        <w:t xml:space="preserve">ницы машинописного </w:t>
      </w:r>
      <w:r w:rsidRPr="00606536">
        <w:t>текста.</w:t>
      </w:r>
    </w:p>
    <w:p w:rsidR="00E07F92" w:rsidRPr="00606536" w:rsidRDefault="00E07F92" w:rsidP="00E07F92">
      <w:pPr>
        <w:ind w:firstLine="708"/>
        <w:jc w:val="both"/>
      </w:pPr>
      <w:r w:rsidRPr="00606536">
        <w:t>В процессе написания работы следует установить контакт с руководителем курс</w:t>
      </w:r>
      <w:r w:rsidRPr="00606536">
        <w:t>о</w:t>
      </w:r>
      <w:r w:rsidRPr="00606536">
        <w:t>вой работы. Неясные вопросы, направления решения отдельных проблем должны обсу</w:t>
      </w:r>
      <w:r w:rsidRPr="00606536">
        <w:t>ж</w:t>
      </w:r>
      <w:r w:rsidRPr="00606536">
        <w:t>даться с руководителем в оперативном порядке. Следует избегать двух крайностей: либо вообще пренебречь консультациями руководителя и представить ему готовую работу, л</w:t>
      </w:r>
      <w:r w:rsidRPr="00606536">
        <w:t>и</w:t>
      </w:r>
      <w:r w:rsidRPr="00606536">
        <w:t>бо пытаться получить от руководителя в готовом виде развернутый план работы, всю л</w:t>
      </w:r>
      <w:r w:rsidRPr="00606536">
        <w:t>и</w:t>
      </w:r>
      <w:r w:rsidRPr="00606536">
        <w:t>тературу к теме, не проявляя самостоятельного подхода.</w:t>
      </w:r>
    </w:p>
    <w:p w:rsidR="00E07F92" w:rsidRPr="00606536" w:rsidRDefault="00E07F92" w:rsidP="00E07F92">
      <w:pPr>
        <w:ind w:firstLine="708"/>
        <w:jc w:val="both"/>
      </w:pPr>
      <w:r w:rsidRPr="00606536">
        <w:t>В ходе проведения консультаций с преподавателем–руководителем Вы должны чётко установить,  что подвергается критике  (Ваши предложения, методология выдвиж</w:t>
      </w:r>
      <w:r w:rsidRPr="00606536">
        <w:t>е</w:t>
      </w:r>
      <w:r w:rsidRPr="00606536">
        <w:t>ния предложений, композиция работы, язык и стиль или что-то другое) и что нужно сд</w:t>
      </w:r>
      <w:r w:rsidRPr="00606536">
        <w:t>е</w:t>
      </w:r>
      <w:r w:rsidRPr="00606536">
        <w:t>лать, чтобы недостатки исправить. К встрече с руководителем следует готовиться заранее для обсуждения конкретных возникших проблем.</w:t>
      </w:r>
    </w:p>
    <w:p w:rsidR="009C3414" w:rsidRDefault="009C3414" w:rsidP="00103255">
      <w:pPr>
        <w:spacing w:line="360" w:lineRule="auto"/>
        <w:ind w:firstLine="708"/>
        <w:jc w:val="center"/>
      </w:pPr>
    </w:p>
    <w:p w:rsidR="00221770" w:rsidRPr="00221770" w:rsidRDefault="00221770" w:rsidP="005E08F2">
      <w:pPr>
        <w:jc w:val="center"/>
        <w:rPr>
          <w:b/>
        </w:rPr>
      </w:pPr>
      <w:r w:rsidRPr="00221770">
        <w:rPr>
          <w:b/>
        </w:rPr>
        <w:t>7. ОРГАНИЗАЦИЯ ВЫПОЛНЕНИЯ  КУРСОВОЙ РАБОТЫ, ПОРЯДОК</w:t>
      </w:r>
    </w:p>
    <w:p w:rsidR="00172193" w:rsidRPr="00103255" w:rsidRDefault="00221770" w:rsidP="005E08F2">
      <w:pPr>
        <w:spacing w:line="360" w:lineRule="auto"/>
        <w:jc w:val="center"/>
      </w:pPr>
      <w:r w:rsidRPr="00221770">
        <w:rPr>
          <w:b/>
        </w:rPr>
        <w:t>ПРЕДСТАВЛЕНИЯ И РАССМОТРЕНИЯ КУРСОВЫХ РАБО</w:t>
      </w:r>
      <w:r>
        <w:rPr>
          <w:b/>
        </w:rPr>
        <w:t>Т</w:t>
      </w:r>
    </w:p>
    <w:p w:rsidR="00221770" w:rsidRPr="00606536" w:rsidRDefault="005E08F2" w:rsidP="00221770">
      <w:pPr>
        <w:ind w:firstLine="708"/>
        <w:jc w:val="both"/>
      </w:pPr>
      <w:r>
        <w:t> </w:t>
      </w:r>
      <w:r w:rsidR="00221770" w:rsidRPr="00606536">
        <w:t>Курсовая работа выполняется в сроки, определенные учебным планом по спец</w:t>
      </w:r>
      <w:r w:rsidR="00221770" w:rsidRPr="00606536">
        <w:t>и</w:t>
      </w:r>
      <w:r w:rsidR="00221770" w:rsidRPr="00606536">
        <w:t>альности и графиком выполнения курсовой работы. Соблюдение графика выполнения курсовой работы является обязательным. Задание на выполнение работы должно быть п</w:t>
      </w:r>
      <w:r w:rsidR="00221770" w:rsidRPr="00606536">
        <w:t>о</w:t>
      </w:r>
      <w:r w:rsidR="00221770" w:rsidRPr="00606536">
        <w:t>лучено с началом занятий в семестре. Законченная работа сдается в сроки, согласованные с преподавателем – руководителем курсовой работы.</w:t>
      </w:r>
    </w:p>
    <w:p w:rsidR="00221770" w:rsidRPr="00606536" w:rsidRDefault="00221770" w:rsidP="00221770">
      <w:pPr>
        <w:jc w:val="both"/>
      </w:pPr>
      <w:r w:rsidRPr="00606536">
        <w:t>Первое представление курсовой работы — не позднее месяца  до начала сессии. Это нео</w:t>
      </w:r>
      <w:r w:rsidRPr="00606536">
        <w:t>б</w:t>
      </w:r>
      <w:r w:rsidRPr="00606536">
        <w:t>ходимо для того, чтобы было время для рецензирования курсовой работы, подготовки к защите или переработке с учетом замечаний, сделанных в рецензии.</w:t>
      </w:r>
    </w:p>
    <w:p w:rsidR="00221770" w:rsidRPr="00606536" w:rsidRDefault="00221770" w:rsidP="00221770">
      <w:pPr>
        <w:jc w:val="both"/>
      </w:pPr>
      <w:r w:rsidRPr="00606536">
        <w:t>Курсовая работа проверяется руководителем. Руководитель курсовой работы проверяет:</w:t>
      </w:r>
    </w:p>
    <w:p w:rsidR="00221770" w:rsidRPr="00606536" w:rsidRDefault="00221770" w:rsidP="00221770">
      <w:pPr>
        <w:jc w:val="both"/>
      </w:pPr>
      <w:r w:rsidRPr="00606536">
        <w:t>– соответствие содержания курсовой работы указанной теме;</w:t>
      </w:r>
    </w:p>
    <w:p w:rsidR="00221770" w:rsidRPr="00606536" w:rsidRDefault="00221770" w:rsidP="00221770">
      <w:pPr>
        <w:jc w:val="both"/>
      </w:pPr>
      <w:r w:rsidRPr="00606536">
        <w:t>– правильность оформления курсовой работы.</w:t>
      </w:r>
    </w:p>
    <w:p w:rsidR="00221770" w:rsidRPr="00606536" w:rsidRDefault="00221770" w:rsidP="00221770">
      <w:pPr>
        <w:jc w:val="both"/>
      </w:pPr>
      <w:r w:rsidRPr="00606536">
        <w:t>Срок проверки курсовой работы не должен превышать 10 дней. По итогам проверки дел</w:t>
      </w:r>
      <w:r w:rsidRPr="00606536">
        <w:t>а</w:t>
      </w:r>
      <w:r w:rsidRPr="00606536">
        <w:t>ется вывод о допуске или необходимости доработки курсовой работы. Общим итогом проверки являются записи «допускается к защите» или «не допускается к защите», о чём делается соответствующая надпись на титульном листе курсовой работы. Последняя з</w:t>
      </w:r>
      <w:r w:rsidRPr="00606536">
        <w:t>а</w:t>
      </w:r>
      <w:r w:rsidRPr="00606536">
        <w:t>пись появляется, во-первых, когда курсовая работа не носит самостоятельного характера, списана из литературных или иных источников или, во-вторых, когда основные вопросы не раскрыты, или, в-третьих, когда в работе содержатся теоретические ошибки, или же, в-четвертых, когда работа оформлена неправильно.</w:t>
      </w:r>
    </w:p>
    <w:p w:rsidR="00221770" w:rsidRPr="00606536" w:rsidRDefault="00221770" w:rsidP="00221770">
      <w:pPr>
        <w:jc w:val="both"/>
      </w:pPr>
      <w:r w:rsidRPr="00606536">
        <w:t>Не допущенная к защите курсовая работа должна быть в двухнедельный срок переработ</w:t>
      </w:r>
      <w:r w:rsidRPr="00606536">
        <w:t>а</w:t>
      </w:r>
      <w:r w:rsidRPr="00606536">
        <w:t xml:space="preserve">на с </w:t>
      </w:r>
      <w:proofErr w:type="gramStart"/>
      <w:r w:rsidRPr="00606536">
        <w:t>учётом</w:t>
      </w:r>
      <w:proofErr w:type="gramEnd"/>
      <w:r w:rsidRPr="00606536">
        <w:t xml:space="preserve"> сделанных в рецензии замечаний. Менять тему курсовой работы не разреш</w:t>
      </w:r>
      <w:r w:rsidRPr="00606536">
        <w:t>а</w:t>
      </w:r>
      <w:r w:rsidRPr="00606536">
        <w:t>ется. Повторная работа представляется на проверку вместе с первоначальным вариантом.</w:t>
      </w:r>
    </w:p>
    <w:p w:rsidR="00A7328E" w:rsidRDefault="00A7328E" w:rsidP="00221770">
      <w:pPr>
        <w:tabs>
          <w:tab w:val="left" w:pos="6888"/>
        </w:tabs>
        <w:jc w:val="both"/>
      </w:pPr>
    </w:p>
    <w:p w:rsidR="00024B63" w:rsidRDefault="00024B63" w:rsidP="00221770">
      <w:pPr>
        <w:tabs>
          <w:tab w:val="left" w:pos="6888"/>
        </w:tabs>
        <w:jc w:val="both"/>
        <w:rPr>
          <w:b/>
        </w:rPr>
      </w:pPr>
    </w:p>
    <w:p w:rsidR="00221770" w:rsidRDefault="00A7328E" w:rsidP="00024B63">
      <w:pPr>
        <w:tabs>
          <w:tab w:val="left" w:pos="6888"/>
        </w:tabs>
        <w:jc w:val="center"/>
        <w:rPr>
          <w:b/>
        </w:rPr>
      </w:pPr>
      <w:r w:rsidRPr="00A7328E">
        <w:rPr>
          <w:b/>
        </w:rPr>
        <w:t>8. ПОДГОТОВКА К ЗАЩИТЕ И ЗАЩИТА КУРСОВОЙ РАБОТЫ</w:t>
      </w:r>
    </w:p>
    <w:p w:rsidR="00024B63" w:rsidRPr="00A7328E" w:rsidRDefault="00024B63" w:rsidP="00024B63">
      <w:pPr>
        <w:tabs>
          <w:tab w:val="left" w:pos="6888"/>
        </w:tabs>
        <w:jc w:val="center"/>
        <w:rPr>
          <w:b/>
        </w:rPr>
      </w:pPr>
    </w:p>
    <w:p w:rsidR="00A7328E" w:rsidRPr="00606536" w:rsidRDefault="00A7328E" w:rsidP="00A7328E">
      <w:pPr>
        <w:ind w:firstLine="708"/>
        <w:jc w:val="both"/>
      </w:pPr>
      <w:r w:rsidRPr="00606536">
        <w:t>Защита курсовой работы студентами проводится до экзаменационной</w:t>
      </w:r>
      <w:r>
        <w:t xml:space="preserve"> </w:t>
      </w:r>
      <w:r w:rsidRPr="00606536">
        <w:t>сессии; ст</w:t>
      </w:r>
      <w:r w:rsidRPr="00606536">
        <w:t>у</w:t>
      </w:r>
      <w:r w:rsidRPr="00606536">
        <w:t>дентами заочной формы обучения — по расписанию во время сессии. Индивидуальная защита курсовой работы принимается комиссией, в состав которой включаются руковод</w:t>
      </w:r>
      <w:r w:rsidRPr="00606536">
        <w:t>и</w:t>
      </w:r>
      <w:r w:rsidRPr="00606536">
        <w:t>тель по данной теме и один-два преподавателя. На защите студент должен: раскрыть о</w:t>
      </w:r>
      <w:r w:rsidRPr="00606536">
        <w:t>с</w:t>
      </w:r>
      <w:r w:rsidRPr="00606536">
        <w:t>новное содержание работы, обосновать свою точку зрения по излагаемым вопросам, отв</w:t>
      </w:r>
      <w:r w:rsidRPr="00606536">
        <w:t>е</w:t>
      </w:r>
      <w:r w:rsidRPr="00606536">
        <w:lastRenderedPageBreak/>
        <w:t>тить на вопросы, поставленные в рецензии, а также на дополнительные вопросы, поста</w:t>
      </w:r>
      <w:r w:rsidRPr="00606536">
        <w:t>в</w:t>
      </w:r>
      <w:r w:rsidRPr="00606536">
        <w:t>ленные в процессе защиты.</w:t>
      </w:r>
    </w:p>
    <w:p w:rsidR="00A7328E" w:rsidRPr="00606536" w:rsidRDefault="00A7328E" w:rsidP="00A7328E">
      <w:pPr>
        <w:jc w:val="both"/>
      </w:pPr>
      <w:r w:rsidRPr="00606536">
        <w:t>Оценка курсовой работы определяется после её защиты и складывается из оценки соде</w:t>
      </w:r>
      <w:r w:rsidRPr="00606536">
        <w:t>р</w:t>
      </w:r>
      <w:r w:rsidRPr="00606536">
        <w:t>жания, оформления и устной защиты, выдвинутых в курсовой работе положений и выв</w:t>
      </w:r>
      <w:r w:rsidRPr="00606536">
        <w:t>о</w:t>
      </w:r>
      <w:r w:rsidRPr="00606536">
        <w:t>дов. Если студент хорошо подготовился к защите, дал исчерпывающие ответы на вопросы и замечания, отмеченные в рецензии, на дополнительные вопросы преподавателя зада</w:t>
      </w:r>
      <w:r w:rsidRPr="00606536">
        <w:t>н</w:t>
      </w:r>
      <w:r w:rsidRPr="00606536">
        <w:t>ные в процессе защиты, то окончательная оценка курсовой работы может быть повышена по сравнению с первоначальной оценкой текста курсовой работы.</w:t>
      </w:r>
    </w:p>
    <w:p w:rsidR="00A7328E" w:rsidRPr="00606536" w:rsidRDefault="00A7328E" w:rsidP="00A7328E">
      <w:pPr>
        <w:jc w:val="both"/>
      </w:pPr>
      <w:r w:rsidRPr="00606536">
        <w:t>По итогам защиты выставляется оценка курсовой работы по пятибалльной системе в з</w:t>
      </w:r>
      <w:r w:rsidRPr="00606536">
        <w:t>а</w:t>
      </w:r>
      <w:r w:rsidRPr="00606536">
        <w:t>четную книжку, которая в последующем проставляется в приложение к диплому об обр</w:t>
      </w:r>
      <w:r w:rsidRPr="00606536">
        <w:t>а</w:t>
      </w:r>
      <w:r w:rsidRPr="00606536">
        <w:t>зовании. Защищенная курсовая работа студенту не возвращается. Студент, не предст</w:t>
      </w:r>
      <w:r w:rsidRPr="00606536">
        <w:t>а</w:t>
      </w:r>
      <w:r w:rsidRPr="00606536">
        <w:t>вивший в установленный срок курсовую работу или не защитивший её, считается име</w:t>
      </w:r>
      <w:r w:rsidRPr="00606536">
        <w:t>ю</w:t>
      </w:r>
      <w:r w:rsidRPr="00606536">
        <w:t>щим академическую задолженность. Продление срока защиты устанавливается руковод</w:t>
      </w:r>
      <w:r w:rsidRPr="00606536">
        <w:t>и</w:t>
      </w:r>
      <w:r w:rsidRPr="00606536">
        <w:t>телем техникума при наличии уважительных причин.</w:t>
      </w:r>
    </w:p>
    <w:p w:rsidR="00103255" w:rsidRDefault="00103255" w:rsidP="00146DB1">
      <w:pPr>
        <w:spacing w:line="360" w:lineRule="auto"/>
        <w:jc w:val="both"/>
      </w:pPr>
    </w:p>
    <w:p w:rsidR="00146DB1" w:rsidRPr="00284C18" w:rsidRDefault="00284C18" w:rsidP="00024B63">
      <w:pPr>
        <w:spacing w:line="360" w:lineRule="auto"/>
        <w:jc w:val="center"/>
        <w:rPr>
          <w:b/>
        </w:rPr>
      </w:pPr>
      <w:r w:rsidRPr="00284C18">
        <w:rPr>
          <w:b/>
        </w:rPr>
        <w:t>9. КРИТЕРИИ ОЦЕНКИ</w:t>
      </w:r>
    </w:p>
    <w:p w:rsidR="00284C18" w:rsidRPr="00606536" w:rsidRDefault="00284C18" w:rsidP="00284C18">
      <w:pPr>
        <w:ind w:firstLine="708"/>
        <w:jc w:val="both"/>
      </w:pPr>
      <w:r w:rsidRPr="00606536">
        <w:t>Качество выполнения и защиты курсовой работы оценивается по 100</w:t>
      </w:r>
      <w:r w:rsidR="00024B63">
        <w:t xml:space="preserve"> </w:t>
      </w:r>
      <w:r w:rsidRPr="00606536">
        <w:t xml:space="preserve">- балльной шкале с дальнейшим переводом в </w:t>
      </w:r>
      <w:r w:rsidR="00024B63">
        <w:t>5</w:t>
      </w:r>
      <w:r w:rsidRPr="00606536">
        <w:t>-балльную шкалу. Итоговую оценку определяет к</w:t>
      </w:r>
      <w:r w:rsidRPr="00606536">
        <w:t>о</w:t>
      </w:r>
      <w:r w:rsidRPr="00606536">
        <w:t>миссия по защите курсовых работ. Объектами оценивания являются три составляющие: содержание, оформление и защита курсовой работы.</w:t>
      </w:r>
    </w:p>
    <w:p w:rsidR="00284C18" w:rsidRPr="00606536" w:rsidRDefault="00284C18" w:rsidP="00284C18">
      <w:pPr>
        <w:ind w:firstLine="708"/>
        <w:jc w:val="both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284C18" w:rsidRPr="00606536" w:rsidTr="00284C18">
        <w:tc>
          <w:tcPr>
            <w:tcW w:w="675" w:type="dxa"/>
          </w:tcPr>
          <w:p w:rsidR="00284C18" w:rsidRPr="00606536" w:rsidRDefault="00284C18" w:rsidP="00024B63">
            <w:pPr>
              <w:jc w:val="center"/>
            </w:pPr>
            <w:r w:rsidRPr="00606536">
              <w:t>№</w:t>
            </w:r>
          </w:p>
          <w:p w:rsidR="00284C18" w:rsidRPr="00606536" w:rsidRDefault="00284C18" w:rsidP="00024B63">
            <w:pPr>
              <w:jc w:val="center"/>
            </w:pPr>
            <w:proofErr w:type="gramStart"/>
            <w:r w:rsidRPr="00606536">
              <w:t>п</w:t>
            </w:r>
            <w:proofErr w:type="gramEnd"/>
            <w:r w:rsidRPr="00606536">
              <w:t>/п</w:t>
            </w:r>
          </w:p>
        </w:tc>
        <w:tc>
          <w:tcPr>
            <w:tcW w:w="5705" w:type="dxa"/>
          </w:tcPr>
          <w:p w:rsidR="00284C18" w:rsidRPr="00606536" w:rsidRDefault="00284C18" w:rsidP="00024B63">
            <w:pPr>
              <w:jc w:val="center"/>
            </w:pPr>
            <w:r w:rsidRPr="00606536">
              <w:t>Объект оценивания</w:t>
            </w:r>
          </w:p>
        </w:tc>
        <w:tc>
          <w:tcPr>
            <w:tcW w:w="3190" w:type="dxa"/>
          </w:tcPr>
          <w:p w:rsidR="00284C18" w:rsidRPr="00606536" w:rsidRDefault="00284C18" w:rsidP="00024B63">
            <w:pPr>
              <w:jc w:val="center"/>
            </w:pPr>
            <w:r w:rsidRPr="00606536">
              <w:t>Максимальное количество</w:t>
            </w:r>
          </w:p>
          <w:p w:rsidR="00284C18" w:rsidRPr="00606536" w:rsidRDefault="00284C18" w:rsidP="00024B63">
            <w:pPr>
              <w:jc w:val="center"/>
            </w:pPr>
            <w:r w:rsidRPr="00606536">
              <w:t xml:space="preserve">баллов, </w:t>
            </w:r>
            <w:proofErr w:type="gramStart"/>
            <w:r w:rsidRPr="00606536">
              <w:t>которое</w:t>
            </w:r>
            <w:proofErr w:type="gramEnd"/>
            <w:r w:rsidRPr="00606536">
              <w:t xml:space="preserve"> может</w:t>
            </w:r>
          </w:p>
          <w:p w:rsidR="00284C18" w:rsidRPr="00606536" w:rsidRDefault="00284C18" w:rsidP="00024B63">
            <w:pPr>
              <w:jc w:val="center"/>
            </w:pPr>
            <w:r w:rsidRPr="00606536">
              <w:t>получить студент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1</w:t>
            </w:r>
          </w:p>
        </w:tc>
        <w:tc>
          <w:tcPr>
            <w:tcW w:w="5705" w:type="dxa"/>
          </w:tcPr>
          <w:p w:rsidR="00284C18" w:rsidRPr="00606536" w:rsidRDefault="00284C18" w:rsidP="00284C18">
            <w:pPr>
              <w:jc w:val="both"/>
            </w:pPr>
            <w:r w:rsidRPr="00606536">
              <w:t>Раскрытие содержания курсовой работы</w:t>
            </w:r>
          </w:p>
        </w:tc>
        <w:tc>
          <w:tcPr>
            <w:tcW w:w="3190" w:type="dxa"/>
          </w:tcPr>
          <w:p w:rsidR="00284C18" w:rsidRPr="00606536" w:rsidRDefault="00284C18" w:rsidP="00284C18">
            <w:pPr>
              <w:jc w:val="center"/>
            </w:pPr>
            <w:r w:rsidRPr="00606536">
              <w:t>55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2</w:t>
            </w:r>
          </w:p>
        </w:tc>
        <w:tc>
          <w:tcPr>
            <w:tcW w:w="5705" w:type="dxa"/>
          </w:tcPr>
          <w:p w:rsidR="00284C18" w:rsidRPr="00606536" w:rsidRDefault="00284C18" w:rsidP="00284C18">
            <w:pPr>
              <w:jc w:val="both"/>
            </w:pPr>
            <w:r w:rsidRPr="00606536">
              <w:t>Оформление курсовой работы</w:t>
            </w:r>
          </w:p>
        </w:tc>
        <w:tc>
          <w:tcPr>
            <w:tcW w:w="3190" w:type="dxa"/>
          </w:tcPr>
          <w:p w:rsidR="00284C18" w:rsidRPr="00606536" w:rsidRDefault="00284C18" w:rsidP="00284C18">
            <w:pPr>
              <w:jc w:val="center"/>
            </w:pPr>
            <w:r w:rsidRPr="00606536">
              <w:t>15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3</w:t>
            </w:r>
          </w:p>
        </w:tc>
        <w:tc>
          <w:tcPr>
            <w:tcW w:w="5705" w:type="dxa"/>
          </w:tcPr>
          <w:p w:rsidR="00284C18" w:rsidRPr="00606536" w:rsidRDefault="00284C18" w:rsidP="00284C18">
            <w:pPr>
              <w:jc w:val="both"/>
            </w:pPr>
            <w:r w:rsidRPr="00606536">
              <w:t>Защита курсовой работы</w:t>
            </w:r>
          </w:p>
        </w:tc>
        <w:tc>
          <w:tcPr>
            <w:tcW w:w="3190" w:type="dxa"/>
          </w:tcPr>
          <w:p w:rsidR="00284C18" w:rsidRPr="00606536" w:rsidRDefault="00284C18" w:rsidP="00284C18">
            <w:pPr>
              <w:jc w:val="center"/>
            </w:pPr>
            <w:r w:rsidRPr="00606536">
              <w:t>30</w:t>
            </w:r>
          </w:p>
        </w:tc>
      </w:tr>
    </w:tbl>
    <w:p w:rsidR="00284C18" w:rsidRPr="00606536" w:rsidRDefault="00284C18" w:rsidP="00284C18">
      <w:pPr>
        <w:ind w:firstLine="708"/>
        <w:jc w:val="both"/>
      </w:pPr>
    </w:p>
    <w:p w:rsidR="00284C18" w:rsidRPr="00606536" w:rsidRDefault="00284C18" w:rsidP="00284C18">
      <w:pPr>
        <w:ind w:firstLine="708"/>
        <w:jc w:val="both"/>
      </w:pPr>
      <w:r w:rsidRPr="00606536">
        <w:t>Критерии оценивания содержания курсовой работы (0–55 баллов):</w:t>
      </w:r>
    </w:p>
    <w:p w:rsidR="00284C18" w:rsidRPr="00606536" w:rsidRDefault="00284C18" w:rsidP="00284C18">
      <w:pPr>
        <w:ind w:firstLine="708"/>
        <w:jc w:val="both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284C18" w:rsidRPr="00606536" w:rsidTr="00284C18">
        <w:tc>
          <w:tcPr>
            <w:tcW w:w="675" w:type="dxa"/>
          </w:tcPr>
          <w:p w:rsidR="00284C18" w:rsidRPr="00606536" w:rsidRDefault="00284C18" w:rsidP="00024B63">
            <w:pPr>
              <w:jc w:val="center"/>
            </w:pPr>
            <w:r w:rsidRPr="00606536">
              <w:t>№</w:t>
            </w:r>
          </w:p>
          <w:p w:rsidR="00284C18" w:rsidRPr="00606536" w:rsidRDefault="00284C18" w:rsidP="00024B63">
            <w:pPr>
              <w:jc w:val="center"/>
            </w:pPr>
            <w:proofErr w:type="gramStart"/>
            <w:r w:rsidRPr="00606536">
              <w:t>п</w:t>
            </w:r>
            <w:proofErr w:type="gramEnd"/>
            <w:r w:rsidRPr="00606536">
              <w:t>/п</w:t>
            </w:r>
          </w:p>
        </w:tc>
        <w:tc>
          <w:tcPr>
            <w:tcW w:w="5705" w:type="dxa"/>
          </w:tcPr>
          <w:p w:rsidR="00284C18" w:rsidRPr="00606536" w:rsidRDefault="00284C18" w:rsidP="00024B63">
            <w:pPr>
              <w:jc w:val="center"/>
            </w:pPr>
            <w:r w:rsidRPr="00606536">
              <w:t>Объект оценивания</w:t>
            </w:r>
          </w:p>
        </w:tc>
        <w:tc>
          <w:tcPr>
            <w:tcW w:w="3190" w:type="dxa"/>
          </w:tcPr>
          <w:p w:rsidR="00284C18" w:rsidRPr="00606536" w:rsidRDefault="00284C18" w:rsidP="00024B63">
            <w:pPr>
              <w:jc w:val="center"/>
            </w:pPr>
            <w:r w:rsidRPr="00606536">
              <w:t>Максимальное количество</w:t>
            </w:r>
          </w:p>
          <w:p w:rsidR="00284C18" w:rsidRPr="00606536" w:rsidRDefault="00284C18" w:rsidP="00024B63">
            <w:pPr>
              <w:jc w:val="center"/>
            </w:pPr>
            <w:r w:rsidRPr="00606536">
              <w:t xml:space="preserve">баллов, </w:t>
            </w:r>
            <w:proofErr w:type="gramStart"/>
            <w:r w:rsidRPr="00606536">
              <w:t>которое</w:t>
            </w:r>
            <w:proofErr w:type="gramEnd"/>
            <w:r w:rsidRPr="00606536">
              <w:t xml:space="preserve"> может</w:t>
            </w:r>
          </w:p>
          <w:p w:rsidR="00284C18" w:rsidRPr="00606536" w:rsidRDefault="00284C18" w:rsidP="00024B63">
            <w:pPr>
              <w:jc w:val="center"/>
            </w:pPr>
            <w:r w:rsidRPr="00606536">
              <w:t>получить студент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1</w:t>
            </w:r>
          </w:p>
        </w:tc>
        <w:tc>
          <w:tcPr>
            <w:tcW w:w="5705" w:type="dxa"/>
          </w:tcPr>
          <w:p w:rsidR="00284C18" w:rsidRPr="00606536" w:rsidRDefault="00284C18" w:rsidP="00284C18">
            <w:pPr>
              <w:jc w:val="both"/>
            </w:pPr>
            <w:r w:rsidRPr="00606536">
              <w:t>Степень раскрытия теоретических аспектов темы курсовой работы</w:t>
            </w:r>
          </w:p>
        </w:tc>
        <w:tc>
          <w:tcPr>
            <w:tcW w:w="3190" w:type="dxa"/>
          </w:tcPr>
          <w:p w:rsidR="00284C18" w:rsidRPr="00606536" w:rsidRDefault="002840FA" w:rsidP="00284C18">
            <w:pPr>
              <w:jc w:val="center"/>
            </w:pPr>
            <w:r>
              <w:t>5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2</w:t>
            </w:r>
          </w:p>
        </w:tc>
        <w:tc>
          <w:tcPr>
            <w:tcW w:w="5705" w:type="dxa"/>
          </w:tcPr>
          <w:p w:rsidR="00284C18" w:rsidRPr="00606536" w:rsidRDefault="00284C18" w:rsidP="00284C18">
            <w:pPr>
              <w:jc w:val="both"/>
            </w:pPr>
            <w:r>
              <w:t>Характеристика организации, составление  орган</w:t>
            </w:r>
            <w:r>
              <w:t>и</w:t>
            </w:r>
            <w:r>
              <w:t xml:space="preserve">зационной схемы. </w:t>
            </w:r>
          </w:p>
        </w:tc>
        <w:tc>
          <w:tcPr>
            <w:tcW w:w="3190" w:type="dxa"/>
          </w:tcPr>
          <w:p w:rsidR="00284C18" w:rsidRPr="00606536" w:rsidRDefault="002840FA" w:rsidP="00284C18">
            <w:pPr>
              <w:jc w:val="center"/>
            </w:pPr>
            <w:r>
              <w:t>5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3</w:t>
            </w:r>
          </w:p>
        </w:tc>
        <w:tc>
          <w:tcPr>
            <w:tcW w:w="5705" w:type="dxa"/>
          </w:tcPr>
          <w:p w:rsidR="00284C18" w:rsidRPr="00284C18" w:rsidRDefault="00284C18" w:rsidP="00284C18">
            <w:r w:rsidRPr="00284C18">
              <w:t>Планирование, расчет и анализ основных произво</w:t>
            </w:r>
            <w:r w:rsidRPr="00284C18">
              <w:t>д</w:t>
            </w:r>
            <w:r w:rsidRPr="00284C18">
              <w:t>ственных показателей</w:t>
            </w:r>
          </w:p>
        </w:tc>
        <w:tc>
          <w:tcPr>
            <w:tcW w:w="3190" w:type="dxa"/>
          </w:tcPr>
          <w:p w:rsidR="00284C18" w:rsidRPr="00606536" w:rsidRDefault="002840FA" w:rsidP="00284C18">
            <w:pPr>
              <w:jc w:val="center"/>
            </w:pPr>
            <w:r>
              <w:t>10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4</w:t>
            </w:r>
          </w:p>
        </w:tc>
        <w:tc>
          <w:tcPr>
            <w:tcW w:w="5705" w:type="dxa"/>
          </w:tcPr>
          <w:p w:rsidR="00284C18" w:rsidRPr="00284C18" w:rsidRDefault="00284C18" w:rsidP="00284C18">
            <w:pPr>
              <w:jc w:val="both"/>
            </w:pPr>
            <w:r w:rsidRPr="00284C18">
              <w:t>Р</w:t>
            </w:r>
            <w:r w:rsidRPr="00284C18">
              <w:rPr>
                <w:lang w:eastAsia="en-US"/>
              </w:rPr>
              <w:t>азработка ассортимента кулинарной и кондите</w:t>
            </w:r>
            <w:r w:rsidRPr="00284C18">
              <w:rPr>
                <w:lang w:eastAsia="en-US"/>
              </w:rPr>
              <w:t>р</w:t>
            </w:r>
            <w:r w:rsidRPr="00284C18">
              <w:rPr>
                <w:lang w:eastAsia="en-US"/>
              </w:rPr>
              <w:t>ской продукции, различных видов меню с учетом потребностей различных категорий потребителей, видов и форм обслуживания.</w:t>
            </w:r>
          </w:p>
        </w:tc>
        <w:tc>
          <w:tcPr>
            <w:tcW w:w="3190" w:type="dxa"/>
          </w:tcPr>
          <w:p w:rsidR="00284C18" w:rsidRPr="00606536" w:rsidRDefault="002840FA" w:rsidP="00284C18">
            <w:pPr>
              <w:jc w:val="center"/>
            </w:pPr>
            <w:r>
              <w:t>10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5</w:t>
            </w:r>
          </w:p>
        </w:tc>
        <w:tc>
          <w:tcPr>
            <w:tcW w:w="5705" w:type="dxa"/>
          </w:tcPr>
          <w:p w:rsidR="00284C18" w:rsidRPr="00284C18" w:rsidRDefault="00284C18" w:rsidP="00284C18">
            <w:pPr>
              <w:jc w:val="both"/>
            </w:pPr>
            <w:r w:rsidRPr="00284C18">
              <w:rPr>
                <w:lang w:eastAsia="en-US"/>
              </w:rPr>
              <w:t>Организация и контроль текущей деятельности по</w:t>
            </w:r>
            <w:r w:rsidRPr="00284C18">
              <w:rPr>
                <w:lang w:eastAsia="en-US"/>
              </w:rPr>
              <w:t>д</w:t>
            </w:r>
            <w:r w:rsidRPr="00284C18">
              <w:rPr>
                <w:lang w:eastAsia="en-US"/>
              </w:rPr>
              <w:t>чиненного персонала</w:t>
            </w:r>
          </w:p>
        </w:tc>
        <w:tc>
          <w:tcPr>
            <w:tcW w:w="3190" w:type="dxa"/>
          </w:tcPr>
          <w:p w:rsidR="00284C18" w:rsidRPr="00606536" w:rsidRDefault="00284C18" w:rsidP="00284C18">
            <w:pPr>
              <w:jc w:val="center"/>
            </w:pPr>
            <w:r w:rsidRPr="00606536">
              <w:t>8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6</w:t>
            </w:r>
          </w:p>
        </w:tc>
        <w:tc>
          <w:tcPr>
            <w:tcW w:w="5705" w:type="dxa"/>
          </w:tcPr>
          <w:p w:rsidR="00284C18" w:rsidRPr="00284C18" w:rsidRDefault="00284C18" w:rsidP="00284C18">
            <w:pPr>
              <w:jc w:val="both"/>
            </w:pPr>
            <w:r w:rsidRPr="00284C18">
              <w:rPr>
                <w:lang w:eastAsia="en-US"/>
              </w:rPr>
              <w:t>Осуществлять инструктирование, обучение поваров, кондитеров, пекарей и других категорий работников кухни на рабочем месте.</w:t>
            </w:r>
          </w:p>
        </w:tc>
        <w:tc>
          <w:tcPr>
            <w:tcW w:w="3190" w:type="dxa"/>
          </w:tcPr>
          <w:p w:rsidR="00284C18" w:rsidRPr="00606536" w:rsidRDefault="00284C18" w:rsidP="00284C18">
            <w:pPr>
              <w:jc w:val="center"/>
            </w:pPr>
            <w:r w:rsidRPr="00606536">
              <w:t>12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7</w:t>
            </w:r>
          </w:p>
        </w:tc>
        <w:tc>
          <w:tcPr>
            <w:tcW w:w="5705" w:type="dxa"/>
          </w:tcPr>
          <w:p w:rsidR="00284C18" w:rsidRPr="00606536" w:rsidRDefault="00284C18" w:rsidP="00284C18">
            <w:pPr>
              <w:jc w:val="both"/>
            </w:pPr>
            <w:r w:rsidRPr="00606536">
              <w:t xml:space="preserve">Степень самостоятельности выполнения курсовой </w:t>
            </w:r>
            <w:r w:rsidRPr="00606536">
              <w:lastRenderedPageBreak/>
              <w:t>работы</w:t>
            </w:r>
            <w:r w:rsidRPr="00E9505B">
              <w:t>. Проверка  курсовой работы на плагиат.</w:t>
            </w:r>
          </w:p>
        </w:tc>
        <w:tc>
          <w:tcPr>
            <w:tcW w:w="3190" w:type="dxa"/>
          </w:tcPr>
          <w:p w:rsidR="00284C18" w:rsidRPr="00606536" w:rsidRDefault="002840FA" w:rsidP="00284C18">
            <w:pPr>
              <w:jc w:val="center"/>
            </w:pPr>
            <w:r>
              <w:lastRenderedPageBreak/>
              <w:t>5</w:t>
            </w:r>
          </w:p>
        </w:tc>
      </w:tr>
    </w:tbl>
    <w:p w:rsidR="00284C18" w:rsidRPr="00606536" w:rsidRDefault="00284C18" w:rsidP="00284C18">
      <w:pPr>
        <w:ind w:firstLine="708"/>
        <w:jc w:val="both"/>
      </w:pPr>
    </w:p>
    <w:p w:rsidR="00284C18" w:rsidRPr="00606536" w:rsidRDefault="00284C18" w:rsidP="00284C18">
      <w:pPr>
        <w:ind w:firstLine="708"/>
        <w:jc w:val="both"/>
      </w:pPr>
      <w:r w:rsidRPr="00606536">
        <w:t>Критерии оценивания оформления курсовой работы (0–15 баллов):</w:t>
      </w:r>
    </w:p>
    <w:p w:rsidR="00284C18" w:rsidRPr="00606536" w:rsidRDefault="00284C18" w:rsidP="00284C18">
      <w:pPr>
        <w:ind w:firstLine="708"/>
        <w:jc w:val="both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284C18" w:rsidRPr="00606536" w:rsidTr="00284C18">
        <w:tc>
          <w:tcPr>
            <w:tcW w:w="675" w:type="dxa"/>
          </w:tcPr>
          <w:p w:rsidR="00284C18" w:rsidRPr="00606536" w:rsidRDefault="00284C18" w:rsidP="00E64C8B">
            <w:pPr>
              <w:jc w:val="center"/>
            </w:pPr>
            <w:r w:rsidRPr="00606536">
              <w:t>№</w:t>
            </w:r>
          </w:p>
          <w:p w:rsidR="00284C18" w:rsidRPr="00606536" w:rsidRDefault="00284C18" w:rsidP="00E64C8B">
            <w:pPr>
              <w:jc w:val="center"/>
            </w:pPr>
            <w:proofErr w:type="gramStart"/>
            <w:r w:rsidRPr="00606536">
              <w:t>п</w:t>
            </w:r>
            <w:proofErr w:type="gramEnd"/>
            <w:r w:rsidRPr="00606536">
              <w:t>/п</w:t>
            </w:r>
          </w:p>
        </w:tc>
        <w:tc>
          <w:tcPr>
            <w:tcW w:w="5705" w:type="dxa"/>
          </w:tcPr>
          <w:p w:rsidR="00284C18" w:rsidRPr="00606536" w:rsidRDefault="00284C18" w:rsidP="00E64C8B">
            <w:pPr>
              <w:jc w:val="center"/>
            </w:pPr>
            <w:r w:rsidRPr="00606536">
              <w:t>Объект оценивания</w:t>
            </w:r>
          </w:p>
        </w:tc>
        <w:tc>
          <w:tcPr>
            <w:tcW w:w="3190" w:type="dxa"/>
          </w:tcPr>
          <w:p w:rsidR="00284C18" w:rsidRPr="00606536" w:rsidRDefault="00284C18" w:rsidP="00E64C8B">
            <w:pPr>
              <w:jc w:val="center"/>
            </w:pPr>
            <w:r w:rsidRPr="00606536">
              <w:t>Максимальное количество</w:t>
            </w:r>
          </w:p>
          <w:p w:rsidR="00284C18" w:rsidRPr="00606536" w:rsidRDefault="00284C18" w:rsidP="00E64C8B">
            <w:pPr>
              <w:jc w:val="center"/>
            </w:pPr>
            <w:r w:rsidRPr="00606536">
              <w:t xml:space="preserve">баллов, </w:t>
            </w:r>
            <w:proofErr w:type="gramStart"/>
            <w:r w:rsidRPr="00606536">
              <w:t>которое</w:t>
            </w:r>
            <w:proofErr w:type="gramEnd"/>
            <w:r w:rsidRPr="00606536">
              <w:t xml:space="preserve"> может</w:t>
            </w:r>
          </w:p>
          <w:p w:rsidR="00284C18" w:rsidRPr="00606536" w:rsidRDefault="00284C18" w:rsidP="00E64C8B">
            <w:pPr>
              <w:jc w:val="center"/>
            </w:pPr>
            <w:r w:rsidRPr="00606536">
              <w:t>получить студент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1</w:t>
            </w:r>
          </w:p>
        </w:tc>
        <w:tc>
          <w:tcPr>
            <w:tcW w:w="5705" w:type="dxa"/>
          </w:tcPr>
          <w:p w:rsidR="00284C18" w:rsidRPr="00606536" w:rsidRDefault="00284C18" w:rsidP="00284C18">
            <w:pPr>
              <w:jc w:val="both"/>
            </w:pPr>
            <w:r w:rsidRPr="00606536">
              <w:t>Соответствие объема и оформления работы устано</w:t>
            </w:r>
            <w:r w:rsidRPr="00606536">
              <w:t>в</w:t>
            </w:r>
            <w:r w:rsidRPr="00606536">
              <w:t>ленным требованиям</w:t>
            </w:r>
          </w:p>
        </w:tc>
        <w:tc>
          <w:tcPr>
            <w:tcW w:w="3190" w:type="dxa"/>
          </w:tcPr>
          <w:p w:rsidR="00284C18" w:rsidRPr="00606536" w:rsidRDefault="00284C18" w:rsidP="00284C18">
            <w:pPr>
              <w:jc w:val="center"/>
            </w:pPr>
            <w:r w:rsidRPr="00606536">
              <w:t>5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2</w:t>
            </w:r>
          </w:p>
        </w:tc>
        <w:tc>
          <w:tcPr>
            <w:tcW w:w="5705" w:type="dxa"/>
          </w:tcPr>
          <w:p w:rsidR="00284C18" w:rsidRPr="00606536" w:rsidRDefault="00284C18" w:rsidP="00284C18">
            <w:pPr>
              <w:jc w:val="both"/>
            </w:pPr>
            <w:r w:rsidRPr="00606536">
              <w:t>Наличие в приложениях к работе самостоятельно созданных документов</w:t>
            </w:r>
          </w:p>
        </w:tc>
        <w:tc>
          <w:tcPr>
            <w:tcW w:w="3190" w:type="dxa"/>
          </w:tcPr>
          <w:p w:rsidR="00284C18" w:rsidRPr="00606536" w:rsidRDefault="00284C18" w:rsidP="00284C18">
            <w:pPr>
              <w:jc w:val="center"/>
            </w:pPr>
            <w:r w:rsidRPr="00606536">
              <w:t>5</w:t>
            </w:r>
          </w:p>
        </w:tc>
      </w:tr>
      <w:tr w:rsidR="00284C18" w:rsidRPr="00606536" w:rsidTr="00284C18">
        <w:tc>
          <w:tcPr>
            <w:tcW w:w="675" w:type="dxa"/>
          </w:tcPr>
          <w:p w:rsidR="00284C18" w:rsidRPr="00606536" w:rsidRDefault="00284C18" w:rsidP="00284C18">
            <w:pPr>
              <w:jc w:val="both"/>
            </w:pPr>
            <w:r w:rsidRPr="00606536">
              <w:t>3</w:t>
            </w:r>
          </w:p>
        </w:tc>
        <w:tc>
          <w:tcPr>
            <w:tcW w:w="5705" w:type="dxa"/>
          </w:tcPr>
          <w:p w:rsidR="00284C18" w:rsidRPr="00606536" w:rsidRDefault="00284C18" w:rsidP="00284C18">
            <w:pPr>
              <w:jc w:val="both"/>
            </w:pPr>
            <w:r w:rsidRPr="00606536">
              <w:t>Ссылки на использованные литературные источники и нормативные документы</w:t>
            </w:r>
          </w:p>
        </w:tc>
        <w:tc>
          <w:tcPr>
            <w:tcW w:w="3190" w:type="dxa"/>
          </w:tcPr>
          <w:p w:rsidR="00284C18" w:rsidRPr="00606536" w:rsidRDefault="00284C18" w:rsidP="00284C18">
            <w:pPr>
              <w:jc w:val="center"/>
            </w:pPr>
            <w:r w:rsidRPr="00606536">
              <w:t>5</w:t>
            </w:r>
          </w:p>
        </w:tc>
      </w:tr>
    </w:tbl>
    <w:p w:rsidR="00284C18" w:rsidRPr="00606536" w:rsidRDefault="00284C18" w:rsidP="00284C18">
      <w:pPr>
        <w:ind w:firstLine="708"/>
        <w:jc w:val="both"/>
      </w:pPr>
    </w:p>
    <w:p w:rsidR="00284C18" w:rsidRPr="00606536" w:rsidRDefault="00284C18" w:rsidP="00284C18">
      <w:pPr>
        <w:ind w:firstLine="708"/>
        <w:jc w:val="both"/>
      </w:pPr>
      <w:r w:rsidRPr="00606536">
        <w:t>Критерии оценивания защиты курсовой работы (0–30 баллов):</w:t>
      </w:r>
    </w:p>
    <w:p w:rsidR="00284C18" w:rsidRPr="00606536" w:rsidRDefault="00284C18" w:rsidP="00284C18">
      <w:pPr>
        <w:ind w:firstLine="708"/>
        <w:jc w:val="both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60"/>
        <w:gridCol w:w="5820"/>
        <w:gridCol w:w="3190"/>
      </w:tblGrid>
      <w:tr w:rsidR="00284C18" w:rsidRPr="00606536" w:rsidTr="00284C18">
        <w:tc>
          <w:tcPr>
            <w:tcW w:w="560" w:type="dxa"/>
          </w:tcPr>
          <w:p w:rsidR="00284C18" w:rsidRPr="00606536" w:rsidRDefault="00284C18" w:rsidP="00284C18">
            <w:pPr>
              <w:jc w:val="both"/>
            </w:pPr>
            <w:r w:rsidRPr="00606536">
              <w:t>№</w:t>
            </w:r>
          </w:p>
          <w:p w:rsidR="00284C18" w:rsidRPr="00606536" w:rsidRDefault="00284C18" w:rsidP="00284C18">
            <w:pPr>
              <w:jc w:val="both"/>
            </w:pPr>
            <w:proofErr w:type="gramStart"/>
            <w:r w:rsidRPr="00606536">
              <w:t>п</w:t>
            </w:r>
            <w:proofErr w:type="gramEnd"/>
            <w:r w:rsidRPr="00606536">
              <w:t>/п</w:t>
            </w:r>
          </w:p>
        </w:tc>
        <w:tc>
          <w:tcPr>
            <w:tcW w:w="5820" w:type="dxa"/>
          </w:tcPr>
          <w:p w:rsidR="00284C18" w:rsidRPr="00606536" w:rsidRDefault="00284C18" w:rsidP="00284C18">
            <w:pPr>
              <w:jc w:val="both"/>
            </w:pPr>
            <w:r w:rsidRPr="00606536">
              <w:t>Объект оценивания</w:t>
            </w:r>
          </w:p>
        </w:tc>
        <w:tc>
          <w:tcPr>
            <w:tcW w:w="3190" w:type="dxa"/>
          </w:tcPr>
          <w:p w:rsidR="00284C18" w:rsidRPr="00606536" w:rsidRDefault="00284C18" w:rsidP="00284C18">
            <w:pPr>
              <w:jc w:val="both"/>
            </w:pPr>
            <w:r w:rsidRPr="00606536">
              <w:t>Максимальное количество</w:t>
            </w:r>
          </w:p>
          <w:p w:rsidR="00284C18" w:rsidRPr="00606536" w:rsidRDefault="00284C18" w:rsidP="00284C18">
            <w:pPr>
              <w:jc w:val="both"/>
            </w:pPr>
            <w:r w:rsidRPr="00606536">
              <w:t xml:space="preserve">баллов, </w:t>
            </w:r>
            <w:proofErr w:type="gramStart"/>
            <w:r w:rsidRPr="00606536">
              <w:t>которое</w:t>
            </w:r>
            <w:proofErr w:type="gramEnd"/>
            <w:r w:rsidRPr="00606536">
              <w:t xml:space="preserve"> может</w:t>
            </w:r>
          </w:p>
          <w:p w:rsidR="00284C18" w:rsidRPr="00606536" w:rsidRDefault="00284C18" w:rsidP="00284C18">
            <w:pPr>
              <w:jc w:val="both"/>
            </w:pPr>
            <w:r w:rsidRPr="00606536">
              <w:t>получить студент</w:t>
            </w:r>
          </w:p>
        </w:tc>
      </w:tr>
      <w:tr w:rsidR="00284C18" w:rsidRPr="00606536" w:rsidTr="00284C18">
        <w:tc>
          <w:tcPr>
            <w:tcW w:w="560" w:type="dxa"/>
          </w:tcPr>
          <w:p w:rsidR="00284C18" w:rsidRPr="00606536" w:rsidRDefault="00284C18" w:rsidP="00284C18">
            <w:pPr>
              <w:jc w:val="both"/>
            </w:pPr>
            <w:r w:rsidRPr="00606536">
              <w:t>1</w:t>
            </w:r>
          </w:p>
        </w:tc>
        <w:tc>
          <w:tcPr>
            <w:tcW w:w="5820" w:type="dxa"/>
          </w:tcPr>
          <w:p w:rsidR="00284C18" w:rsidRPr="00606536" w:rsidRDefault="00284C18" w:rsidP="00284C18">
            <w:pPr>
              <w:jc w:val="both"/>
            </w:pPr>
            <w:r w:rsidRPr="00606536">
              <w:t xml:space="preserve">Умение четко, понятно и сжато излагать основные этапы выполнения курсовой работы </w:t>
            </w:r>
          </w:p>
        </w:tc>
        <w:tc>
          <w:tcPr>
            <w:tcW w:w="3190" w:type="dxa"/>
          </w:tcPr>
          <w:p w:rsidR="00284C18" w:rsidRPr="00606536" w:rsidRDefault="00284C18" w:rsidP="00284C18">
            <w:pPr>
              <w:jc w:val="center"/>
            </w:pPr>
            <w:r w:rsidRPr="00606536">
              <w:t>10</w:t>
            </w:r>
          </w:p>
        </w:tc>
      </w:tr>
      <w:tr w:rsidR="00284C18" w:rsidRPr="00606536" w:rsidTr="00284C18">
        <w:tc>
          <w:tcPr>
            <w:tcW w:w="560" w:type="dxa"/>
          </w:tcPr>
          <w:p w:rsidR="00284C18" w:rsidRPr="00606536" w:rsidRDefault="00284C18" w:rsidP="00284C18">
            <w:pPr>
              <w:jc w:val="both"/>
            </w:pPr>
            <w:r w:rsidRPr="00606536">
              <w:t>2</w:t>
            </w:r>
          </w:p>
        </w:tc>
        <w:tc>
          <w:tcPr>
            <w:tcW w:w="5820" w:type="dxa"/>
          </w:tcPr>
          <w:p w:rsidR="00284C18" w:rsidRPr="00606536" w:rsidRDefault="00284C18" w:rsidP="00284C18">
            <w:pPr>
              <w:jc w:val="both"/>
            </w:pPr>
            <w:r w:rsidRPr="00606536">
              <w:t>Полнота, глубина, обоснованность ответов на вопр</w:t>
            </w:r>
            <w:r w:rsidRPr="00606536">
              <w:t>о</w:t>
            </w:r>
            <w:r w:rsidRPr="00606536">
              <w:t xml:space="preserve">сы членов комиссии по содержанию работы </w:t>
            </w:r>
          </w:p>
        </w:tc>
        <w:tc>
          <w:tcPr>
            <w:tcW w:w="3190" w:type="dxa"/>
          </w:tcPr>
          <w:p w:rsidR="00284C18" w:rsidRPr="00606536" w:rsidRDefault="00284C18" w:rsidP="00284C18">
            <w:pPr>
              <w:jc w:val="center"/>
            </w:pPr>
            <w:r w:rsidRPr="00606536">
              <w:t>10</w:t>
            </w:r>
          </w:p>
        </w:tc>
      </w:tr>
      <w:tr w:rsidR="00284C18" w:rsidRPr="00606536" w:rsidTr="00284C18">
        <w:tc>
          <w:tcPr>
            <w:tcW w:w="560" w:type="dxa"/>
          </w:tcPr>
          <w:p w:rsidR="00284C18" w:rsidRPr="00606536" w:rsidRDefault="00284C18" w:rsidP="00284C18">
            <w:pPr>
              <w:jc w:val="both"/>
            </w:pPr>
            <w:r w:rsidRPr="00606536">
              <w:t>3</w:t>
            </w:r>
          </w:p>
        </w:tc>
        <w:tc>
          <w:tcPr>
            <w:tcW w:w="5820" w:type="dxa"/>
          </w:tcPr>
          <w:p w:rsidR="00284C18" w:rsidRPr="00606536" w:rsidRDefault="00284C18" w:rsidP="00284C18">
            <w:pPr>
              <w:jc w:val="both"/>
            </w:pPr>
            <w:r w:rsidRPr="00606536">
              <w:t>Качество сопровождающего презентационного мат</w:t>
            </w:r>
            <w:r w:rsidRPr="00606536">
              <w:t>е</w:t>
            </w:r>
            <w:r w:rsidRPr="00606536">
              <w:t>риала</w:t>
            </w:r>
          </w:p>
        </w:tc>
        <w:tc>
          <w:tcPr>
            <w:tcW w:w="3190" w:type="dxa"/>
          </w:tcPr>
          <w:p w:rsidR="00284C18" w:rsidRPr="00606536" w:rsidRDefault="00284C18" w:rsidP="00284C18">
            <w:pPr>
              <w:jc w:val="center"/>
            </w:pPr>
            <w:r w:rsidRPr="00606536">
              <w:t>10</w:t>
            </w:r>
          </w:p>
        </w:tc>
      </w:tr>
    </w:tbl>
    <w:p w:rsidR="00284C18" w:rsidRPr="00606536" w:rsidRDefault="00284C18" w:rsidP="00284C18">
      <w:pPr>
        <w:ind w:firstLine="708"/>
        <w:jc w:val="both"/>
      </w:pPr>
    </w:p>
    <w:p w:rsidR="00284C18" w:rsidRPr="00606536" w:rsidRDefault="00284C18" w:rsidP="00284C18">
      <w:pPr>
        <w:ind w:firstLine="708"/>
        <w:jc w:val="both"/>
      </w:pPr>
      <w:r w:rsidRPr="00606536">
        <w:t>Шкала оценивания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84"/>
        <w:gridCol w:w="8186"/>
      </w:tblGrid>
      <w:tr w:rsidR="00284C18" w:rsidRPr="00606536" w:rsidTr="00E64C8B">
        <w:tc>
          <w:tcPr>
            <w:tcW w:w="1384" w:type="dxa"/>
          </w:tcPr>
          <w:p w:rsidR="00284C18" w:rsidRPr="00606536" w:rsidRDefault="00284C18" w:rsidP="00284C18">
            <w:pPr>
              <w:jc w:val="both"/>
            </w:pPr>
            <w:r w:rsidRPr="00606536">
              <w:t>Баллы</w:t>
            </w:r>
          </w:p>
          <w:p w:rsidR="00284C18" w:rsidRPr="00606536" w:rsidRDefault="00284C18" w:rsidP="00284C18">
            <w:pPr>
              <w:jc w:val="both"/>
            </w:pPr>
          </w:p>
        </w:tc>
        <w:tc>
          <w:tcPr>
            <w:tcW w:w="8186" w:type="dxa"/>
          </w:tcPr>
          <w:p w:rsidR="00284C18" w:rsidRPr="00606536" w:rsidRDefault="00284C18" w:rsidP="00284C18">
            <w:pPr>
              <w:jc w:val="both"/>
            </w:pPr>
            <w:r w:rsidRPr="00606536">
              <w:t>Оценка</w:t>
            </w:r>
          </w:p>
        </w:tc>
      </w:tr>
      <w:tr w:rsidR="00284C18" w:rsidRPr="00606536" w:rsidTr="00E64C8B">
        <w:tc>
          <w:tcPr>
            <w:tcW w:w="1384" w:type="dxa"/>
          </w:tcPr>
          <w:p w:rsidR="00284C18" w:rsidRPr="00606536" w:rsidRDefault="00284C18" w:rsidP="00284C18">
            <w:pPr>
              <w:jc w:val="both"/>
            </w:pPr>
            <w:r w:rsidRPr="00606536">
              <w:t>90–100</w:t>
            </w:r>
          </w:p>
        </w:tc>
        <w:tc>
          <w:tcPr>
            <w:tcW w:w="8186" w:type="dxa"/>
          </w:tcPr>
          <w:p w:rsidR="00284C18" w:rsidRPr="00606536" w:rsidRDefault="00284C18" w:rsidP="00284C18">
            <w:pPr>
              <w:jc w:val="both"/>
            </w:pPr>
            <w:r w:rsidRPr="00606536">
              <w:t>Отлично</w:t>
            </w:r>
          </w:p>
        </w:tc>
      </w:tr>
      <w:tr w:rsidR="00284C18" w:rsidRPr="00606536" w:rsidTr="00E64C8B">
        <w:tc>
          <w:tcPr>
            <w:tcW w:w="1384" w:type="dxa"/>
          </w:tcPr>
          <w:p w:rsidR="00284C18" w:rsidRPr="00606536" w:rsidRDefault="00E64C8B" w:rsidP="00284C18">
            <w:pPr>
              <w:jc w:val="both"/>
            </w:pPr>
            <w:r>
              <w:t>75</w:t>
            </w:r>
            <w:r w:rsidR="00284C18" w:rsidRPr="00606536">
              <w:t>–89</w:t>
            </w:r>
          </w:p>
        </w:tc>
        <w:tc>
          <w:tcPr>
            <w:tcW w:w="8186" w:type="dxa"/>
          </w:tcPr>
          <w:p w:rsidR="00284C18" w:rsidRPr="00606536" w:rsidRDefault="00284C18" w:rsidP="00284C18">
            <w:pPr>
              <w:jc w:val="both"/>
            </w:pPr>
            <w:r w:rsidRPr="00606536">
              <w:t>Хорошо</w:t>
            </w:r>
          </w:p>
        </w:tc>
      </w:tr>
      <w:tr w:rsidR="00284C18" w:rsidRPr="00606536" w:rsidTr="00E64C8B">
        <w:tc>
          <w:tcPr>
            <w:tcW w:w="1384" w:type="dxa"/>
          </w:tcPr>
          <w:p w:rsidR="00284C18" w:rsidRPr="00606536" w:rsidRDefault="00284C18" w:rsidP="00284C18">
            <w:pPr>
              <w:jc w:val="both"/>
            </w:pPr>
            <w:r w:rsidRPr="00606536">
              <w:t>60–74</w:t>
            </w:r>
          </w:p>
        </w:tc>
        <w:tc>
          <w:tcPr>
            <w:tcW w:w="8186" w:type="dxa"/>
          </w:tcPr>
          <w:p w:rsidR="00284C18" w:rsidRPr="00606536" w:rsidRDefault="00284C18" w:rsidP="00284C18">
            <w:pPr>
              <w:jc w:val="both"/>
            </w:pPr>
            <w:r w:rsidRPr="00606536">
              <w:t>Удовлетворительно</w:t>
            </w:r>
          </w:p>
        </w:tc>
      </w:tr>
      <w:tr w:rsidR="00284C18" w:rsidRPr="00606536" w:rsidTr="00E64C8B">
        <w:tc>
          <w:tcPr>
            <w:tcW w:w="1384" w:type="dxa"/>
          </w:tcPr>
          <w:p w:rsidR="00284C18" w:rsidRPr="00606536" w:rsidRDefault="00284C18" w:rsidP="00284C18">
            <w:pPr>
              <w:jc w:val="both"/>
            </w:pPr>
            <w:r w:rsidRPr="00606536">
              <w:t>35–59</w:t>
            </w:r>
          </w:p>
        </w:tc>
        <w:tc>
          <w:tcPr>
            <w:tcW w:w="8186" w:type="dxa"/>
          </w:tcPr>
          <w:p w:rsidR="00284C18" w:rsidRPr="00606536" w:rsidRDefault="00284C18" w:rsidP="00E64C8B">
            <w:pPr>
              <w:jc w:val="both"/>
            </w:pPr>
            <w:r w:rsidRPr="00606536">
              <w:t xml:space="preserve">Неудовлетворительно – </w:t>
            </w:r>
            <w:r w:rsidR="00E64C8B">
              <w:t>доработ</w:t>
            </w:r>
            <w:r w:rsidRPr="00606536">
              <w:t>ать работу в соотве</w:t>
            </w:r>
            <w:r w:rsidRPr="00606536">
              <w:t>т</w:t>
            </w:r>
            <w:r w:rsidRPr="00606536">
              <w:t>ствии с замечаниями</w:t>
            </w:r>
          </w:p>
        </w:tc>
      </w:tr>
      <w:tr w:rsidR="00284C18" w:rsidRPr="00606536" w:rsidTr="00E64C8B">
        <w:tc>
          <w:tcPr>
            <w:tcW w:w="1384" w:type="dxa"/>
          </w:tcPr>
          <w:p w:rsidR="00284C18" w:rsidRPr="00606536" w:rsidRDefault="00E64C8B" w:rsidP="00284C18">
            <w:pPr>
              <w:jc w:val="both"/>
            </w:pPr>
            <w:r>
              <w:t>0</w:t>
            </w:r>
            <w:r w:rsidR="00284C18" w:rsidRPr="00606536">
              <w:t>1-34</w:t>
            </w:r>
          </w:p>
        </w:tc>
        <w:tc>
          <w:tcPr>
            <w:tcW w:w="8186" w:type="dxa"/>
          </w:tcPr>
          <w:p w:rsidR="00284C18" w:rsidRPr="00606536" w:rsidRDefault="00284C18" w:rsidP="00E64C8B">
            <w:pPr>
              <w:jc w:val="both"/>
            </w:pPr>
            <w:r w:rsidRPr="00606536">
              <w:t xml:space="preserve">Неудовлетворительно – </w:t>
            </w:r>
            <w:proofErr w:type="spellStart"/>
            <w:r w:rsidR="00E64C8B">
              <w:t>выолнить</w:t>
            </w:r>
            <w:proofErr w:type="spellEnd"/>
            <w:r w:rsidRPr="00606536">
              <w:t xml:space="preserve"> кур</w:t>
            </w:r>
            <w:r w:rsidR="002840FA">
              <w:t>совую работу заново.</w:t>
            </w:r>
          </w:p>
        </w:tc>
      </w:tr>
    </w:tbl>
    <w:p w:rsidR="00284C18" w:rsidRDefault="00284C18" w:rsidP="00284C18">
      <w:pPr>
        <w:ind w:firstLine="708"/>
        <w:jc w:val="both"/>
      </w:pPr>
    </w:p>
    <w:p w:rsidR="00AD43C3" w:rsidRDefault="00AD43C3" w:rsidP="00284C18">
      <w:pPr>
        <w:ind w:firstLine="708"/>
        <w:jc w:val="both"/>
      </w:pPr>
    </w:p>
    <w:p w:rsidR="009533B5" w:rsidRPr="00E86524" w:rsidRDefault="009533B5" w:rsidP="00024B63">
      <w:pPr>
        <w:jc w:val="center"/>
        <w:rPr>
          <w:b/>
        </w:rPr>
      </w:pPr>
      <w:r w:rsidRPr="00E86524">
        <w:rPr>
          <w:b/>
        </w:rPr>
        <w:t>10. ПРИМЕРНАЯ ТЕМАТИКА КУРСОВЫХ РАБОТ</w:t>
      </w:r>
    </w:p>
    <w:p w:rsidR="002840FA" w:rsidRPr="00E86524" w:rsidRDefault="002840FA" w:rsidP="009533B5">
      <w:pPr>
        <w:ind w:firstLine="708"/>
        <w:jc w:val="both"/>
      </w:pPr>
    </w:p>
    <w:p w:rsidR="00E86524" w:rsidRPr="00E64C8B" w:rsidRDefault="00E86524" w:rsidP="00E86524">
      <w:pPr>
        <w:suppressAutoHyphens/>
      </w:pPr>
      <w:r w:rsidRPr="00E64C8B">
        <w:t>Примерная тематика курсовых работ:</w:t>
      </w:r>
    </w:p>
    <w:p w:rsidR="00024B63" w:rsidRPr="00E64C8B" w:rsidRDefault="00024B63" w:rsidP="00667A29">
      <w:pPr>
        <w:pStyle w:val="af7"/>
        <w:numPr>
          <w:ilvl w:val="0"/>
          <w:numId w:val="48"/>
        </w:numPr>
        <w:ind w:left="284" w:hanging="284"/>
      </w:pPr>
      <w:r w:rsidRPr="00E64C8B">
        <w:t>Сравнительная характеристика потребительских свой</w:t>
      </w:r>
      <w:proofErr w:type="gramStart"/>
      <w:r w:rsidRPr="00E64C8B">
        <w:t>ств  пр</w:t>
      </w:r>
      <w:proofErr w:type="gramEnd"/>
      <w:r w:rsidRPr="00E64C8B">
        <w:t>одовольственных тов</w:t>
      </w:r>
      <w:r w:rsidRPr="00E64C8B">
        <w:t>а</w:t>
      </w:r>
      <w:r w:rsidRPr="00E64C8B">
        <w:t xml:space="preserve">ров. </w:t>
      </w:r>
    </w:p>
    <w:p w:rsidR="00667A29" w:rsidRDefault="00024B63" w:rsidP="00667A29">
      <w:pPr>
        <w:pStyle w:val="af7"/>
        <w:numPr>
          <w:ilvl w:val="0"/>
          <w:numId w:val="48"/>
        </w:numPr>
        <w:ind w:left="284" w:hanging="284"/>
      </w:pPr>
      <w:r w:rsidRPr="00024B63">
        <w:t>Сравнительная характеристика потребительских свойств непродовольственных тов</w:t>
      </w:r>
      <w:r w:rsidRPr="00024B63">
        <w:t>а</w:t>
      </w:r>
      <w:r w:rsidRPr="00024B63">
        <w:t xml:space="preserve">ров. </w:t>
      </w:r>
    </w:p>
    <w:p w:rsidR="00024B63" w:rsidRPr="00024B63" w:rsidRDefault="00024B63" w:rsidP="00667A29">
      <w:pPr>
        <w:pStyle w:val="af7"/>
        <w:numPr>
          <w:ilvl w:val="0"/>
          <w:numId w:val="48"/>
        </w:numPr>
        <w:ind w:left="284" w:hanging="284"/>
      </w:pPr>
      <w:r w:rsidRPr="00024B63">
        <w:t xml:space="preserve">Естественная убыль продовольственных товаров и пути ее снижения. </w:t>
      </w:r>
    </w:p>
    <w:p w:rsidR="00024B63" w:rsidRPr="00024B63" w:rsidRDefault="00024B63" w:rsidP="00667A29">
      <w:r w:rsidRPr="00024B63">
        <w:t>4. Исследование факторов, влияющих на формирование качества продовольственного  т</w:t>
      </w:r>
      <w:r w:rsidRPr="00024B63">
        <w:t>о</w:t>
      </w:r>
      <w:r w:rsidRPr="00024B63">
        <w:t xml:space="preserve">вара (на примере конкретного вида или наименования товара). </w:t>
      </w:r>
    </w:p>
    <w:p w:rsidR="00024B63" w:rsidRPr="00024B63" w:rsidRDefault="00024B63" w:rsidP="00E64C8B">
      <w:r w:rsidRPr="00024B63">
        <w:t xml:space="preserve">5. Исследование факторов, влияющих на формирование качества непродовольственного товара (на примере конкретного вида или наименования товара). </w:t>
      </w:r>
    </w:p>
    <w:p w:rsidR="00024B63" w:rsidRPr="00024B63" w:rsidRDefault="00024B63" w:rsidP="00E64C8B">
      <w:r w:rsidRPr="00024B63">
        <w:t xml:space="preserve">6. Анализ факторов, влияющих на </w:t>
      </w:r>
      <w:proofErr w:type="spellStart"/>
      <w:r w:rsidRPr="00024B63">
        <w:t>сохраняемость</w:t>
      </w:r>
      <w:proofErr w:type="spellEnd"/>
      <w:r w:rsidRPr="00024B63">
        <w:t xml:space="preserve"> продовольственного товара (на примере конкретного вида или наименования товара).</w:t>
      </w:r>
    </w:p>
    <w:p w:rsidR="00024B63" w:rsidRPr="00024B63" w:rsidRDefault="00024B63" w:rsidP="00E64C8B">
      <w:r w:rsidRPr="00024B63">
        <w:lastRenderedPageBreak/>
        <w:t xml:space="preserve">7. Анализ факторов, влияющих на </w:t>
      </w:r>
      <w:proofErr w:type="spellStart"/>
      <w:r w:rsidRPr="00024B63">
        <w:t>сохраняемость</w:t>
      </w:r>
      <w:proofErr w:type="spellEnd"/>
      <w:r w:rsidRPr="00024B63">
        <w:t xml:space="preserve"> непродовольственного товара (на пр</w:t>
      </w:r>
      <w:r w:rsidRPr="00024B63">
        <w:t>и</w:t>
      </w:r>
      <w:r w:rsidRPr="00024B63">
        <w:t>мере конкретного вида или наименования товара).</w:t>
      </w:r>
    </w:p>
    <w:p w:rsidR="00024B63" w:rsidRPr="00024B63" w:rsidRDefault="00024B63" w:rsidP="00E64C8B">
      <w:r w:rsidRPr="00024B63">
        <w:t xml:space="preserve">8. Современное информационное обеспечение продовольственных  товаров. </w:t>
      </w:r>
    </w:p>
    <w:p w:rsidR="00024B63" w:rsidRPr="00024B63" w:rsidRDefault="00024B63" w:rsidP="00E64C8B">
      <w:r w:rsidRPr="00024B63">
        <w:t xml:space="preserve">9. Современное информационное обеспечение  непродовольственных товаров. </w:t>
      </w:r>
    </w:p>
    <w:p w:rsidR="00024B63" w:rsidRPr="00024B63" w:rsidRDefault="00024B63" w:rsidP="00E64C8B">
      <w:r w:rsidRPr="00024B63">
        <w:t>10. Оптимальная структура как результат эффективной работы по управлению ассорт</w:t>
      </w:r>
      <w:r w:rsidRPr="00024B63">
        <w:t>и</w:t>
      </w:r>
      <w:r w:rsidRPr="00024B63">
        <w:t xml:space="preserve">ментом. </w:t>
      </w:r>
    </w:p>
    <w:p w:rsidR="00024B63" w:rsidRPr="00024B63" w:rsidRDefault="00024B63" w:rsidP="00E64C8B">
      <w:r w:rsidRPr="00024B63">
        <w:t xml:space="preserve">11. Анализ структуры ассортимента предприятия розничной торговли. </w:t>
      </w:r>
    </w:p>
    <w:p w:rsidR="00024B63" w:rsidRPr="00024B63" w:rsidRDefault="00024B63" w:rsidP="00E64C8B">
      <w:r w:rsidRPr="00024B63">
        <w:t xml:space="preserve">12. Влияние различных видов упаковки на качество товаров и длительность их хранения. </w:t>
      </w:r>
    </w:p>
    <w:p w:rsidR="00024B63" w:rsidRPr="00024B63" w:rsidRDefault="00024B63" w:rsidP="00E64C8B">
      <w:r w:rsidRPr="00024B63">
        <w:t xml:space="preserve">13. Классификация и кодирование потребительских товаров. </w:t>
      </w:r>
    </w:p>
    <w:p w:rsidR="00024B63" w:rsidRPr="00024B63" w:rsidRDefault="00024B63" w:rsidP="00E64C8B">
      <w:r w:rsidRPr="00024B63">
        <w:t xml:space="preserve">14. Диагностика дефектов и причин их возникновения (на примере конкретных товаров). </w:t>
      </w:r>
    </w:p>
    <w:p w:rsidR="00024B63" w:rsidRPr="00024B63" w:rsidRDefault="00024B63" w:rsidP="00E64C8B">
      <w:r w:rsidRPr="00024B63">
        <w:t xml:space="preserve">15. Влияние химического состава продовольственных товаров на их потребительские свойства. </w:t>
      </w:r>
    </w:p>
    <w:p w:rsidR="00024B63" w:rsidRPr="00024B63" w:rsidRDefault="00024B63" w:rsidP="00E64C8B">
      <w:pPr>
        <w:rPr>
          <w:rFonts w:asciiTheme="minorHAnsi" w:hAnsiTheme="minorHAnsi" w:cstheme="minorBidi"/>
        </w:rPr>
      </w:pPr>
      <w:r w:rsidRPr="00024B63">
        <w:t>16. Эксплуатационно-сопроводительная и рекламно-справочная информация о продовол</w:t>
      </w:r>
      <w:r w:rsidRPr="00024B63">
        <w:t>ь</w:t>
      </w:r>
      <w:r w:rsidRPr="00024B63">
        <w:t xml:space="preserve">ственных/ непродовольственных товарах. </w:t>
      </w:r>
    </w:p>
    <w:p w:rsidR="00934142" w:rsidRPr="00024B63" w:rsidRDefault="00934142" w:rsidP="00E64C8B">
      <w:pPr>
        <w:jc w:val="right"/>
        <w:rPr>
          <w:color w:val="FF0000"/>
        </w:rPr>
      </w:pPr>
    </w:p>
    <w:p w:rsidR="00E70DDE" w:rsidRDefault="002840FA" w:rsidP="00024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11</w:t>
      </w:r>
      <w:r w:rsidR="00E70DDE">
        <w:rPr>
          <w:b/>
          <w:sz w:val="28"/>
          <w:szCs w:val="28"/>
          <w:lang w:eastAsia="en-US"/>
        </w:rPr>
        <w:t xml:space="preserve">. </w:t>
      </w:r>
      <w:r w:rsidR="00E70DDE" w:rsidRPr="00A56124">
        <w:rPr>
          <w:b/>
          <w:sz w:val="28"/>
          <w:szCs w:val="28"/>
          <w:lang w:eastAsia="en-US"/>
        </w:rPr>
        <w:t>РЕКОМЕНДУЕМЫЕ ЛИТЕРАТУРНЫЕ ИСТОЧНИКИ</w:t>
      </w:r>
    </w:p>
    <w:p w:rsidR="00BD3F09" w:rsidRDefault="00BD3F09" w:rsidP="00BD3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BD3F09" w:rsidRDefault="00BD3F09" w:rsidP="00BD3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Основные нормативные и методические документы</w:t>
      </w:r>
    </w:p>
    <w:p w:rsidR="00BD3F09" w:rsidRDefault="00BD3F09" w:rsidP="00BD3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D3F09" w:rsidRDefault="00BD3F09" w:rsidP="00BD3F09">
      <w:pPr>
        <w:jc w:val="both"/>
      </w:pPr>
      <w:r>
        <w:t>1. Закон РФ от 07.02.1992 N 2300-1 (ред. 07.07.2025 </w:t>
      </w:r>
      <w:hyperlink r:id="rId18" w:anchor="dst100009" w:history="1">
        <w:r>
          <w:rPr>
            <w:rStyle w:val="a9"/>
          </w:rPr>
          <w:t>N194-ФЗ</w:t>
        </w:r>
      </w:hyperlink>
      <w:r>
        <w:t>) «О защите прав   потреб</w:t>
      </w:r>
      <w:r>
        <w:t>и</w:t>
      </w:r>
      <w:r>
        <w:t>телей».</w:t>
      </w:r>
    </w:p>
    <w:p w:rsidR="00BD3F09" w:rsidRDefault="00BD3F09" w:rsidP="00BD3F09">
      <w:pPr>
        <w:jc w:val="both"/>
      </w:pPr>
      <w:r>
        <w:t>2. Федеральный закон от 27.12.2002 N 184-ФЗ (ред. От 25.12.2023) "О техническом рег</w:t>
      </w:r>
      <w:r>
        <w:t>у</w:t>
      </w:r>
      <w:r>
        <w:t>лировании".</w:t>
      </w:r>
    </w:p>
    <w:p w:rsidR="00BD3F09" w:rsidRDefault="00BD3F09" w:rsidP="00BD3F09">
      <w:r>
        <w:rPr>
          <w:lang w:eastAsia="en-US"/>
        </w:rPr>
        <w:t>3. Федеральный закон от 23.11.95 N 174-ФЗ «Об экологической экспертизе» (с изменен</w:t>
      </w:r>
      <w:r>
        <w:rPr>
          <w:lang w:eastAsia="en-US"/>
        </w:rPr>
        <w:t>и</w:t>
      </w:r>
      <w:r>
        <w:rPr>
          <w:lang w:eastAsia="en-US"/>
        </w:rPr>
        <w:t xml:space="preserve">ями от </w:t>
      </w:r>
      <w:r>
        <w:t>08.08.2024 </w:t>
      </w:r>
      <w:hyperlink r:id="rId19" w:anchor="dst100044" w:history="1">
        <w:r>
          <w:rPr>
            <w:rStyle w:val="a9"/>
          </w:rPr>
          <w:t>N 261-ФЗ</w:t>
        </w:r>
      </w:hyperlink>
      <w:r>
        <w:t>).</w:t>
      </w:r>
    </w:p>
    <w:p w:rsidR="00BD3F09" w:rsidRDefault="00BD3F09" w:rsidP="00BD3F09">
      <w:pPr>
        <w:rPr>
          <w:rFonts w:eastAsia="Times New Roman"/>
        </w:rPr>
      </w:pPr>
      <w:r>
        <w:rPr>
          <w:lang w:eastAsia="en-US"/>
        </w:rPr>
        <w:t xml:space="preserve">4. Федеральный закон РФ от 30.03.1999 № 52–ФЗ «О санитарно – эпидемиологическом благополучии населения»  (с изменениями </w:t>
      </w:r>
      <w:r>
        <w:t>26.12.2024 </w:t>
      </w:r>
      <w:hyperlink r:id="rId20" w:anchor="dst100052" w:history="1">
        <w:r>
          <w:rPr>
            <w:rStyle w:val="a9"/>
          </w:rPr>
          <w:t>N 485-ФЗ</w:t>
        </w:r>
      </w:hyperlink>
      <w:r>
        <w:rPr>
          <w:lang w:eastAsia="en-US"/>
        </w:rPr>
        <w:t>);</w:t>
      </w:r>
      <w:r>
        <w:rPr>
          <w:lang w:eastAsia="en-US"/>
        </w:rPr>
        <w:br/>
        <w:t xml:space="preserve">5. Федеральный закон РФ от 26.12.2008 № 294–ФЗ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 изменениями от </w:t>
      </w:r>
      <w:r>
        <w:t>26.12.2024 </w:t>
      </w:r>
      <w:hyperlink r:id="rId21" w:anchor="dst100050" w:history="1">
        <w:r>
          <w:rPr>
            <w:rStyle w:val="a9"/>
          </w:rPr>
          <w:t>N 494-ФЗ</w:t>
        </w:r>
      </w:hyperlink>
      <w:r>
        <w:rPr>
          <w:lang w:eastAsia="en-US"/>
        </w:rPr>
        <w:t>).</w:t>
      </w:r>
      <w:r>
        <w:rPr>
          <w:lang w:eastAsia="en-US"/>
        </w:rPr>
        <w:br/>
      </w:r>
      <w:r>
        <w:t>6. СанПиН 1.2.681-97. Гигиенические требования к производству и безопасность парф</w:t>
      </w:r>
      <w:r>
        <w:t>ю</w:t>
      </w:r>
      <w:r>
        <w:t>мерно-косметической продукции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 xml:space="preserve"> изм. 10.12.2002г.)</w:t>
      </w:r>
    </w:p>
    <w:p w:rsidR="00BD3F09" w:rsidRDefault="00BD3F09" w:rsidP="00BD3F09">
      <w:pPr>
        <w:pStyle w:val="1"/>
        <w:shd w:val="clear" w:color="auto" w:fill="FFFFFF"/>
        <w:rPr>
          <w:color w:val="000000"/>
        </w:rPr>
      </w:pPr>
      <w:r>
        <w:t xml:space="preserve">7. </w:t>
      </w:r>
      <w:r>
        <w:rPr>
          <w:b/>
          <w:color w:val="000000"/>
        </w:rPr>
        <w:t>ФЗ "Об основах государственного регулирования торговой деятельности в Ро</w:t>
      </w:r>
      <w:r>
        <w:rPr>
          <w:b/>
          <w:color w:val="000000"/>
        </w:rPr>
        <w:t>с</w:t>
      </w:r>
      <w:r>
        <w:rPr>
          <w:b/>
          <w:color w:val="000000"/>
        </w:rPr>
        <w:t xml:space="preserve">сийской Федерации" от 28.12.2009 N 381-ФЗ (с изм. от </w:t>
      </w:r>
      <w:r>
        <w:rPr>
          <w:b/>
        </w:rPr>
        <w:t>31.07.2025 </w:t>
      </w:r>
      <w:hyperlink r:id="rId22" w:anchor="dst100222" w:history="1">
        <w:r>
          <w:rPr>
            <w:rStyle w:val="a9"/>
            <w:b/>
          </w:rPr>
          <w:t>N 353-ФЗ</w:t>
        </w:r>
      </w:hyperlink>
      <w:r>
        <w:rPr>
          <w:b/>
          <w:color w:val="000000"/>
        </w:rPr>
        <w:t>)</w:t>
      </w:r>
    </w:p>
    <w:p w:rsidR="00BD3F09" w:rsidRDefault="00BD3F09" w:rsidP="00BD3F09">
      <w:pPr>
        <w:pStyle w:val="1"/>
        <w:shd w:val="clear" w:color="auto" w:fill="FFFFFF"/>
        <w:rPr>
          <w:b/>
          <w:color w:val="000000"/>
        </w:rPr>
      </w:pPr>
      <w:r>
        <w:rPr>
          <w:b/>
        </w:rPr>
        <w:t xml:space="preserve">8. ФЗ </w:t>
      </w:r>
      <w:r>
        <w:rPr>
          <w:b/>
          <w:color w:val="000000"/>
        </w:rPr>
        <w:t xml:space="preserve">"О рекламе" от 13.03.2006 N 38-ФЗ (с изм. от </w:t>
      </w:r>
      <w:r>
        <w:rPr>
          <w:b/>
        </w:rPr>
        <w:t>31.07.2025 </w:t>
      </w:r>
      <w:hyperlink r:id="rId23" w:anchor="dst100088" w:history="1">
        <w:r>
          <w:rPr>
            <w:rStyle w:val="a9"/>
            <w:b/>
          </w:rPr>
          <w:t>N 337-ФЗ</w:t>
        </w:r>
      </w:hyperlink>
      <w:r>
        <w:rPr>
          <w:b/>
          <w:color w:val="000000"/>
        </w:rPr>
        <w:t>)</w:t>
      </w:r>
    </w:p>
    <w:p w:rsidR="00BD3F09" w:rsidRDefault="00BD3F09" w:rsidP="00BD3F09">
      <w:r>
        <w:t xml:space="preserve">9. </w:t>
      </w:r>
      <w:hyperlink r:id="rId24" w:history="1">
        <w:r>
          <w:rPr>
            <w:rStyle w:val="a9"/>
            <w:bCs/>
            <w:shd w:val="clear" w:color="auto" w:fill="FFFFFF"/>
          </w:rPr>
          <w:t>Постановление Правительства РФ от 30.06.2020 N 953 "О внесении изменений в нек</w:t>
        </w:r>
        <w:r>
          <w:rPr>
            <w:rStyle w:val="a9"/>
            <w:bCs/>
            <w:shd w:val="clear" w:color="auto" w:fill="FFFFFF"/>
          </w:rPr>
          <w:t>о</w:t>
        </w:r>
        <w:r>
          <w:rPr>
            <w:rStyle w:val="a9"/>
            <w:bCs/>
            <w:shd w:val="clear" w:color="auto" w:fill="FFFFFF"/>
          </w:rPr>
          <w:t>торые акты Правительства Российской Федерации"</w:t>
        </w:r>
      </w:hyperlink>
      <w:r>
        <w:t xml:space="preserve"> (с изм. от </w:t>
      </w:r>
      <w:r>
        <w:rPr>
          <w:color w:val="392C69"/>
          <w:sz w:val="28"/>
          <w:szCs w:val="28"/>
          <w:shd w:val="clear" w:color="auto" w:fill="F4F3F8"/>
        </w:rPr>
        <w:t xml:space="preserve"> </w:t>
      </w:r>
      <w:r>
        <w:t>19.10.2022 </w:t>
      </w:r>
      <w:hyperlink r:id="rId25" w:anchor="dst100007" w:history="1">
        <w:r>
          <w:rPr>
            <w:rStyle w:val="a9"/>
          </w:rPr>
          <w:t>N 1861</w:t>
        </w:r>
      </w:hyperlink>
      <w:r>
        <w:t>)</w:t>
      </w:r>
    </w:p>
    <w:p w:rsidR="00BD3F09" w:rsidRDefault="00BD3F09" w:rsidP="00BD3F09">
      <w:pPr>
        <w:rPr>
          <w:bCs/>
          <w:shd w:val="clear" w:color="auto" w:fill="FFFFFF"/>
        </w:rPr>
      </w:pPr>
      <w:r>
        <w:t>10. Постановление Правительства РФ от 5 июля 2019 года N 860</w:t>
      </w:r>
      <w:proofErr w:type="gramStart"/>
      <w:r>
        <w:t xml:space="preserve"> О</w:t>
      </w:r>
      <w:proofErr w:type="gramEnd"/>
      <w:r>
        <w:t>б утверждении </w:t>
      </w:r>
      <w:hyperlink r:id="rId26" w:anchor="7DE0K7" w:history="1">
        <w:r>
          <w:rPr>
            <w:rStyle w:val="a9"/>
          </w:rPr>
          <w:t>Правил маркировки обувных товаров средствами идентификации</w:t>
        </w:r>
      </w:hyperlink>
      <w:r>
        <w:t> и особенностях внедрения гос</w:t>
      </w:r>
      <w:r>
        <w:t>у</w:t>
      </w:r>
      <w:r>
        <w:t>дарственной информационной системы мониторинга за оборотом товаров, подлежащих обязательной маркировке средствами идентификации, в отношении обувных товаров (с изменениями от  02.06.2025</w:t>
      </w:r>
      <w:r>
        <w:rPr>
          <w:bCs/>
          <w:shd w:val="clear" w:color="auto" w:fill="FFFFFF"/>
        </w:rPr>
        <w:t>)</w:t>
      </w:r>
    </w:p>
    <w:p w:rsidR="00BD3F09" w:rsidRDefault="00BD3F09" w:rsidP="00BD3F09">
      <w:pPr>
        <w:pStyle w:val="1"/>
        <w:shd w:val="clear" w:color="auto" w:fill="FFFFFF"/>
        <w:rPr>
          <w:bCs/>
        </w:rPr>
      </w:pPr>
      <w:r>
        <w:rPr>
          <w:b/>
          <w:bCs/>
          <w:shd w:val="clear" w:color="auto" w:fill="FFFFFF"/>
        </w:rPr>
        <w:t>11.</w:t>
      </w:r>
      <w:r>
        <w:rPr>
          <w:b/>
        </w:rPr>
        <w:t xml:space="preserve"> ФЗ от 25 декабря 2018 г. № 488-ФЗ “О внесении изменений в Федеральный з</w:t>
      </w:r>
      <w:r>
        <w:rPr>
          <w:b/>
        </w:rPr>
        <w:t>а</w:t>
      </w:r>
      <w:r>
        <w:rPr>
          <w:b/>
        </w:rPr>
        <w:t>кон "Об основах государственного регулирования торговой деятельности в Росси</w:t>
      </w:r>
      <w:r>
        <w:rPr>
          <w:b/>
        </w:rPr>
        <w:t>й</w:t>
      </w:r>
      <w:r>
        <w:rPr>
          <w:b/>
        </w:rPr>
        <w:t>ской Федерации" и статьи 4.4 и 4.5 Федерального закона "О применении контрол</w:t>
      </w:r>
      <w:r>
        <w:rPr>
          <w:b/>
        </w:rPr>
        <w:t>ь</w:t>
      </w:r>
      <w:r>
        <w:rPr>
          <w:b/>
        </w:rPr>
        <w:t>но-кассовой техники при осуществлении расчетов в Российской Федерации"</w:t>
      </w:r>
    </w:p>
    <w:p w:rsidR="00BD3F09" w:rsidRDefault="00BD3F09" w:rsidP="00BD3F09">
      <w:pPr>
        <w:jc w:val="both"/>
        <w:rPr>
          <w:lang w:eastAsia="en-US"/>
        </w:rPr>
      </w:pPr>
      <w:r>
        <w:rPr>
          <w:bCs/>
          <w:shd w:val="clear" w:color="auto" w:fill="FFFFFF"/>
        </w:rPr>
        <w:t xml:space="preserve"> </w:t>
      </w:r>
      <w:r>
        <w:t xml:space="preserve">12. </w:t>
      </w:r>
      <w:proofErr w:type="gramStart"/>
      <w:r>
        <w:rPr>
          <w:lang w:eastAsia="en-US"/>
        </w:rPr>
        <w:t>ОК</w:t>
      </w:r>
      <w:proofErr w:type="gramEnd"/>
      <w:r>
        <w:rPr>
          <w:lang w:eastAsia="en-US"/>
        </w:rPr>
        <w:t xml:space="preserve"> 005-93 в 3 тт. Общероссийский классификатор продукции. М.: Изд-во стандартов, 2000 (с изм. </w:t>
      </w:r>
      <w:r>
        <w:rPr>
          <w:color w:val="392C69"/>
          <w:shd w:val="clear" w:color="auto" w:fill="F4F3F8"/>
        </w:rPr>
        <w:t xml:space="preserve">от </w:t>
      </w:r>
      <w:r>
        <w:t>29.09.2016</w:t>
      </w:r>
      <w:r>
        <w:rPr>
          <w:color w:val="392C69"/>
          <w:shd w:val="clear" w:color="auto" w:fill="F4F3F8"/>
        </w:rPr>
        <w:t>)</w:t>
      </w:r>
      <w:r>
        <w:rPr>
          <w:lang w:eastAsia="en-US"/>
        </w:rPr>
        <w:t>.</w:t>
      </w:r>
    </w:p>
    <w:p w:rsidR="00BD3F09" w:rsidRDefault="00BD3F09" w:rsidP="00BD3F09">
      <w:pPr>
        <w:jc w:val="both"/>
        <w:rPr>
          <w:rFonts w:eastAsia="Times New Roman"/>
        </w:rPr>
      </w:pPr>
      <w:r>
        <w:t>13.</w:t>
      </w:r>
      <w:r>
        <w:rPr>
          <w:lang w:eastAsia="en-US"/>
        </w:rPr>
        <w:t xml:space="preserve"> Национальный стандарт РФ ГОСТ </w:t>
      </w:r>
      <w:proofErr w:type="gramStart"/>
      <w:r>
        <w:rPr>
          <w:lang w:eastAsia="en-US"/>
        </w:rPr>
        <w:t>Р</w:t>
      </w:r>
      <w:proofErr w:type="gramEnd"/>
      <w:r>
        <w:rPr>
          <w:lang w:eastAsia="en-US"/>
        </w:rPr>
        <w:t xml:space="preserve"> 51074-2003 Продукты пищевые  ИНФОРМАЦИЯ ДЛЯ ПОТРЕБИТЕЛЕЙ. Общие требования (с изм. от</w:t>
      </w:r>
      <w:r>
        <w:rPr>
          <w:color w:val="392C69"/>
          <w:sz w:val="28"/>
          <w:szCs w:val="28"/>
          <w:shd w:val="clear" w:color="auto" w:fill="F4F3F8"/>
        </w:rPr>
        <w:t> </w:t>
      </w:r>
      <w:r>
        <w:t>29.11.2012</w:t>
      </w:r>
      <w:r>
        <w:rPr>
          <w:color w:val="392C69"/>
          <w:sz w:val="28"/>
          <w:szCs w:val="28"/>
          <w:shd w:val="clear" w:color="auto" w:fill="F4F3F8"/>
        </w:rPr>
        <w:t>).</w:t>
      </w:r>
      <w:r>
        <w:rPr>
          <w:lang w:eastAsia="en-US"/>
        </w:rPr>
        <w:br/>
      </w:r>
    </w:p>
    <w:p w:rsidR="00BD3F09" w:rsidRPr="00BD3F09" w:rsidRDefault="00BD3F09" w:rsidP="00BD3F09">
      <w:pPr>
        <w:ind w:left="-120" w:right="-24"/>
        <w:rPr>
          <w:b/>
          <w:bCs/>
        </w:rPr>
      </w:pPr>
      <w:r w:rsidRPr="00BD3F09">
        <w:rPr>
          <w:bCs/>
        </w:rPr>
        <w:lastRenderedPageBreak/>
        <w:t xml:space="preserve"> </w:t>
      </w:r>
      <w:r w:rsidRPr="00BD3F09">
        <w:rPr>
          <w:b/>
          <w:bCs/>
        </w:rPr>
        <w:t>Основные источники для преподавателей</w:t>
      </w:r>
    </w:p>
    <w:p w:rsidR="00BD3F09" w:rsidRDefault="00BD3F09" w:rsidP="00BD3F09">
      <w:pPr>
        <w:numPr>
          <w:ilvl w:val="0"/>
          <w:numId w:val="45"/>
        </w:numPr>
        <w:ind w:left="0" w:right="-24" w:firstLine="0"/>
        <w:jc w:val="both"/>
        <w:rPr>
          <w:bCs/>
        </w:rPr>
      </w:pPr>
      <w:proofErr w:type="spellStart"/>
      <w:r>
        <w:rPr>
          <w:bCs/>
        </w:rPr>
        <w:t>Бузукова</w:t>
      </w:r>
      <w:proofErr w:type="spellEnd"/>
      <w:r>
        <w:rPr>
          <w:bCs/>
        </w:rPr>
        <w:t xml:space="preserve"> Е.А. Закупки и поставщики. Курс управления ассортиментом в рознице./ Под ред. С. Сысоевой. – СПб</w:t>
      </w:r>
      <w:proofErr w:type="gramStart"/>
      <w:r>
        <w:rPr>
          <w:bCs/>
        </w:rPr>
        <w:t xml:space="preserve">.: </w:t>
      </w:r>
      <w:proofErr w:type="gramEnd"/>
      <w:r>
        <w:rPr>
          <w:bCs/>
        </w:rPr>
        <w:t>Питер, 2022.-432c.</w:t>
      </w:r>
    </w:p>
    <w:p w:rsidR="00BD3F09" w:rsidRDefault="00BD3F09" w:rsidP="00BD3F09">
      <w:pPr>
        <w:numPr>
          <w:ilvl w:val="0"/>
          <w:numId w:val="45"/>
        </w:numPr>
        <w:ind w:left="0" w:right="-24" w:firstLine="0"/>
        <w:jc w:val="both"/>
        <w:rPr>
          <w:bCs/>
        </w:rPr>
      </w:pPr>
      <w:proofErr w:type="spellStart"/>
      <w:r>
        <w:t>Вытовтов</w:t>
      </w:r>
      <w:proofErr w:type="spellEnd"/>
      <w:r>
        <w:t xml:space="preserve">, А.А. Товароведение и экспертиза вкусовых товаров: Учебник / А.А. </w:t>
      </w:r>
      <w:proofErr w:type="spellStart"/>
      <w:r>
        <w:t>В</w:t>
      </w:r>
      <w:r>
        <w:t>ы</w:t>
      </w:r>
      <w:r>
        <w:t>товтов</w:t>
      </w:r>
      <w:proofErr w:type="spellEnd"/>
      <w:r>
        <w:t xml:space="preserve">. - М.: Инфра-М, 2023. - 208 c. </w:t>
      </w:r>
    </w:p>
    <w:p w:rsidR="00BD3F09" w:rsidRDefault="00BD3F09" w:rsidP="00BD3F09">
      <w:pPr>
        <w:numPr>
          <w:ilvl w:val="0"/>
          <w:numId w:val="45"/>
        </w:numPr>
        <w:ind w:left="0" w:right="-24" w:firstLine="0"/>
        <w:jc w:val="both"/>
        <w:rPr>
          <w:bCs/>
        </w:rPr>
      </w:pPr>
      <w:r>
        <w:rPr>
          <w:bCs/>
        </w:rPr>
        <w:t>Голубенко, О. А. Товароведение непродовольственных товаров [Электронный р</w:t>
      </w:r>
      <w:r>
        <w:rPr>
          <w:bCs/>
        </w:rPr>
        <w:t>е</w:t>
      </w:r>
      <w:r>
        <w:rPr>
          <w:bCs/>
        </w:rPr>
        <w:t>сурс] уч. пособие для сред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п</w:t>
      </w:r>
      <w:proofErr w:type="gramEnd"/>
      <w:r>
        <w:rPr>
          <w:bCs/>
        </w:rPr>
        <w:t>роф. образования по спец. "Товароведение", "Коммерция" : / О. А. Голубенко, В. П. Новопавловская, Т. С. Носова. - М.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Альфа-МИНФРА-М, 2022. - 336 с.</w:t>
      </w:r>
    </w:p>
    <w:p w:rsidR="00BD3F09" w:rsidRDefault="00BD3F09" w:rsidP="00BD3F09">
      <w:pPr>
        <w:numPr>
          <w:ilvl w:val="0"/>
          <w:numId w:val="45"/>
        </w:numPr>
        <w:ind w:left="0" w:right="-24" w:firstLine="0"/>
        <w:jc w:val="both"/>
      </w:pPr>
      <w:r>
        <w:t>Давлетов, З.Х. Товароведение и технология обработки мясо-</w:t>
      </w:r>
      <w:proofErr w:type="spellStart"/>
      <w:r>
        <w:t>дичной</w:t>
      </w:r>
      <w:proofErr w:type="spellEnd"/>
      <w:r>
        <w:t>, дикорастущей пищевой продукции и лекарственно-технического сырья / З.Х. Давлетов. - СПб</w:t>
      </w:r>
      <w:proofErr w:type="gramStart"/>
      <w:r>
        <w:t xml:space="preserve">.: </w:t>
      </w:r>
      <w:proofErr w:type="gramEnd"/>
      <w:r>
        <w:t>Лань, 2021.</w:t>
      </w:r>
    </w:p>
    <w:p w:rsidR="00BD3F09" w:rsidRDefault="00BD3F09" w:rsidP="00BD3F09">
      <w:pPr>
        <w:numPr>
          <w:ilvl w:val="0"/>
          <w:numId w:val="45"/>
        </w:numPr>
        <w:shd w:val="clear" w:color="auto" w:fill="FFFFFF"/>
        <w:ind w:left="0" w:firstLine="0"/>
      </w:pPr>
      <w:proofErr w:type="spellStart"/>
      <w:r>
        <w:t>Данильчук</w:t>
      </w:r>
      <w:proofErr w:type="spellEnd"/>
      <w:r>
        <w:t xml:space="preserve">, Ю.В. Товароведение и экспертиза мясных товаров. Лабораторный практикум: Учебное пособие / Ю.В. </w:t>
      </w:r>
      <w:proofErr w:type="spellStart"/>
      <w:r>
        <w:t>Данильчук</w:t>
      </w:r>
      <w:proofErr w:type="spellEnd"/>
      <w:r>
        <w:t>. - М.: Инфра-М, 2023. - 544 c.</w:t>
      </w:r>
      <w:r>
        <w:br/>
        <w:t>6. Иванова, Т.Н. Товароведение и экспертиза вкусовых товаров: Учебное пособие / Т.Н. Иванова. - М.: Инфра-М, 2022. - 347 c.</w:t>
      </w:r>
    </w:p>
    <w:p w:rsidR="00BD3F09" w:rsidRDefault="00BD3F09" w:rsidP="00BD3F09">
      <w:pPr>
        <w:ind w:right="-24"/>
        <w:jc w:val="both"/>
      </w:pPr>
      <w:r>
        <w:t>7. Иванова, Т.Н. Товароведение и экспертиза пищевых концентратов и.: Уч. / Т.Н. Иван</w:t>
      </w:r>
      <w:r>
        <w:t>о</w:t>
      </w:r>
      <w:r>
        <w:t xml:space="preserve">ва, В.М. </w:t>
      </w:r>
      <w:proofErr w:type="spellStart"/>
      <w:r>
        <w:t>Позняковский</w:t>
      </w:r>
      <w:proofErr w:type="spellEnd"/>
      <w:r>
        <w:t xml:space="preserve">, </w:t>
      </w:r>
      <w:proofErr w:type="gramStart"/>
      <w:r>
        <w:t>В</w:t>
      </w:r>
      <w:proofErr w:type="gramEnd"/>
      <w:r>
        <w:t xml:space="preserve"> Добровольский. - М.: Инфра-М, 2023. - 159 c.</w:t>
      </w:r>
    </w:p>
    <w:p w:rsidR="00BD3F09" w:rsidRDefault="00BD3F09" w:rsidP="00BD3F09">
      <w:r>
        <w:t xml:space="preserve">8. </w:t>
      </w:r>
      <w:proofErr w:type="spellStart"/>
      <w:r>
        <w:t>Касторных</w:t>
      </w:r>
      <w:proofErr w:type="spellEnd"/>
      <w:r>
        <w:t>, М.С. Товароведение и экспертиза пищевых жиров, молока и молочных пр</w:t>
      </w:r>
      <w:r>
        <w:t>о</w:t>
      </w:r>
      <w:r>
        <w:t xml:space="preserve">дуктов: Учебник / М.С. </w:t>
      </w:r>
      <w:proofErr w:type="spellStart"/>
      <w:r>
        <w:t>Касторных</w:t>
      </w:r>
      <w:proofErr w:type="spellEnd"/>
      <w:r>
        <w:t xml:space="preserve">, В.А. Кузьмина, Ю.С. </w:t>
      </w:r>
      <w:proofErr w:type="spellStart"/>
      <w:r>
        <w:t>Пучкова</w:t>
      </w:r>
      <w:proofErr w:type="spellEnd"/>
      <w:r>
        <w:t>. - М.: Дашков и К, 2023. - 328 c.</w:t>
      </w:r>
      <w:r>
        <w:br/>
        <w:t xml:space="preserve">9. </w:t>
      </w:r>
      <w:proofErr w:type="spellStart"/>
      <w:r>
        <w:t>Качурина</w:t>
      </w:r>
      <w:proofErr w:type="spellEnd"/>
      <w:r>
        <w:t xml:space="preserve">, Т.А. Товароведение пищевых продуктов: Рабочая тетрадь / Т.А. </w:t>
      </w:r>
      <w:proofErr w:type="spellStart"/>
      <w:r>
        <w:t>Качурина</w:t>
      </w:r>
      <w:proofErr w:type="spellEnd"/>
      <w:r>
        <w:t xml:space="preserve">. - М.: </w:t>
      </w:r>
      <w:proofErr w:type="spellStart"/>
      <w:r>
        <w:t>Academia</w:t>
      </w:r>
      <w:proofErr w:type="spellEnd"/>
      <w:r>
        <w:t>, 2024. - 80 c.</w:t>
      </w:r>
      <w:r>
        <w:br/>
        <w:t>10. Коник, Н.В. Товароведение, экспертиза и сертификация молока и молочных проду</w:t>
      </w:r>
      <w:r>
        <w:t>к</w:t>
      </w:r>
      <w:r>
        <w:t>тов: Учебное пособие / Н.В. Коник, И.С. Киселева, Е.А. Павлова. - М.: Альфа-М, 2022. - 704 c.</w:t>
      </w:r>
      <w:r>
        <w:br/>
        <w:t>11. Косолапова, Н.В. Товароведение молочных, мясных, рыбных товаров и пищевых ко</w:t>
      </w:r>
      <w:r>
        <w:t>н</w:t>
      </w:r>
      <w:r>
        <w:t>центратов: Учебное пособие / Н.В. Косолапова. - М.: Академия, 2023. - 224 c..</w:t>
      </w:r>
    </w:p>
    <w:p w:rsidR="00BD3F09" w:rsidRDefault="00BD3F09" w:rsidP="00BD3F09">
      <w:r>
        <w:t>12. Куликова, Н.Р. Товароведение и экспертиза чая и кофе: Учебное пособие / Н.Р. Кул</w:t>
      </w:r>
      <w:r>
        <w:t>и</w:t>
      </w:r>
      <w:r>
        <w:t>кова. - М.: Дашков и К, 2024. - 168 c..</w:t>
      </w:r>
    </w:p>
    <w:p w:rsidR="00BD3F09" w:rsidRDefault="00BD3F09" w:rsidP="00BD3F09">
      <w:pPr>
        <w:jc w:val="both"/>
      </w:pPr>
      <w:r>
        <w:t xml:space="preserve">13. </w:t>
      </w:r>
      <w:hyperlink r:id="rId27" w:anchor="none#none" w:history="1">
        <w:r>
          <w:rPr>
            <w:rStyle w:val="a9"/>
          </w:rPr>
          <w:t>Куликова Н. </w:t>
        </w:r>
        <w:proofErr w:type="spellStart"/>
        <w:r>
          <w:rPr>
            <w:rStyle w:val="a9"/>
          </w:rPr>
          <w:t>Р.</w:t>
        </w:r>
      </w:hyperlink>
      <w:r>
        <w:t>Основы</w:t>
      </w:r>
      <w:proofErr w:type="spellEnd"/>
      <w:r>
        <w:t xml:space="preserve"> товароведения: Учебное пособие / Н.Р. Куликова, В.П. Нов</w:t>
      </w:r>
      <w:r>
        <w:t>о</w:t>
      </w:r>
      <w:r>
        <w:t>павловская, Н.С. Носова. - М.: Альфа-М: ИНФРА-М, 2022.</w:t>
      </w:r>
    </w:p>
    <w:p w:rsidR="00BD3F09" w:rsidRDefault="00BD3F09" w:rsidP="00BD3F09">
      <w:pPr>
        <w:ind w:right="-24"/>
        <w:jc w:val="both"/>
        <w:rPr>
          <w:bCs/>
        </w:rPr>
      </w:pPr>
      <w:r>
        <w:rPr>
          <w:bCs/>
        </w:rPr>
        <w:t xml:space="preserve">14. </w:t>
      </w:r>
      <w:proofErr w:type="spellStart"/>
      <w:r>
        <w:rPr>
          <w:bCs/>
        </w:rPr>
        <w:t>Лифиц</w:t>
      </w:r>
      <w:proofErr w:type="spellEnd"/>
      <w:r>
        <w:rPr>
          <w:bCs/>
        </w:rPr>
        <w:t xml:space="preserve"> И.М. Конкурентоспособность товаров и услуг. М.: Высшее      образование, 2022. – 390 с.</w:t>
      </w:r>
    </w:p>
    <w:p w:rsidR="00BD3F09" w:rsidRDefault="00BD3F09" w:rsidP="00BD3F09">
      <w:pPr>
        <w:ind w:right="-24"/>
        <w:jc w:val="both"/>
        <w:rPr>
          <w:bCs/>
        </w:rPr>
      </w:pPr>
      <w:r>
        <w:rPr>
          <w:bCs/>
        </w:rPr>
        <w:t xml:space="preserve">15. </w:t>
      </w:r>
      <w:proofErr w:type="spellStart"/>
      <w:r>
        <w:rPr>
          <w:bCs/>
        </w:rPr>
        <w:t>Лифиц</w:t>
      </w:r>
      <w:proofErr w:type="spellEnd"/>
      <w:r>
        <w:rPr>
          <w:bCs/>
        </w:rPr>
        <w:t xml:space="preserve"> И.М. Теория и практика оценки конкурентоспособности товаров и услуг. – М.: 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-М, 2023. – 224с.</w:t>
      </w:r>
    </w:p>
    <w:p w:rsidR="00BD3F09" w:rsidRDefault="00BD3F09" w:rsidP="00BD3F09">
      <w:pPr>
        <w:ind w:right="-24"/>
        <w:jc w:val="both"/>
        <w:rPr>
          <w:bCs/>
        </w:rPr>
      </w:pPr>
      <w:r>
        <w:rPr>
          <w:bCs/>
        </w:rPr>
        <w:t xml:space="preserve">16. Ляшко А.А., </w:t>
      </w:r>
      <w:proofErr w:type="spellStart"/>
      <w:r>
        <w:rPr>
          <w:bCs/>
        </w:rPr>
        <w:t>Ходыкин</w:t>
      </w:r>
      <w:proofErr w:type="spellEnd"/>
      <w:r>
        <w:rPr>
          <w:bCs/>
        </w:rPr>
        <w:t xml:space="preserve"> А.П. и др. Товароведение, экспертиза и стандартизация; Изд. – торговая корпорация «Дашков и   Ко», 2022.-667с.</w:t>
      </w:r>
    </w:p>
    <w:p w:rsidR="00BD3F09" w:rsidRDefault="00BD3F09" w:rsidP="00BD3F09">
      <w:pPr>
        <w:ind w:right="-24"/>
        <w:jc w:val="both"/>
        <w:rPr>
          <w:bCs/>
        </w:rPr>
      </w:pPr>
      <w:r>
        <w:rPr>
          <w:bCs/>
        </w:rPr>
        <w:t xml:space="preserve">17. Ляшко А. А., </w:t>
      </w:r>
      <w:proofErr w:type="spellStart"/>
      <w:r>
        <w:rPr>
          <w:bCs/>
        </w:rPr>
        <w:t>Ходыкин</w:t>
      </w:r>
      <w:proofErr w:type="spellEnd"/>
      <w:r>
        <w:rPr>
          <w:bCs/>
        </w:rPr>
        <w:t xml:space="preserve"> А. П. Товароведение и экспертиза культтоваров. Товары для эстетического и интеллектуального развития. -  </w:t>
      </w:r>
      <w:proofErr w:type="spellStart"/>
      <w:r>
        <w:rPr>
          <w:bCs/>
        </w:rPr>
        <w:t>М.:Дашков</w:t>
      </w:r>
      <w:proofErr w:type="spellEnd"/>
      <w:r>
        <w:rPr>
          <w:bCs/>
        </w:rPr>
        <w:t xml:space="preserve"> и Ко, 2023.-298с.</w:t>
      </w:r>
    </w:p>
    <w:p w:rsidR="00BD3F09" w:rsidRDefault="00BD3F09" w:rsidP="00BD3F09">
      <w:pPr>
        <w:ind w:right="-24"/>
        <w:jc w:val="both"/>
        <w:rPr>
          <w:bCs/>
        </w:rPr>
      </w:pPr>
      <w:r>
        <w:t>18. Мотовилов, О.К. Товароведение и экспертиза мяса птицы, яиц и продуктов их перер</w:t>
      </w:r>
      <w:r>
        <w:t>а</w:t>
      </w:r>
      <w:r>
        <w:t xml:space="preserve">ботки. Качество и </w:t>
      </w:r>
      <w:proofErr w:type="spellStart"/>
      <w:r>
        <w:t>безапасность</w:t>
      </w:r>
      <w:proofErr w:type="spellEnd"/>
      <w:r>
        <w:t>: Учебное пособие / О.К. Мотовилов и др. - СПб</w:t>
      </w:r>
      <w:proofErr w:type="gramStart"/>
      <w:r>
        <w:t xml:space="preserve">.: </w:t>
      </w:r>
      <w:proofErr w:type="gramEnd"/>
      <w:r>
        <w:t>Лань, 2023. - 320 c.</w:t>
      </w:r>
      <w:r>
        <w:br/>
      </w:r>
      <w:r>
        <w:rPr>
          <w:bCs/>
        </w:rPr>
        <w:t>19. Неверов А.Н. Товароведение и организация торговли непродовольственными товар</w:t>
      </w:r>
      <w:r>
        <w:rPr>
          <w:bCs/>
        </w:rPr>
        <w:t>а</w:t>
      </w:r>
      <w:r>
        <w:rPr>
          <w:bCs/>
        </w:rPr>
        <w:t>ми. - М. Академия, 2022.</w:t>
      </w:r>
    </w:p>
    <w:p w:rsidR="00BD3F09" w:rsidRDefault="00BD3F09" w:rsidP="00BD3F09">
      <w:pPr>
        <w:ind w:right="-24"/>
        <w:jc w:val="both"/>
        <w:rPr>
          <w:bCs/>
        </w:rPr>
      </w:pPr>
      <w:r>
        <w:t>20. Нилова, Л.П. Товароведение и экспертиза зерномучных товаров / Л.П. Нилова. - СПб</w:t>
      </w:r>
      <w:proofErr w:type="gramStart"/>
      <w:r>
        <w:t xml:space="preserve">.: </w:t>
      </w:r>
      <w:proofErr w:type="spellStart"/>
      <w:proofErr w:type="gramEnd"/>
      <w:r>
        <w:t>Гиорд</w:t>
      </w:r>
      <w:proofErr w:type="spellEnd"/>
      <w:r>
        <w:t>, 2023. - 416 c.</w:t>
      </w:r>
    </w:p>
    <w:p w:rsidR="00BD3F09" w:rsidRDefault="00BD3F09" w:rsidP="00BD3F09">
      <w:pPr>
        <w:ind w:right="-24"/>
        <w:jc w:val="both"/>
        <w:rPr>
          <w:bCs/>
        </w:rPr>
      </w:pPr>
      <w:r>
        <w:rPr>
          <w:bCs/>
        </w:rPr>
        <w:t xml:space="preserve">21. Сысоева С.В., </w:t>
      </w:r>
      <w:proofErr w:type="spellStart"/>
      <w:r>
        <w:rPr>
          <w:bCs/>
        </w:rPr>
        <w:t>Бузукова</w:t>
      </w:r>
      <w:proofErr w:type="spellEnd"/>
      <w:r>
        <w:rPr>
          <w:bCs/>
        </w:rPr>
        <w:t xml:space="preserve"> Е.А. Управление ассортиментом в рознице. </w:t>
      </w:r>
      <w:proofErr w:type="spellStart"/>
      <w:r>
        <w:rPr>
          <w:bCs/>
        </w:rPr>
        <w:t>Категорийный</w:t>
      </w:r>
      <w:proofErr w:type="spellEnd"/>
      <w:r>
        <w:rPr>
          <w:bCs/>
        </w:rPr>
        <w:t xml:space="preserve"> м</w:t>
      </w:r>
      <w:r>
        <w:rPr>
          <w:bCs/>
        </w:rPr>
        <w:t>е</w:t>
      </w:r>
      <w:r>
        <w:rPr>
          <w:bCs/>
        </w:rPr>
        <w:t>неджмент. – СПб</w:t>
      </w:r>
      <w:proofErr w:type="gramStart"/>
      <w:r>
        <w:rPr>
          <w:bCs/>
        </w:rPr>
        <w:t xml:space="preserve">.: </w:t>
      </w:r>
      <w:proofErr w:type="gramEnd"/>
      <w:r>
        <w:rPr>
          <w:bCs/>
        </w:rPr>
        <w:t>Питер, 2022.- 288c.</w:t>
      </w:r>
    </w:p>
    <w:p w:rsidR="00BD3F09" w:rsidRDefault="00BD3F09" w:rsidP="00BD3F09">
      <w:pPr>
        <w:ind w:right="-24"/>
        <w:jc w:val="both"/>
        <w:rPr>
          <w:bCs/>
        </w:rPr>
      </w:pPr>
      <w:r>
        <w:rPr>
          <w:bCs/>
        </w:rPr>
        <w:lastRenderedPageBreak/>
        <w:t>22.Товароведение непродовольственных товаров [Электронный ресурс]  учеб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д</w:t>
      </w:r>
      <w:proofErr w:type="gramEnd"/>
      <w:r>
        <w:rPr>
          <w:bCs/>
        </w:rPr>
        <w:t xml:space="preserve">ля </w:t>
      </w:r>
      <w:proofErr w:type="spellStart"/>
      <w:r>
        <w:rPr>
          <w:bCs/>
        </w:rPr>
        <w:t>ссузов</w:t>
      </w:r>
      <w:proofErr w:type="spellEnd"/>
      <w:r>
        <w:rPr>
          <w:bCs/>
        </w:rPr>
        <w:t xml:space="preserve"> по спец. "Товароведение" : / А. П. </w:t>
      </w:r>
      <w:proofErr w:type="spellStart"/>
      <w:r>
        <w:rPr>
          <w:bCs/>
        </w:rPr>
        <w:t>Ходыкин</w:t>
      </w:r>
      <w:proofErr w:type="spellEnd"/>
      <w:r>
        <w:rPr>
          <w:bCs/>
        </w:rPr>
        <w:t xml:space="preserve">, А. А. Ляшко, Н. И. </w:t>
      </w:r>
      <w:proofErr w:type="spellStart"/>
      <w:r>
        <w:rPr>
          <w:bCs/>
        </w:rPr>
        <w:t>Волошко</w:t>
      </w:r>
      <w:proofErr w:type="spellEnd"/>
      <w:r>
        <w:rPr>
          <w:bCs/>
        </w:rPr>
        <w:t xml:space="preserve"> [и др.]. - М.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Дашков и К, 2023.- 544с.</w:t>
      </w:r>
    </w:p>
    <w:p w:rsidR="00BD3F09" w:rsidRDefault="00BD3F09" w:rsidP="00BD3F09">
      <w:pPr>
        <w:ind w:right="-24"/>
        <w:jc w:val="both"/>
        <w:rPr>
          <w:bCs/>
        </w:rPr>
      </w:pPr>
      <w:r>
        <w:rPr>
          <w:bCs/>
        </w:rPr>
        <w:t xml:space="preserve">23.Ходыкин А.П., Ляшко А.А., </w:t>
      </w:r>
      <w:proofErr w:type="spellStart"/>
      <w:r>
        <w:rPr>
          <w:bCs/>
        </w:rPr>
        <w:t>Волошко</w:t>
      </w:r>
      <w:proofErr w:type="spellEnd"/>
      <w:r>
        <w:rPr>
          <w:bCs/>
        </w:rPr>
        <w:t xml:space="preserve"> Н.И., </w:t>
      </w:r>
      <w:proofErr w:type="spellStart"/>
      <w:r>
        <w:rPr>
          <w:bCs/>
        </w:rPr>
        <w:t>Снитко</w:t>
      </w:r>
      <w:proofErr w:type="spellEnd"/>
      <w:r>
        <w:rPr>
          <w:bCs/>
        </w:rPr>
        <w:t xml:space="preserve"> А.П. Товароведение  непродовол</w:t>
      </w:r>
      <w:r>
        <w:rPr>
          <w:bCs/>
        </w:rPr>
        <w:t>ь</w:t>
      </w:r>
      <w:r>
        <w:rPr>
          <w:bCs/>
        </w:rPr>
        <w:t>ственных товаров: Учебник  Издательство: Дашков и</w:t>
      </w:r>
      <w:proofErr w:type="gramStart"/>
      <w:r>
        <w:rPr>
          <w:bCs/>
        </w:rPr>
        <w:t xml:space="preserve"> К</w:t>
      </w:r>
      <w:proofErr w:type="gramEnd"/>
      <w:r>
        <w:rPr>
          <w:bCs/>
        </w:rPr>
        <w:t>, 2023 г.</w:t>
      </w:r>
    </w:p>
    <w:p w:rsidR="00BD3F09" w:rsidRDefault="00BD3F09" w:rsidP="00BD3F09">
      <w:pPr>
        <w:ind w:right="-24"/>
        <w:jc w:val="both"/>
        <w:rPr>
          <w:bCs/>
        </w:rPr>
      </w:pPr>
      <w:r>
        <w:rPr>
          <w:bCs/>
        </w:rPr>
        <w:t xml:space="preserve">24. </w:t>
      </w:r>
      <w:proofErr w:type="spellStart"/>
      <w:r>
        <w:rPr>
          <w:bCs/>
        </w:rPr>
        <w:t>Чечик</w:t>
      </w:r>
      <w:proofErr w:type="spellEnd"/>
      <w:r>
        <w:rPr>
          <w:bCs/>
        </w:rPr>
        <w:t xml:space="preserve"> А.М. Товароведение и экспертиза товаров культурно-бытового назначения. </w:t>
      </w:r>
      <w:proofErr w:type="gramStart"/>
      <w:r>
        <w:rPr>
          <w:bCs/>
        </w:rPr>
        <w:t>-</w:t>
      </w:r>
      <w:proofErr w:type="spellStart"/>
      <w:r>
        <w:rPr>
          <w:bCs/>
        </w:rPr>
        <w:t>М</w:t>
      </w:r>
      <w:proofErr w:type="gramEnd"/>
      <w:r>
        <w:rPr>
          <w:bCs/>
        </w:rPr>
        <w:t>.:Издательско-торговая</w:t>
      </w:r>
      <w:proofErr w:type="spellEnd"/>
      <w:r>
        <w:rPr>
          <w:bCs/>
        </w:rPr>
        <w:t xml:space="preserve"> корпорация «Дашков и К», 2024.-536с.</w:t>
      </w:r>
    </w:p>
    <w:p w:rsidR="00BD3F09" w:rsidRDefault="00BD3F09" w:rsidP="00BD3F09">
      <w:pPr>
        <w:ind w:right="-24"/>
        <w:jc w:val="both"/>
      </w:pPr>
      <w:r>
        <w:t xml:space="preserve">25. </w:t>
      </w:r>
      <w:proofErr w:type="spellStart"/>
      <w:r>
        <w:t>Чижикова</w:t>
      </w:r>
      <w:proofErr w:type="spellEnd"/>
      <w:r>
        <w:t xml:space="preserve">, О.Г. Товароведение и экспертиза плодоовощных и вкусовых товаров: Учебное пособие в схемах / О.Г. </w:t>
      </w:r>
      <w:proofErr w:type="spellStart"/>
      <w:r>
        <w:t>Чижикова</w:t>
      </w:r>
      <w:proofErr w:type="spellEnd"/>
      <w:r>
        <w:t xml:space="preserve">, Е.С. </w:t>
      </w:r>
      <w:proofErr w:type="spellStart"/>
      <w:r>
        <w:t>Смертина</w:t>
      </w:r>
      <w:proofErr w:type="spellEnd"/>
      <w:r>
        <w:t xml:space="preserve">, Л.А. Коростылева. - </w:t>
      </w:r>
      <w:proofErr w:type="spellStart"/>
      <w:r>
        <w:t>Рн</w:t>
      </w:r>
      <w:proofErr w:type="spellEnd"/>
      <w:proofErr w:type="gramStart"/>
      <w:r>
        <w:t>/Д</w:t>
      </w:r>
      <w:proofErr w:type="gramEnd"/>
      <w:r>
        <w:t>: Ф</w:t>
      </w:r>
      <w:r>
        <w:t>е</w:t>
      </w:r>
      <w:r>
        <w:t xml:space="preserve">никс, ИКЦ </w:t>
      </w:r>
      <w:proofErr w:type="spellStart"/>
      <w:r>
        <w:t>МарТ</w:t>
      </w:r>
      <w:proofErr w:type="spellEnd"/>
      <w:r>
        <w:t>, 2024. - 208 c.</w:t>
      </w:r>
    </w:p>
    <w:p w:rsidR="00BD3F09" w:rsidRDefault="00BD3F09" w:rsidP="00BD3F09">
      <w:pPr>
        <w:shd w:val="clear" w:color="auto" w:fill="FFFFFF"/>
      </w:pPr>
      <w:r>
        <w:t>26. Щербаков, В.Г Биохимия и товароведение масличного сырья / В.Г Щербаков, В.Г. Л</w:t>
      </w:r>
      <w:r>
        <w:t>о</w:t>
      </w:r>
      <w:r>
        <w:t>банов. - СПб</w:t>
      </w:r>
      <w:proofErr w:type="gramStart"/>
      <w:r>
        <w:t xml:space="preserve">.: </w:t>
      </w:r>
      <w:proofErr w:type="gramEnd"/>
      <w:r>
        <w:t>Профессия, 2023. - 392 c.</w:t>
      </w:r>
    </w:p>
    <w:p w:rsidR="00BD3F09" w:rsidRDefault="00BD3F09" w:rsidP="00BD3F09">
      <w:pPr>
        <w:ind w:right="-24"/>
        <w:jc w:val="both"/>
        <w:rPr>
          <w:bCs/>
        </w:rPr>
      </w:pPr>
    </w:p>
    <w:p w:rsidR="00BD3F09" w:rsidRPr="00BD3F09" w:rsidRDefault="00BD3F09" w:rsidP="00BD3F09">
      <w:pPr>
        <w:keepNext/>
        <w:spacing w:line="360" w:lineRule="auto"/>
        <w:rPr>
          <w:b/>
        </w:rPr>
      </w:pPr>
      <w:r w:rsidRPr="00BD3F09">
        <w:rPr>
          <w:b/>
        </w:rPr>
        <w:t>Стандарты</w:t>
      </w:r>
    </w:p>
    <w:p w:rsidR="00BD3F09" w:rsidRDefault="00BD3F09" w:rsidP="00BD3F09">
      <w:pPr>
        <w:keepNext/>
        <w:numPr>
          <w:ilvl w:val="0"/>
          <w:numId w:val="46"/>
        </w:numPr>
        <w:ind w:left="0" w:firstLine="0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51303-2023. Торговля. Термины и определения.</w:t>
      </w:r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 xml:space="preserve">ГОСТ </w:t>
      </w:r>
      <w:proofErr w:type="gramStart"/>
      <w:r>
        <w:t>Р</w:t>
      </w:r>
      <w:proofErr w:type="gramEnd"/>
      <w:r>
        <w:t xml:space="preserve"> 51121-97 Товары непродовольственные. Информация для потребителя. Общие требования (с Поправкой) </w:t>
      </w:r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  <w:rPr>
          <w:rStyle w:val="a9"/>
          <w:color w:val="auto"/>
          <w:u w:val="none"/>
        </w:rPr>
      </w:pPr>
      <w:r>
        <w:t xml:space="preserve">ГОСТ 31460-2012 Кремы косметические. Общие технические условия  </w:t>
      </w:r>
    </w:p>
    <w:p w:rsidR="00BD3F09" w:rsidRDefault="002B40EE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  <w:rPr>
          <w:rStyle w:val="a9"/>
        </w:rPr>
      </w:pPr>
      <w:hyperlink r:id="rId28" w:tgtFrame="_blank" w:history="1">
        <w:r w:rsidR="00BD3F09">
          <w:rPr>
            <w:rStyle w:val="a9"/>
          </w:rPr>
          <w:t xml:space="preserve"> ГОСТ 31678-2012 Продукция парфюмерная жидкая</w:t>
        </w:r>
      </w:hyperlink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 xml:space="preserve">ГОСТ 32048-2013 Продукция парфюмерно-косметическая. Термины и определения </w:t>
      </w:r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 xml:space="preserve">ГОСТ 32479-2013 Средства для стирки. Общие технические условия  </w:t>
      </w:r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 xml:space="preserve"> ГОСТ 28546-2002. Мыло туалетное твердое. Общие технические условия. </w:t>
      </w:r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>ГОСТ 25296-2003 Изделия швейные бельевые. Общие технические условия (с И</w:t>
      </w:r>
      <w:r>
        <w:t>з</w:t>
      </w:r>
      <w:r>
        <w:t xml:space="preserve">менением N 1) </w:t>
      </w:r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 xml:space="preserve">ГОСТ 31405-2009 Изделия трикотажные бельевые для женщин и девочек. Общие технические условия </w:t>
      </w:r>
      <w:bookmarkStart w:id="2" w:name="P0006"/>
      <w:bookmarkEnd w:id="2"/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 xml:space="preserve">ГОСТ 31409-2009 Изделия трикотажные верхние для женщин и девочек. Общие технические условия </w:t>
      </w:r>
    </w:p>
    <w:p w:rsidR="00BD3F09" w:rsidRDefault="002B40EE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hyperlink r:id="rId29" w:tooltip="Скачать ГОСТ 19116-2005 бесплатно" w:history="1">
        <w:r w:rsidR="00BD3F09">
          <w:rPr>
            <w:rStyle w:val="a9"/>
          </w:rPr>
          <w:t>ГОСТ 19116-2005</w:t>
        </w:r>
      </w:hyperlink>
      <w:r w:rsidR="00BD3F09">
        <w:t xml:space="preserve"> – Обувь модельная. Общие технические условия </w:t>
      </w:r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 xml:space="preserve">ГОСТ 26167-2005 Обувь повседневная. Общие технические условия </w:t>
      </w:r>
    </w:p>
    <w:p w:rsidR="00BD3F09" w:rsidRDefault="002B40EE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hyperlink r:id="rId30" w:tooltip="Скачать ГОСТ 26165-2003 бесплатно" w:history="1">
        <w:r w:rsidR="00BD3F09">
          <w:rPr>
            <w:rStyle w:val="a9"/>
          </w:rPr>
          <w:t>ГОСТ 26165-2003</w:t>
        </w:r>
      </w:hyperlink>
      <w:r w:rsidR="00BD3F09">
        <w:t xml:space="preserve"> – Обувь детская. Общие технические условия </w:t>
      </w:r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 xml:space="preserve">ГОСТ </w:t>
      </w:r>
      <w:proofErr w:type="gramStart"/>
      <w:r>
        <w:t>Р</w:t>
      </w:r>
      <w:proofErr w:type="gramEnd"/>
      <w:r>
        <w:t xml:space="preserve"> 57838-2017 Обувь. Маркировка, упаковка, транспортирование и хранение </w:t>
      </w:r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 xml:space="preserve">ГОСТ 32084-2013 Одежда меховая. Общие технические условия </w:t>
      </w:r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>ГОСТ 19878-2014 Меха, меховые и овчинно-шубные изделия. Маркировка, уп</w:t>
      </w:r>
      <w:r>
        <w:t>а</w:t>
      </w:r>
      <w:r>
        <w:t xml:space="preserve">ковка, транспортирование и хранение </w:t>
      </w:r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 xml:space="preserve">ГОСТ 16371-2014 Мебель. Общие технические условия (Переиздание) </w:t>
      </w:r>
    </w:p>
    <w:p w:rsidR="00BD3F09" w:rsidRDefault="00BD3F09" w:rsidP="00BD3F09">
      <w:pPr>
        <w:numPr>
          <w:ilvl w:val="0"/>
          <w:numId w:val="46"/>
        </w:numPr>
        <w:shd w:val="clear" w:color="auto" w:fill="FFFFFF"/>
        <w:ind w:left="0" w:firstLine="0"/>
        <w:jc w:val="both"/>
        <w:textAlignment w:val="baseline"/>
      </w:pPr>
      <w:r>
        <w:t xml:space="preserve">ГОСТ 19917-2014 Мебель для сидения и лежания. Общие технические условия (с Изменением N 1) </w:t>
      </w:r>
    </w:p>
    <w:p w:rsidR="00BD3F09" w:rsidRDefault="00BD3F09" w:rsidP="00BD3F09">
      <w:pPr>
        <w:shd w:val="clear" w:color="auto" w:fill="FFFFFF"/>
        <w:jc w:val="both"/>
        <w:textAlignment w:val="baseline"/>
        <w:outlineLvl w:val="0"/>
      </w:pPr>
      <w:r>
        <w:t xml:space="preserve">19. ГОСТ 20400-2013 Продукция мебельного производства. Термины и определения 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9474"/>
      </w:tblGrid>
      <w:tr w:rsidR="00BD3F09" w:rsidTr="00BD3F09">
        <w:tc>
          <w:tcPr>
            <w:tcW w:w="0" w:type="auto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D3F09" w:rsidRDefault="00BD3F09" w:rsidP="00BD3F09">
            <w:pPr>
              <w:numPr>
                <w:ilvl w:val="0"/>
                <w:numId w:val="47"/>
              </w:numPr>
              <w:shd w:val="clear" w:color="auto" w:fill="FFFFFF"/>
              <w:ind w:left="0" w:firstLine="0"/>
              <w:jc w:val="both"/>
              <w:textAlignment w:val="baseline"/>
              <w:outlineLvl w:val="0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53636-2009 Целлюлоза, бумага, картон. Термины и определения  </w:t>
            </w:r>
          </w:p>
          <w:p w:rsidR="00BD3F09" w:rsidRDefault="00BD3F09" w:rsidP="00BD3F09">
            <w:pPr>
              <w:numPr>
                <w:ilvl w:val="0"/>
                <w:numId w:val="47"/>
              </w:numPr>
              <w:shd w:val="clear" w:color="auto" w:fill="FFFFFF"/>
              <w:ind w:left="0" w:firstLine="0"/>
              <w:jc w:val="both"/>
              <w:textAlignment w:val="baseline"/>
              <w:outlineLvl w:val="0"/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53197-2008. Ювелирные изделия. Пробы сплавов на основе драгоценных металлов </w:t>
            </w:r>
          </w:p>
          <w:p w:rsidR="00BD3F09" w:rsidRDefault="00BD3F09" w:rsidP="00BD3F09">
            <w:pPr>
              <w:numPr>
                <w:ilvl w:val="0"/>
                <w:numId w:val="47"/>
              </w:numPr>
              <w:shd w:val="clear" w:color="auto" w:fill="FFFFFF"/>
              <w:ind w:left="0" w:firstLine="0"/>
              <w:jc w:val="both"/>
              <w:textAlignment w:val="baseline"/>
              <w:outlineLvl w:val="0"/>
            </w:pPr>
            <w:r>
              <w:t xml:space="preserve">ГОСТ 30407-2019 Посуда стеклянная для пищи и напитков. Общие технические условия </w:t>
            </w:r>
          </w:p>
          <w:p w:rsidR="00BD3F09" w:rsidRDefault="00BD3F09" w:rsidP="00BD3F09">
            <w:pPr>
              <w:numPr>
                <w:ilvl w:val="0"/>
                <w:numId w:val="47"/>
              </w:numPr>
              <w:shd w:val="clear" w:color="auto" w:fill="FFFFFF"/>
              <w:ind w:left="0" w:firstLine="0"/>
              <w:jc w:val="both"/>
              <w:textAlignment w:val="baseline"/>
              <w:outlineLvl w:val="0"/>
            </w:pPr>
            <w:r>
              <w:t xml:space="preserve">ГОСТ 30407-96 Посуда и декоративные изделия из стекла. </w:t>
            </w:r>
            <w:proofErr w:type="gramStart"/>
            <w:r>
              <w:t xml:space="preserve">Общие технические условия Дата актуализации текста: 07.11.2011).  </w:t>
            </w:r>
            <w:proofErr w:type="gramEnd"/>
          </w:p>
        </w:tc>
      </w:tr>
    </w:tbl>
    <w:p w:rsidR="00BD3F09" w:rsidRDefault="00BD3F09" w:rsidP="00BD3F09">
      <w:pPr>
        <w:numPr>
          <w:ilvl w:val="0"/>
          <w:numId w:val="47"/>
        </w:numPr>
        <w:shd w:val="clear" w:color="auto" w:fill="FFFFFF"/>
        <w:ind w:left="0" w:firstLine="0"/>
        <w:jc w:val="both"/>
        <w:textAlignment w:val="baseline"/>
        <w:outlineLvl w:val="0"/>
      </w:pPr>
      <w:r>
        <w:t>ГОСТ 50962-96. Посуда и изделия хозяйственного назначения из пластмасс. Общие технические условия. ( Дата актуализации текста 07.11.2012).</w:t>
      </w:r>
    </w:p>
    <w:p w:rsidR="00BD3F09" w:rsidRDefault="00BD3F09" w:rsidP="00BD3F09">
      <w:pPr>
        <w:numPr>
          <w:ilvl w:val="0"/>
          <w:numId w:val="47"/>
        </w:numPr>
        <w:shd w:val="clear" w:color="auto" w:fill="FFFFFF"/>
        <w:ind w:left="0" w:firstLine="0"/>
        <w:jc w:val="both"/>
        <w:textAlignment w:val="baseline"/>
        <w:outlineLvl w:val="0"/>
      </w:pPr>
      <w:r>
        <w:t xml:space="preserve">ГОСТ </w:t>
      </w:r>
      <w:proofErr w:type="gramStart"/>
      <w:r>
        <w:t>Р</w:t>
      </w:r>
      <w:proofErr w:type="gramEnd"/>
      <w:r>
        <w:t xml:space="preserve"> 54575-2011.Посуда фарфоровая. Технические условия</w:t>
      </w:r>
    </w:p>
    <w:p w:rsidR="00BD3F09" w:rsidRDefault="00BD3F09" w:rsidP="00BD3F09">
      <w:pPr>
        <w:numPr>
          <w:ilvl w:val="0"/>
          <w:numId w:val="47"/>
        </w:numPr>
        <w:shd w:val="clear" w:color="auto" w:fill="FFFFFF"/>
        <w:ind w:left="0" w:firstLine="0"/>
        <w:jc w:val="both"/>
        <w:textAlignment w:val="baseline"/>
        <w:outlineLvl w:val="0"/>
      </w:pPr>
      <w:r>
        <w:t xml:space="preserve">ГОСТ </w:t>
      </w:r>
      <w:proofErr w:type="gramStart"/>
      <w:r>
        <w:t>Р</w:t>
      </w:r>
      <w:proofErr w:type="gramEnd"/>
      <w:r>
        <w:t xml:space="preserve"> 54395-2011 Посуда фаянсовая. Технические условия</w:t>
      </w:r>
    </w:p>
    <w:p w:rsidR="00BD3F09" w:rsidRDefault="00BD3F09" w:rsidP="00BD3F09">
      <w:pPr>
        <w:numPr>
          <w:ilvl w:val="0"/>
          <w:numId w:val="47"/>
        </w:numPr>
        <w:shd w:val="clear" w:color="auto" w:fill="FFFFFF"/>
        <w:ind w:left="0" w:firstLine="0"/>
        <w:jc w:val="both"/>
        <w:textAlignment w:val="baseline"/>
        <w:outlineLvl w:val="0"/>
      </w:pPr>
      <w:r>
        <w:lastRenderedPageBreak/>
        <w:t>ГОСТ 24788-2018 Посуда хозяйственная стальная эмалированная. Общие технич</w:t>
      </w:r>
      <w:r>
        <w:t>е</w:t>
      </w:r>
      <w:r>
        <w:t>ские условия (с Поправкой)</w:t>
      </w:r>
    </w:p>
    <w:p w:rsidR="00BD3F09" w:rsidRDefault="00BD3F09" w:rsidP="00BD3F09">
      <w:pPr>
        <w:numPr>
          <w:ilvl w:val="0"/>
          <w:numId w:val="47"/>
        </w:numPr>
        <w:shd w:val="clear" w:color="auto" w:fill="FFFFFF"/>
        <w:ind w:left="0" w:firstLine="0"/>
        <w:jc w:val="both"/>
        <w:textAlignment w:val="baseline"/>
        <w:outlineLvl w:val="0"/>
      </w:pPr>
      <w:r>
        <w:t xml:space="preserve">ГОСТ </w:t>
      </w:r>
      <w:proofErr w:type="gramStart"/>
      <w:r>
        <w:t>Р</w:t>
      </w:r>
      <w:proofErr w:type="gramEnd"/>
      <w:r>
        <w:t xml:space="preserve"> 53906-2010. </w:t>
      </w:r>
      <w:proofErr w:type="spellStart"/>
      <w:r>
        <w:t>Игрушки</w:t>
      </w:r>
      <w:proofErr w:type="gramStart"/>
      <w:r>
        <w:t>.О</w:t>
      </w:r>
      <w:proofErr w:type="gramEnd"/>
      <w:r>
        <w:t>бщие</w:t>
      </w:r>
      <w:proofErr w:type="spellEnd"/>
      <w:r>
        <w:t xml:space="preserve"> требования безопасности и методы испыт</w:t>
      </w:r>
      <w:r>
        <w:t>а</w:t>
      </w:r>
      <w:r>
        <w:t>ний. Механические и физические свойства.</w:t>
      </w:r>
    </w:p>
    <w:p w:rsidR="00BD3F09" w:rsidRDefault="00BD3F09" w:rsidP="00BD3F09">
      <w:pPr>
        <w:numPr>
          <w:ilvl w:val="0"/>
          <w:numId w:val="47"/>
        </w:numPr>
        <w:shd w:val="clear" w:color="auto" w:fill="FFFFFF"/>
        <w:ind w:left="0" w:firstLine="0"/>
        <w:jc w:val="both"/>
        <w:textAlignment w:val="baseline"/>
        <w:outlineLvl w:val="0"/>
      </w:pPr>
      <w:r>
        <w:t xml:space="preserve">ГОСТ </w:t>
      </w:r>
      <w:proofErr w:type="gramStart"/>
      <w:r>
        <w:t>Р</w:t>
      </w:r>
      <w:proofErr w:type="gramEnd"/>
      <w:r>
        <w:t xml:space="preserve"> ИСО 12491-2011 Материалы и изделия строительные. Статистические м</w:t>
      </w:r>
      <w:r>
        <w:t>е</w:t>
      </w:r>
      <w:r>
        <w:t>тоды контроля качества (Переиздание)</w:t>
      </w:r>
    </w:p>
    <w:p w:rsidR="00BD3F09" w:rsidRDefault="002B40EE" w:rsidP="00BD3F09">
      <w:pPr>
        <w:numPr>
          <w:ilvl w:val="0"/>
          <w:numId w:val="47"/>
        </w:numPr>
        <w:ind w:left="0" w:firstLine="0"/>
        <w:jc w:val="both"/>
        <w:rPr>
          <w:rStyle w:val="a9"/>
          <w:color w:val="auto"/>
          <w:u w:val="none"/>
        </w:rPr>
      </w:pPr>
      <w:hyperlink r:id="rId31" w:history="1">
        <w:r w:rsidR="00BD3F09">
          <w:rPr>
            <w:rStyle w:val="a9"/>
          </w:rPr>
          <w:t>Технический регламент Таможенного союза "О безопасности мебельной проду</w:t>
        </w:r>
        <w:r w:rsidR="00BD3F09">
          <w:rPr>
            <w:rStyle w:val="a9"/>
          </w:rPr>
          <w:t>к</w:t>
        </w:r>
        <w:r w:rsidR="00BD3F09">
          <w:rPr>
            <w:rStyle w:val="a9"/>
          </w:rPr>
          <w:t>ции" (</w:t>
        </w:r>
        <w:proofErr w:type="gramStart"/>
        <w:r w:rsidR="00BD3F09">
          <w:rPr>
            <w:rStyle w:val="a9"/>
          </w:rPr>
          <w:t>ТР</w:t>
        </w:r>
        <w:proofErr w:type="gramEnd"/>
        <w:r w:rsidR="00BD3F09">
          <w:rPr>
            <w:rStyle w:val="a9"/>
          </w:rPr>
          <w:t xml:space="preserve"> ТС - 025 - 2012)</w:t>
        </w:r>
      </w:hyperlink>
    </w:p>
    <w:p w:rsidR="00BD3F09" w:rsidRDefault="002B40EE" w:rsidP="00BD3F09">
      <w:pPr>
        <w:numPr>
          <w:ilvl w:val="0"/>
          <w:numId w:val="47"/>
        </w:numPr>
        <w:shd w:val="clear" w:color="auto" w:fill="FFFFFF"/>
        <w:ind w:left="0" w:firstLine="0"/>
        <w:jc w:val="both"/>
        <w:textAlignment w:val="baseline"/>
        <w:outlineLvl w:val="0"/>
      </w:pPr>
      <w:hyperlink r:id="rId32" w:history="1">
        <w:r w:rsidR="00BD3F09">
          <w:rPr>
            <w:rStyle w:val="a9"/>
          </w:rPr>
          <w:t>Технический регламент Таможенного союза "О безопасности продукции легкой промышленности" (</w:t>
        </w:r>
        <w:proofErr w:type="gramStart"/>
        <w:r w:rsidR="00BD3F09">
          <w:rPr>
            <w:rStyle w:val="a9"/>
          </w:rPr>
          <w:t>ТР</w:t>
        </w:r>
        <w:proofErr w:type="gramEnd"/>
        <w:r w:rsidR="00BD3F09">
          <w:rPr>
            <w:rStyle w:val="a9"/>
          </w:rPr>
          <w:t xml:space="preserve"> ТС - 017 - 2011)</w:t>
        </w:r>
      </w:hyperlink>
      <w:r w:rsidR="00BD3F09">
        <w:t xml:space="preserve"> </w:t>
      </w:r>
    </w:p>
    <w:p w:rsidR="00BD3F09" w:rsidRDefault="002B40EE" w:rsidP="00BD3F09">
      <w:pPr>
        <w:numPr>
          <w:ilvl w:val="0"/>
          <w:numId w:val="47"/>
        </w:numPr>
        <w:shd w:val="clear" w:color="auto" w:fill="FFFFFF"/>
        <w:ind w:left="0" w:firstLine="0"/>
        <w:jc w:val="both"/>
        <w:textAlignment w:val="baseline"/>
        <w:outlineLvl w:val="0"/>
        <w:rPr>
          <w:rStyle w:val="a9"/>
          <w:color w:val="auto"/>
          <w:u w:val="none"/>
        </w:rPr>
      </w:pPr>
      <w:hyperlink r:id="rId33" w:history="1">
        <w:r w:rsidR="00BD3F09">
          <w:rPr>
            <w:rStyle w:val="a9"/>
          </w:rPr>
          <w:t>Технический регламент Таможенного союза "О безопасности упаковки" (</w:t>
        </w:r>
        <w:proofErr w:type="gramStart"/>
        <w:r w:rsidR="00BD3F09">
          <w:rPr>
            <w:rStyle w:val="a9"/>
          </w:rPr>
          <w:t>ТР</w:t>
        </w:r>
        <w:proofErr w:type="gramEnd"/>
        <w:r w:rsidR="00BD3F09">
          <w:rPr>
            <w:rStyle w:val="a9"/>
          </w:rPr>
          <w:t xml:space="preserve"> ТС - 005 - 2011)</w:t>
        </w:r>
      </w:hyperlink>
      <w:r w:rsidR="00BD3F09">
        <w:t xml:space="preserve">. </w:t>
      </w:r>
    </w:p>
    <w:p w:rsidR="00BD3F09" w:rsidRDefault="002B40EE" w:rsidP="00BD3F09">
      <w:pPr>
        <w:numPr>
          <w:ilvl w:val="0"/>
          <w:numId w:val="47"/>
        </w:numPr>
        <w:shd w:val="clear" w:color="auto" w:fill="FFFFFF"/>
        <w:ind w:left="0" w:firstLine="0"/>
        <w:jc w:val="both"/>
        <w:textAlignment w:val="baseline"/>
        <w:outlineLvl w:val="0"/>
        <w:rPr>
          <w:rStyle w:val="a9"/>
        </w:rPr>
      </w:pPr>
      <w:hyperlink r:id="rId34" w:history="1">
        <w:r w:rsidR="00BD3F09">
          <w:rPr>
            <w:rStyle w:val="a9"/>
          </w:rPr>
          <w:t>Технический регламент Таможенного союза "О безопасности продукции, предн</w:t>
        </w:r>
        <w:r w:rsidR="00BD3F09">
          <w:rPr>
            <w:rStyle w:val="a9"/>
          </w:rPr>
          <w:t>а</w:t>
        </w:r>
        <w:r w:rsidR="00BD3F09">
          <w:rPr>
            <w:rStyle w:val="a9"/>
          </w:rPr>
          <w:t>значенной для детей и подростков" (</w:t>
        </w:r>
        <w:proofErr w:type="gramStart"/>
        <w:r w:rsidR="00BD3F09">
          <w:rPr>
            <w:rStyle w:val="a9"/>
          </w:rPr>
          <w:t>ТР</w:t>
        </w:r>
        <w:proofErr w:type="gramEnd"/>
        <w:r w:rsidR="00BD3F09">
          <w:rPr>
            <w:rStyle w:val="a9"/>
          </w:rPr>
          <w:t xml:space="preserve"> ТС - 007 - 2011)</w:t>
        </w:r>
      </w:hyperlink>
      <w:r w:rsidR="00BD3F09">
        <w:t xml:space="preserve"> </w:t>
      </w:r>
    </w:p>
    <w:p w:rsidR="00BD3F09" w:rsidRDefault="002B40EE" w:rsidP="00BD3F09">
      <w:pPr>
        <w:numPr>
          <w:ilvl w:val="0"/>
          <w:numId w:val="47"/>
        </w:numPr>
        <w:shd w:val="clear" w:color="auto" w:fill="FFFFFF"/>
        <w:ind w:left="0" w:firstLine="0"/>
        <w:jc w:val="both"/>
        <w:textAlignment w:val="baseline"/>
        <w:outlineLvl w:val="0"/>
        <w:rPr>
          <w:rStyle w:val="a9"/>
        </w:rPr>
      </w:pPr>
      <w:hyperlink r:id="rId35" w:history="1">
        <w:r w:rsidR="00BD3F09">
          <w:rPr>
            <w:rStyle w:val="a9"/>
          </w:rPr>
          <w:t>Технический регламент Таможенного союза "О безопасности игрушек" (</w:t>
        </w:r>
        <w:proofErr w:type="gramStart"/>
        <w:r w:rsidR="00BD3F09">
          <w:rPr>
            <w:rStyle w:val="a9"/>
          </w:rPr>
          <w:t>ТР</w:t>
        </w:r>
        <w:proofErr w:type="gramEnd"/>
        <w:r w:rsidR="00BD3F09">
          <w:rPr>
            <w:rStyle w:val="a9"/>
          </w:rPr>
          <w:t xml:space="preserve"> ТС - 008 - 2011)</w:t>
        </w:r>
      </w:hyperlink>
      <w:r w:rsidR="00BD3F09">
        <w:t xml:space="preserve">. </w:t>
      </w:r>
    </w:p>
    <w:p w:rsidR="00BD3F09" w:rsidRDefault="002B40EE" w:rsidP="00BD3F09">
      <w:pPr>
        <w:numPr>
          <w:ilvl w:val="0"/>
          <w:numId w:val="47"/>
        </w:numPr>
        <w:shd w:val="clear" w:color="auto" w:fill="FFFFFF"/>
        <w:ind w:left="0" w:firstLine="0"/>
        <w:jc w:val="both"/>
        <w:textAlignment w:val="baseline"/>
        <w:outlineLvl w:val="0"/>
        <w:rPr>
          <w:rFonts w:ascii="Calibri" w:hAnsi="Calibri"/>
        </w:rPr>
      </w:pPr>
      <w:hyperlink r:id="rId36" w:history="1">
        <w:r w:rsidR="00BD3F09">
          <w:rPr>
            <w:rStyle w:val="a9"/>
          </w:rPr>
          <w:t>Технический регламент Таможенного союза "О безопасности парфюмерно-косметической продукции" (</w:t>
        </w:r>
        <w:proofErr w:type="gramStart"/>
        <w:r w:rsidR="00BD3F09">
          <w:rPr>
            <w:rStyle w:val="a9"/>
          </w:rPr>
          <w:t>ТР</w:t>
        </w:r>
        <w:proofErr w:type="gramEnd"/>
        <w:r w:rsidR="00BD3F09">
          <w:rPr>
            <w:rStyle w:val="a9"/>
          </w:rPr>
          <w:t xml:space="preserve"> ТС - 009 - 2011)</w:t>
        </w:r>
      </w:hyperlink>
    </w:p>
    <w:p w:rsidR="00BD3F09" w:rsidRDefault="00BD3F09" w:rsidP="00BD3F09">
      <w:pPr>
        <w:pBdr>
          <w:bottom w:val="single" w:sz="6" w:space="9" w:color="EDEDED"/>
        </w:pBdr>
      </w:pPr>
      <w:r>
        <w:t xml:space="preserve">36. ТУ 10.51.11-873-37676459-2020 Молоко восстановленное </w:t>
      </w:r>
      <w:proofErr w:type="spellStart"/>
      <w:r>
        <w:t>ультрапастеризованное</w:t>
      </w:r>
      <w:proofErr w:type="spellEnd"/>
    </w:p>
    <w:p w:rsidR="00BD3F09" w:rsidRDefault="00BD3F09" w:rsidP="00BD3F09">
      <w:pPr>
        <w:pBdr>
          <w:bottom w:val="single" w:sz="6" w:space="9" w:color="EDEDED"/>
        </w:pBdr>
        <w:rPr>
          <w:lang w:eastAsia="en-US"/>
        </w:rPr>
      </w:pPr>
      <w:r>
        <w:rPr>
          <w:lang w:eastAsia="en-US"/>
        </w:rPr>
        <w:t>37. ГОСТ 52062-2003 Масла растительные.</w:t>
      </w:r>
      <w:r>
        <w:rPr>
          <w:lang w:eastAsia="en-US"/>
        </w:rPr>
        <w:br/>
        <w:t>38. ГОСТ 51808-2001 Картофель свежий.</w:t>
      </w: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</w:p>
    <w:p w:rsidR="00BD3F09" w:rsidRDefault="00BD3F09" w:rsidP="00BD3F09">
      <w:pPr>
        <w:pBdr>
          <w:bottom w:val="single" w:sz="6" w:space="9" w:color="EDEDED"/>
        </w:pBdr>
        <w:rPr>
          <w:rFonts w:eastAsia="Times New Roman"/>
        </w:rPr>
      </w:pPr>
      <w:r>
        <w:rPr>
          <w:lang w:eastAsia="en-US"/>
        </w:rPr>
        <w:t xml:space="preserve">39. ТУ 10.51.56-870-37676459-2020 Продукты </w:t>
      </w:r>
      <w:proofErr w:type="spellStart"/>
      <w:r>
        <w:rPr>
          <w:lang w:eastAsia="en-US"/>
        </w:rPr>
        <w:t>молокосодержащие</w:t>
      </w:r>
      <w:proofErr w:type="spellEnd"/>
      <w:r>
        <w:rPr>
          <w:lang w:eastAsia="en-US"/>
        </w:rPr>
        <w:t xml:space="preserve"> с заменителем моло</w:t>
      </w:r>
      <w:r>
        <w:rPr>
          <w:lang w:eastAsia="en-US"/>
        </w:rPr>
        <w:t>ч</w:t>
      </w:r>
      <w:r>
        <w:rPr>
          <w:lang w:eastAsia="en-US"/>
        </w:rPr>
        <w:t>ного жира сквашенные</w:t>
      </w:r>
      <w:r>
        <w:rPr>
          <w:lang w:eastAsia="en-US"/>
        </w:rPr>
        <w:br/>
        <w:t xml:space="preserve">40. ТУ 10.89.19-984-37676459-2020 </w:t>
      </w:r>
      <w:proofErr w:type="gramStart"/>
      <w:r>
        <w:rPr>
          <w:lang w:eastAsia="en-US"/>
        </w:rPr>
        <w:t>Продукты</w:t>
      </w:r>
      <w:proofErr w:type="gramEnd"/>
      <w:r>
        <w:rPr>
          <w:lang w:eastAsia="en-US"/>
        </w:rPr>
        <w:t xml:space="preserve"> сгущенные с сахаром на молочной основе с растительными жирами</w:t>
      </w:r>
      <w:r>
        <w:rPr>
          <w:lang w:eastAsia="en-US"/>
        </w:rPr>
        <w:br/>
        <w:t>41. ГОСТ 32573-2013 Чай черный. Технические условия (Издание с Поправкой)</w:t>
      </w:r>
      <w:r>
        <w:rPr>
          <w:lang w:eastAsia="en-US"/>
        </w:rPr>
        <w:br/>
        <w:t>42. ГОСТ 34159-2017 Продукты из мяса. Общие технические условия</w:t>
      </w:r>
      <w:r>
        <w:rPr>
          <w:lang w:eastAsia="en-US"/>
        </w:rPr>
        <w:br/>
        <w:t xml:space="preserve">43. ГОСТ </w:t>
      </w:r>
      <w:proofErr w:type="gramStart"/>
      <w:r>
        <w:rPr>
          <w:lang w:eastAsia="en-US"/>
        </w:rPr>
        <w:t>Р</w:t>
      </w:r>
      <w:proofErr w:type="gramEnd"/>
      <w:r>
        <w:rPr>
          <w:lang w:eastAsia="en-US"/>
        </w:rPr>
        <w:t xml:space="preserve"> 58233-2018 Хлеб из пшеничной муки. Технические условия</w:t>
      </w:r>
      <w:r>
        <w:rPr>
          <w:lang w:eastAsia="en-US"/>
        </w:rPr>
        <w:br/>
        <w:t xml:space="preserve">44. </w:t>
      </w:r>
      <w:hyperlink r:id="rId37" w:tooltip="ГОСТ 12134-87 Вина игристые для экспорта. Технические условия" w:history="1">
        <w:r>
          <w:rPr>
            <w:rStyle w:val="a9"/>
          </w:rPr>
          <w:t>ГОСТ 303336-2015 Вина игристые. Общие технические условия</w:t>
        </w:r>
      </w:hyperlink>
      <w:r>
        <w:t>.</w:t>
      </w:r>
    </w:p>
    <w:p w:rsidR="00BD3F09" w:rsidRDefault="00BD3F09" w:rsidP="00BD3F09">
      <w:pPr>
        <w:pBdr>
          <w:bottom w:val="single" w:sz="6" w:space="9" w:color="EDEDED"/>
        </w:pBdr>
        <w:ind w:left="-360"/>
      </w:pPr>
      <w:r>
        <w:t xml:space="preserve">      45. </w:t>
      </w:r>
      <w:hyperlink r:id="rId38" w:tooltip="ГОСТ 12258-79 Советское шампанское, игристые и шипучие вина. Метод определения давления двуокиси углерода в бутылках" w:history="1">
        <w:r>
          <w:rPr>
            <w:rStyle w:val="a9"/>
          </w:rPr>
          <w:t>ГОСТ 12258-88 Советское шампанское, игристые и шипучие вина. Метод определения давления двуокиси углерода в бутылках</w:t>
        </w:r>
      </w:hyperlink>
    </w:p>
    <w:p w:rsidR="00BD3F09" w:rsidRDefault="00BD3F09" w:rsidP="00BD3F09">
      <w:pPr>
        <w:pBdr>
          <w:bottom w:val="single" w:sz="6" w:space="9" w:color="EDEDED"/>
        </w:pBdr>
        <w:ind w:left="-360"/>
      </w:pPr>
      <w:r>
        <w:t xml:space="preserve">      46. ГОСТ 32030-2013 Вина, виноматериалы, коньячные и плодовые спирты. Общие технические условия.</w:t>
      </w:r>
    </w:p>
    <w:p w:rsidR="00BD3F09" w:rsidRDefault="00BD3F09" w:rsidP="00BD3F09">
      <w:pPr>
        <w:pBdr>
          <w:bottom w:val="single" w:sz="6" w:space="9" w:color="EDEDED"/>
        </w:pBdr>
        <w:ind w:left="-360"/>
      </w:pPr>
      <w:r>
        <w:t xml:space="preserve">     47. ГОСТ 31732-2014 Коньяк. Общие технические условия (с поправками)</w:t>
      </w:r>
    </w:p>
    <w:p w:rsidR="00BD3F09" w:rsidRDefault="00BD3F09" w:rsidP="00BD3F09">
      <w:pPr>
        <w:pBdr>
          <w:bottom w:val="single" w:sz="6" w:space="9" w:color="EDEDED"/>
        </w:pBdr>
        <w:ind w:left="-360"/>
      </w:pPr>
      <w:r>
        <w:t xml:space="preserve">     48. ГОСТ 32098-2013 Водки и водки особые, изделия ликероводочные и ликеры. Упаковка, маркировка, транспортирование и хранение (с Поправкой)</w:t>
      </w:r>
    </w:p>
    <w:p w:rsidR="00BD3F09" w:rsidRDefault="00BD3F09" w:rsidP="00BD3F09">
      <w:pPr>
        <w:pBdr>
          <w:bottom w:val="single" w:sz="6" w:space="9" w:color="EDEDED"/>
        </w:pBdr>
        <w:ind w:left="-360"/>
      </w:pPr>
      <w:r>
        <w:t xml:space="preserve">     49. ГОСТ 12786-2021 Продукция пивоваренная. Правила приемки и методы отбора проб (с изменениями N 1, 2)</w:t>
      </w:r>
    </w:p>
    <w:p w:rsidR="00BD3F09" w:rsidRDefault="00BD3F09" w:rsidP="00BD3F09">
      <w:pPr>
        <w:pBdr>
          <w:bottom w:val="single" w:sz="6" w:space="9" w:color="EDEDED"/>
        </w:pBdr>
        <w:ind w:left="-360"/>
      </w:pPr>
      <w:r>
        <w:t xml:space="preserve">     50.   Пиво Общие технические условия Издание официальное Минск Евразийский совет по стандартизации, метрологии и сертификации 2020г </w:t>
      </w:r>
    </w:p>
    <w:p w:rsidR="00BD3F09" w:rsidRDefault="00BD3F09" w:rsidP="00BD3F09">
      <w:pPr>
        <w:pBdr>
          <w:bottom w:val="single" w:sz="6" w:space="9" w:color="EDEDED"/>
        </w:pBdr>
        <w:ind w:left="-360"/>
      </w:pPr>
      <w:r>
        <w:t xml:space="preserve">     51. ГОСТ 131-2013 Спирт </w:t>
      </w:r>
      <w:proofErr w:type="gramStart"/>
      <w:r>
        <w:t>этиловый-сырец</w:t>
      </w:r>
      <w:proofErr w:type="gramEnd"/>
      <w:r>
        <w:t xml:space="preserve"> из пищевого сырья. Технические условия (Переиздание)</w:t>
      </w:r>
    </w:p>
    <w:p w:rsidR="00BD3F09" w:rsidRDefault="00BD3F09" w:rsidP="00BD3F09">
      <w:pPr>
        <w:pBdr>
          <w:bottom w:val="single" w:sz="6" w:space="9" w:color="EDEDED"/>
        </w:pBdr>
      </w:pPr>
      <w:r>
        <w:t>52. ГОСТ 12569-99 Сахар.</w:t>
      </w:r>
    </w:p>
    <w:p w:rsidR="00BD3F09" w:rsidRDefault="00BD3F09" w:rsidP="00BD3F09">
      <w:pPr>
        <w:pBdr>
          <w:bottom w:val="single" w:sz="6" w:space="9" w:color="EDEDED"/>
        </w:pBdr>
      </w:pPr>
      <w:r>
        <w:t>53. ГОСТ 32065-2013 Овощи сушеные. Общие технические условия (Переиздание)</w:t>
      </w:r>
    </w:p>
    <w:p w:rsidR="00BD3F09" w:rsidRDefault="00BD3F09" w:rsidP="00BD3F09">
      <w:r>
        <w:t>54. ГОСТ 7190-2013 Изделия ликероводочные. Общие технические условия (с Поправкой, с Изменением N 1)30.</w:t>
      </w:r>
    </w:p>
    <w:p w:rsidR="00BD3F09" w:rsidRDefault="00BD3F09" w:rsidP="00BD3F09">
      <w:r>
        <w:t>55. ГОСТ 31743-2012 Изделия макаронные. Общие технические условия</w:t>
      </w:r>
    </w:p>
    <w:p w:rsidR="00BD3F09" w:rsidRDefault="00BD3F09" w:rsidP="00BD3F09">
      <w:r>
        <w:t xml:space="preserve">56. ГОСТ </w:t>
      </w:r>
      <w:proofErr w:type="gramStart"/>
      <w:r>
        <w:t>Р</w:t>
      </w:r>
      <w:proofErr w:type="gramEnd"/>
      <w:r>
        <w:t xml:space="preserve"> 53876-2010 Крахмал картофельный. Технические условия (Переиздание)</w:t>
      </w:r>
    </w:p>
    <w:p w:rsidR="00BD3F09" w:rsidRDefault="00BD3F09" w:rsidP="00BD3F09">
      <w:r>
        <w:lastRenderedPageBreak/>
        <w:t>57. ГОСТ 34319-2017 Имбирь - корень свежий. Технические условия (Переиздание)</w:t>
      </w:r>
      <w:r>
        <w:br/>
        <w:t>58. ГОСТ 6477-2019 Карамель. Общие технические условия (с Поправкой)</w:t>
      </w:r>
      <w:r>
        <w:br/>
        <w:t>59. ГОСТ 5784-2022 Крупа ячменная.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shd w:val="clear" w:color="auto" w:fill="FFFFFF"/>
        </w:rPr>
        <w:t>Технические условия</w:t>
      </w:r>
    </w:p>
    <w:p w:rsidR="00BD3F09" w:rsidRPr="00BD3F09" w:rsidRDefault="00BD3F09" w:rsidP="00BD3F09">
      <w:pPr>
        <w:rPr>
          <w:b/>
          <w:bCs/>
        </w:rPr>
      </w:pPr>
      <w:r>
        <w:t>60. ГОСТ 28674-2019 Горох. Технические условия</w:t>
      </w:r>
      <w:r>
        <w:br/>
        <w:t>61. ГОСТ 32159-2013 Крахмал кукурузный. Общие технические условия (Издание с П</w:t>
      </w:r>
      <w:r>
        <w:t>о</w:t>
      </w:r>
      <w:r>
        <w:t>правкой)</w:t>
      </w:r>
      <w:r>
        <w:br/>
        <w:t xml:space="preserve">62. </w:t>
      </w:r>
      <w:r>
        <w:rPr>
          <w:bCs/>
        </w:rPr>
        <w:t>ГОСТ 21149-2022 Хлопья овсяные. Технические условия (с поправкой)</w:t>
      </w:r>
      <w:r>
        <w:br/>
        <w:t xml:space="preserve">63. ГОСТ </w:t>
      </w:r>
      <w:proofErr w:type="gramStart"/>
      <w:r>
        <w:t>Р</w:t>
      </w:r>
      <w:proofErr w:type="gramEnd"/>
      <w:r>
        <w:t xml:space="preserve"> 55290-2012 Крупа гречневая. Общие технические условия (с Поправкой)</w:t>
      </w:r>
      <w:r>
        <w:br/>
        <w:t>64. ГОСТ 7022-2019 Крупа манная.</w:t>
      </w:r>
      <w:r>
        <w:rPr>
          <w:bCs/>
        </w:rPr>
        <w:t xml:space="preserve"> Технические условия (с поправкой)</w:t>
      </w:r>
      <w:r>
        <w:br/>
        <w:t>65. ГОСТ 52462-2005 Изделия хлебобулочные из пшеничной муки.</w:t>
      </w:r>
      <w:r>
        <w:br/>
        <w:t>66. ГОСТ 9353-2016 Пшеница.</w:t>
      </w:r>
      <w:r>
        <w:br/>
        <w:t>67. ГОСТ 52189-2003 Мука пшеничная.</w:t>
      </w:r>
      <w:r>
        <w:br/>
      </w:r>
      <w:r>
        <w:br/>
      </w:r>
      <w:r w:rsidRPr="00BD3F09">
        <w:rPr>
          <w:b/>
          <w:bCs/>
        </w:rPr>
        <w:t>Дополнительные источники</w:t>
      </w:r>
    </w:p>
    <w:p w:rsidR="00BD3F09" w:rsidRDefault="00BD3F09" w:rsidP="00BD3F09">
      <w:pPr>
        <w:ind w:hanging="720"/>
        <w:jc w:val="both"/>
      </w:pPr>
      <w:r>
        <w:t xml:space="preserve">            1. Вилкова, С.А. Товароведение и экспертиза хозяйственных товаров [Электронный ресурс] : учеб</w:t>
      </w:r>
      <w:proofErr w:type="gramStart"/>
      <w:r>
        <w:t>.-</w:t>
      </w:r>
      <w:proofErr w:type="spellStart"/>
      <w:proofErr w:type="gramEnd"/>
      <w:r>
        <w:t>практ</w:t>
      </w:r>
      <w:proofErr w:type="spellEnd"/>
      <w:r>
        <w:t>. пособие / Л.В. Михайлова, Е.Н. Власова, С.А. Вилкова .— 2-е изд., стер. — М.</w:t>
      </w:r>
      <w:proofErr w:type="gramStart"/>
      <w:r>
        <w:t xml:space="preserve"> :</w:t>
      </w:r>
      <w:proofErr w:type="gramEnd"/>
      <w:r>
        <w:t xml:space="preserve"> ИТК "Дашков и К", 2022 .— 498 с. </w:t>
      </w:r>
    </w:p>
    <w:p w:rsidR="00BD3F09" w:rsidRDefault="00BD3F09" w:rsidP="00BD3F09">
      <w:pPr>
        <w:shd w:val="clear" w:color="auto" w:fill="FFFFFF"/>
      </w:pPr>
      <w:r>
        <w:t xml:space="preserve">2.Земедлина, Е.А. Товароведение и экспертиза товаров: Учебное пособие / Е.А. </w:t>
      </w:r>
      <w:proofErr w:type="spellStart"/>
      <w:r>
        <w:t>Земедл</w:t>
      </w:r>
      <w:r>
        <w:t>и</w:t>
      </w:r>
      <w:r>
        <w:t>на</w:t>
      </w:r>
      <w:proofErr w:type="spellEnd"/>
      <w:r>
        <w:t xml:space="preserve">. - М.: </w:t>
      </w:r>
      <w:proofErr w:type="spellStart"/>
      <w:r>
        <w:t>Риор</w:t>
      </w:r>
      <w:proofErr w:type="spellEnd"/>
      <w:r>
        <w:t>, 2023. - 480 c.</w:t>
      </w:r>
      <w:r>
        <w:br/>
        <w:t>3. .</w:t>
      </w:r>
      <w:hyperlink r:id="rId39" w:anchor="none#none" w:history="1">
        <w:r>
          <w:rPr>
            <w:rStyle w:val="a9"/>
          </w:rPr>
          <w:t>Куликова Н. </w:t>
        </w:r>
        <w:proofErr w:type="spellStart"/>
        <w:r>
          <w:rPr>
            <w:rStyle w:val="a9"/>
          </w:rPr>
          <w:t>Р.</w:t>
        </w:r>
      </w:hyperlink>
      <w:r>
        <w:t>Управление</w:t>
      </w:r>
      <w:proofErr w:type="spellEnd"/>
      <w:r>
        <w:t xml:space="preserve"> ассортиментом товаров: Учебное пособие / Н.Р. Куликова, Т.А. </w:t>
      </w:r>
      <w:proofErr w:type="spellStart"/>
      <w:r>
        <w:t>Трыкова</w:t>
      </w:r>
      <w:proofErr w:type="spellEnd"/>
      <w:r>
        <w:t xml:space="preserve">, Н.С. </w:t>
      </w:r>
      <w:proofErr w:type="spellStart"/>
      <w:r>
        <w:t>Борзунова</w:t>
      </w:r>
      <w:proofErr w:type="spellEnd"/>
      <w:r>
        <w:t>. - М.: Альфа-М: НИЦ ИНФРА-М, 2023</w:t>
      </w:r>
    </w:p>
    <w:p w:rsidR="00BD3F09" w:rsidRDefault="00BD3F09" w:rsidP="00BD3F09">
      <w:pPr>
        <w:keepNext/>
      </w:pPr>
      <w:r>
        <w:t xml:space="preserve">4. </w:t>
      </w:r>
      <w:proofErr w:type="spellStart"/>
      <w:r>
        <w:t>Рябкова</w:t>
      </w:r>
      <w:proofErr w:type="spellEnd"/>
      <w:r>
        <w:t xml:space="preserve"> Д.С. Товароведение продовольственных и непродовольственных товаров [Электронный ресурс]: учебник для СПО/ </w:t>
      </w:r>
      <w:proofErr w:type="spellStart"/>
      <w:r>
        <w:t>Рябкова</w:t>
      </w:r>
      <w:proofErr w:type="spellEnd"/>
      <w:r>
        <w:t xml:space="preserve"> Д.С., Левкин Г.Г.— 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>екст</w:t>
      </w:r>
      <w:r>
        <w:t>о</w:t>
      </w:r>
      <w:r>
        <w:t>вые данные.— Саратов: Профобразование, Ай Пи Эр Медиа, 2024.— 200 c.</w:t>
      </w:r>
    </w:p>
    <w:p w:rsidR="00BD3F09" w:rsidRDefault="00BD3F09" w:rsidP="00BD3F09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 xml:space="preserve">5. </w:t>
      </w:r>
      <w:proofErr w:type="spellStart"/>
      <w:r>
        <w:rPr>
          <w:bCs/>
          <w:color w:val="000000"/>
        </w:rPr>
        <w:t>Славнова</w:t>
      </w:r>
      <w:proofErr w:type="spellEnd"/>
      <w:r>
        <w:rPr>
          <w:bCs/>
          <w:color w:val="000000"/>
        </w:rPr>
        <w:t>, Т. П. Товароведение и экспертиза одежно-обувных и пушно-меховых товаров [Электронный ресурс] : учеб</w:t>
      </w:r>
      <w:proofErr w:type="gramStart"/>
      <w:r>
        <w:rPr>
          <w:bCs/>
          <w:color w:val="000000"/>
        </w:rPr>
        <w:t>.</w:t>
      </w:r>
      <w:proofErr w:type="gramEnd"/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>п</w:t>
      </w:r>
      <w:proofErr w:type="gramEnd"/>
      <w:r>
        <w:rPr>
          <w:bCs/>
          <w:color w:val="000000"/>
        </w:rPr>
        <w:t xml:space="preserve">особие [для вузов по напр. "Товароведение"] / Т. П. </w:t>
      </w:r>
      <w:proofErr w:type="spellStart"/>
      <w:r>
        <w:rPr>
          <w:bCs/>
          <w:color w:val="000000"/>
        </w:rPr>
        <w:t>Сла</w:t>
      </w:r>
      <w:r>
        <w:rPr>
          <w:bCs/>
          <w:color w:val="000000"/>
        </w:rPr>
        <w:t>в</w:t>
      </w:r>
      <w:r>
        <w:rPr>
          <w:bCs/>
          <w:color w:val="000000"/>
        </w:rPr>
        <w:t>нова</w:t>
      </w:r>
      <w:proofErr w:type="spellEnd"/>
      <w:r>
        <w:rPr>
          <w:bCs/>
          <w:color w:val="000000"/>
        </w:rPr>
        <w:t xml:space="preserve"> : под ред. С. А. Вилковой. - М.</w:t>
      </w:r>
      <w:proofErr w:type="gramStart"/>
      <w:r>
        <w:rPr>
          <w:bCs/>
          <w:color w:val="000000"/>
        </w:rPr>
        <w:t xml:space="preserve"> :</w:t>
      </w:r>
      <w:proofErr w:type="gramEnd"/>
      <w:r>
        <w:rPr>
          <w:bCs/>
          <w:color w:val="000000"/>
        </w:rPr>
        <w:t xml:space="preserve"> Дашков и К, 2024.</w:t>
      </w:r>
    </w:p>
    <w:p w:rsidR="00BD3F09" w:rsidRDefault="00BD3F09" w:rsidP="00BD3F09">
      <w:pPr>
        <w:shd w:val="clear" w:color="auto" w:fill="FFFFFF"/>
        <w:rPr>
          <w:bCs/>
        </w:rPr>
      </w:pPr>
      <w:r>
        <w:rPr>
          <w:bCs/>
          <w:color w:val="000000"/>
        </w:rPr>
        <w:t xml:space="preserve">6. </w:t>
      </w:r>
      <w:r>
        <w:rPr>
          <w:bCs/>
        </w:rPr>
        <w:t>Товароведение потребительских товаров /под редакцией. А.Д. Покусаевой Л.А. Пашк</w:t>
      </w:r>
      <w:r>
        <w:rPr>
          <w:bCs/>
        </w:rPr>
        <w:t>е</w:t>
      </w:r>
      <w:r>
        <w:rPr>
          <w:bCs/>
        </w:rPr>
        <w:t xml:space="preserve">вич, А.В. </w:t>
      </w:r>
      <w:proofErr w:type="spellStart"/>
      <w:r>
        <w:rPr>
          <w:bCs/>
        </w:rPr>
        <w:t>Павликовой</w:t>
      </w:r>
      <w:proofErr w:type="spellEnd"/>
      <w:r>
        <w:rPr>
          <w:bCs/>
        </w:rPr>
        <w:t xml:space="preserve">  </w:t>
      </w:r>
      <w:proofErr w:type="gramStart"/>
      <w:r>
        <w:rPr>
          <w:bCs/>
        </w:rPr>
        <w:t>-М</w:t>
      </w:r>
      <w:proofErr w:type="gramEnd"/>
      <w:r>
        <w:rPr>
          <w:bCs/>
        </w:rPr>
        <w:t>.Форум,ИНФРА-М,2022</w:t>
      </w:r>
    </w:p>
    <w:p w:rsidR="00BD3F09" w:rsidRDefault="00BD3F09" w:rsidP="00BD3F09">
      <w:pPr>
        <w:shd w:val="clear" w:color="auto" w:fill="FFFFFF"/>
      </w:pPr>
      <w:r>
        <w:t>7. Товароведение и экспертиза швейных, трикотажных и текстильных товаров [Электро</w:t>
      </w:r>
      <w:r>
        <w:t>н</w:t>
      </w:r>
      <w:r>
        <w:t>ный ресурс]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И.Ш. </w:t>
      </w:r>
      <w:proofErr w:type="spellStart"/>
      <w:r>
        <w:t>Дзахмишева</w:t>
      </w:r>
      <w:proofErr w:type="spellEnd"/>
      <w:r>
        <w:t xml:space="preserve">, С.И. </w:t>
      </w:r>
      <w:proofErr w:type="spellStart"/>
      <w:r>
        <w:t>Балаева</w:t>
      </w:r>
      <w:proofErr w:type="spellEnd"/>
      <w:r>
        <w:t xml:space="preserve">, М.Р. </w:t>
      </w:r>
      <w:proofErr w:type="spellStart"/>
      <w:r>
        <w:t>Блиева</w:t>
      </w:r>
      <w:proofErr w:type="spellEnd"/>
      <w:r>
        <w:t xml:space="preserve">, Р.М. </w:t>
      </w:r>
      <w:proofErr w:type="spellStart"/>
      <w:r>
        <w:t>Алагир</w:t>
      </w:r>
      <w:r>
        <w:t>о</w:t>
      </w:r>
      <w:r>
        <w:t>ва</w:t>
      </w:r>
      <w:proofErr w:type="spellEnd"/>
      <w:r>
        <w:t xml:space="preserve">, ред.: И.Ш. </w:t>
      </w:r>
      <w:proofErr w:type="spellStart"/>
      <w:r>
        <w:t>Дзахмишева</w:t>
      </w:r>
      <w:proofErr w:type="spellEnd"/>
      <w:r>
        <w:t xml:space="preserve"> .— 6-е изд., стер. — М.</w:t>
      </w:r>
      <w:proofErr w:type="gramStart"/>
      <w:r>
        <w:t xml:space="preserve"> :</w:t>
      </w:r>
      <w:proofErr w:type="gramEnd"/>
      <w:r>
        <w:t xml:space="preserve"> ИТК "Дашков и К", 2022 .— 345 с. — ISBN 978-5-394-03085-7 .</w:t>
      </w:r>
    </w:p>
    <w:p w:rsidR="00BD3F09" w:rsidRDefault="00BD3F09" w:rsidP="00BD3F09">
      <w:pPr>
        <w:shd w:val="clear" w:color="auto" w:fill="FFFFFF"/>
      </w:pPr>
    </w:p>
    <w:p w:rsidR="00BD3F09" w:rsidRPr="00BD3F09" w:rsidRDefault="00BD3F09" w:rsidP="00BD3F09">
      <w:pPr>
        <w:autoSpaceDE w:val="0"/>
        <w:autoSpaceDN w:val="0"/>
        <w:adjustRightInd w:val="0"/>
        <w:rPr>
          <w:b/>
        </w:rPr>
      </w:pPr>
      <w:r w:rsidRPr="00BD3F09">
        <w:t xml:space="preserve"> </w:t>
      </w:r>
      <w:r w:rsidRPr="00BD3F09">
        <w:rPr>
          <w:b/>
        </w:rPr>
        <w:t>Справочники</w:t>
      </w:r>
    </w:p>
    <w:p w:rsidR="00BD3F09" w:rsidRDefault="00BD3F09" w:rsidP="00BD3F09">
      <w:pPr>
        <w:autoSpaceDE w:val="0"/>
        <w:autoSpaceDN w:val="0"/>
        <w:adjustRightInd w:val="0"/>
        <w:jc w:val="both"/>
      </w:pPr>
      <w:r>
        <w:t xml:space="preserve">1. Вилкова, С. </w:t>
      </w:r>
      <w:proofErr w:type="spellStart"/>
      <w:r>
        <w:t>А.Товароведение</w:t>
      </w:r>
      <w:proofErr w:type="spellEnd"/>
      <w:r>
        <w:t xml:space="preserve"> и экспертиза непродовольственных товаров.</w:t>
      </w:r>
    </w:p>
    <w:p w:rsidR="00BD3F09" w:rsidRDefault="00BD3F09" w:rsidP="00BD3F09">
      <w:pPr>
        <w:autoSpaceDE w:val="0"/>
        <w:autoSpaceDN w:val="0"/>
        <w:adjustRightInd w:val="0"/>
        <w:jc w:val="both"/>
      </w:pPr>
      <w:r>
        <w:t>Словарь-справочник.- М.; Издательский дом Дашков и К - 2018, 264 стр. - ISBN:</w:t>
      </w:r>
    </w:p>
    <w:p w:rsidR="00BD3F09" w:rsidRDefault="00BD3F09" w:rsidP="00BD3F09">
      <w:pPr>
        <w:autoSpaceDE w:val="0"/>
        <w:autoSpaceDN w:val="0"/>
        <w:adjustRightInd w:val="0"/>
        <w:jc w:val="both"/>
      </w:pPr>
      <w:r>
        <w:t>978-5-394-00870-2</w:t>
      </w:r>
    </w:p>
    <w:p w:rsidR="00BD3F09" w:rsidRDefault="00BD3F09" w:rsidP="00BD3F09">
      <w:pPr>
        <w:ind w:hanging="720"/>
      </w:pPr>
    </w:p>
    <w:p w:rsidR="00BD3F09" w:rsidRDefault="00BD3F09" w:rsidP="00BD3F09">
      <w:pPr>
        <w:ind w:hanging="720"/>
      </w:pPr>
      <w:r>
        <w:rPr>
          <w:b/>
          <w:i/>
          <w:sz w:val="28"/>
          <w:szCs w:val="28"/>
        </w:rPr>
        <w:t xml:space="preserve">           </w:t>
      </w:r>
      <w:r w:rsidRPr="00BD3F09">
        <w:rPr>
          <w:b/>
        </w:rPr>
        <w:t>Журналы</w:t>
      </w:r>
      <w:r>
        <w:rPr>
          <w:i/>
          <w:sz w:val="28"/>
          <w:szCs w:val="28"/>
        </w:rPr>
        <w:t>:</w:t>
      </w:r>
      <w:r>
        <w:t xml:space="preserve"> «Качество Инновация Образования», «Все о качестве. Зарубежный опыт», «Все о качестве. Отечественные разработки», «Сертификация», «Стандарты и качество», «Мир стандартов», «Методы менеджмента качества», «Интеллектуальная собственность. Промышленная собственность», «Товаровед потребительских товаров», «Посуда», «Сте</w:t>
      </w:r>
      <w:r>
        <w:t>к</w:t>
      </w:r>
      <w:r>
        <w:t>ло и керамика», «Тара и упаковка», «Кожевенно-обувная промышленность», «Меха м</w:t>
      </w:r>
      <w:r>
        <w:t>и</w:t>
      </w:r>
      <w:r>
        <w:t xml:space="preserve">ра», «Текстильная промышленность», «Драгоценные металлы. </w:t>
      </w:r>
      <w:proofErr w:type="gramStart"/>
      <w:r>
        <w:t>Драгоценные камни», «Н</w:t>
      </w:r>
      <w:r>
        <w:t>о</w:t>
      </w:r>
      <w:r>
        <w:t>вости в мире косметики», «Менеджмент: горизонты ИСО», «Мягкое золото», «Мир меха и кожи», «Русский ювелир», «Косметический рынок сегодня», «Швейная промышле</w:t>
      </w:r>
      <w:r>
        <w:t>н</w:t>
      </w:r>
      <w:r>
        <w:t>ность», «Ювелирное обозрение», «Ювелирный мир», «Современная торговля», «Росси</w:t>
      </w:r>
      <w:r>
        <w:t>й</w:t>
      </w:r>
      <w:r>
        <w:t>ская торговля,» «Управление сбытом», «Управление продажами».</w:t>
      </w:r>
      <w:proofErr w:type="gramEnd"/>
    </w:p>
    <w:p w:rsidR="00BD3F09" w:rsidRDefault="00BD3F09" w:rsidP="00BD3F09">
      <w:pPr>
        <w:ind w:hanging="720"/>
      </w:pPr>
    </w:p>
    <w:p w:rsidR="000A2091" w:rsidRDefault="000A2091" w:rsidP="00E86524">
      <w:pPr>
        <w:jc w:val="right"/>
        <w:rPr>
          <w:sz w:val="28"/>
          <w:szCs w:val="28"/>
          <w:lang w:eastAsia="en-US"/>
        </w:rPr>
      </w:pPr>
    </w:p>
    <w:p w:rsidR="00E70DDE" w:rsidRPr="000A2091" w:rsidRDefault="000A2091" w:rsidP="000A2091">
      <w:pPr>
        <w:jc w:val="center"/>
        <w:rPr>
          <w:b/>
          <w:sz w:val="28"/>
          <w:szCs w:val="28"/>
        </w:rPr>
      </w:pPr>
      <w:r w:rsidRPr="000A2091">
        <w:rPr>
          <w:b/>
          <w:sz w:val="28"/>
          <w:szCs w:val="28"/>
        </w:rPr>
        <w:lastRenderedPageBreak/>
        <w:t>ПРИЛОЖЕНИЯ</w:t>
      </w:r>
    </w:p>
    <w:p w:rsidR="009C3414" w:rsidRDefault="00500109" w:rsidP="000A2091">
      <w:pPr>
        <w:jc w:val="center"/>
        <w:rPr>
          <w:b/>
        </w:rPr>
      </w:pPr>
      <w:r w:rsidRPr="001B6551">
        <w:rPr>
          <w:b/>
        </w:rPr>
        <w:t xml:space="preserve">ПРИЛОЖЕНИЕ </w:t>
      </w:r>
      <w:r w:rsidR="000A2091">
        <w:rPr>
          <w:b/>
        </w:rPr>
        <w:t>А</w:t>
      </w:r>
    </w:p>
    <w:p w:rsidR="007466D8" w:rsidRPr="001B6551" w:rsidRDefault="007466D8" w:rsidP="000A2091">
      <w:pPr>
        <w:jc w:val="center"/>
        <w:rPr>
          <w:b/>
        </w:rPr>
      </w:pPr>
      <w:r>
        <w:rPr>
          <w:b/>
        </w:rPr>
        <w:t>Образец титульного листа курсовой работы</w:t>
      </w:r>
    </w:p>
    <w:p w:rsidR="009C3414" w:rsidRPr="001B6551" w:rsidRDefault="009C3414" w:rsidP="009C3414">
      <w:pPr>
        <w:jc w:val="center"/>
        <w:rPr>
          <w:b/>
        </w:rPr>
      </w:pPr>
    </w:p>
    <w:p w:rsidR="002840FA" w:rsidRDefault="009C3414" w:rsidP="009C3414">
      <w:pPr>
        <w:jc w:val="center"/>
        <w:rPr>
          <w:b/>
          <w:sz w:val="20"/>
          <w:szCs w:val="20"/>
        </w:rPr>
      </w:pPr>
      <w:r w:rsidRPr="00504E09">
        <w:rPr>
          <w:b/>
          <w:sz w:val="20"/>
          <w:szCs w:val="20"/>
        </w:rPr>
        <w:t>ОБЛАСТНОЕ ГОСУДАРСТВЕННОЕ БЮДЖЕТНОЕ</w:t>
      </w:r>
    </w:p>
    <w:p w:rsidR="009C3414" w:rsidRPr="00504E09" w:rsidRDefault="009C3414" w:rsidP="009C3414">
      <w:pPr>
        <w:jc w:val="center"/>
        <w:rPr>
          <w:b/>
          <w:sz w:val="20"/>
          <w:szCs w:val="20"/>
        </w:rPr>
      </w:pPr>
      <w:r w:rsidRPr="00504E09">
        <w:rPr>
          <w:b/>
          <w:sz w:val="20"/>
          <w:szCs w:val="20"/>
        </w:rPr>
        <w:t xml:space="preserve"> </w:t>
      </w:r>
      <w:r w:rsidR="00ED64AB">
        <w:rPr>
          <w:b/>
          <w:sz w:val="20"/>
          <w:szCs w:val="20"/>
        </w:rPr>
        <w:t xml:space="preserve">ПРОФЕССИОНАЛЬНОЕ </w:t>
      </w:r>
      <w:r w:rsidRPr="00504E09">
        <w:rPr>
          <w:b/>
          <w:sz w:val="20"/>
          <w:szCs w:val="20"/>
        </w:rPr>
        <w:t xml:space="preserve">ОБРАЗОВАТЕЛЬНОЕ УЧРЕЖДЕНИЕ </w:t>
      </w:r>
    </w:p>
    <w:p w:rsidR="009C3414" w:rsidRPr="00504E09" w:rsidRDefault="00ED64AB" w:rsidP="009C341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«Ульяновский  техникум  питания  и торговли»</w:t>
      </w:r>
    </w:p>
    <w:p w:rsidR="009C3414" w:rsidRPr="00504E09" w:rsidRDefault="009C3414" w:rsidP="009C3414">
      <w:pPr>
        <w:jc w:val="center"/>
        <w:rPr>
          <w:sz w:val="22"/>
          <w:szCs w:val="22"/>
        </w:rPr>
      </w:pPr>
    </w:p>
    <w:p w:rsidR="009C3414" w:rsidRPr="00504E09" w:rsidRDefault="009C3414" w:rsidP="009C3414">
      <w:pPr>
        <w:jc w:val="center"/>
      </w:pPr>
    </w:p>
    <w:p w:rsidR="009C3414" w:rsidRPr="00504E09" w:rsidRDefault="009C3414" w:rsidP="009C3414">
      <w:pPr>
        <w:jc w:val="center"/>
      </w:pPr>
    </w:p>
    <w:p w:rsidR="009C3414" w:rsidRDefault="009C3414" w:rsidP="009C3414">
      <w:pPr>
        <w:jc w:val="center"/>
      </w:pPr>
    </w:p>
    <w:p w:rsidR="009C3414" w:rsidRPr="00504E09" w:rsidRDefault="009C3414" w:rsidP="009C3414">
      <w:pPr>
        <w:jc w:val="center"/>
        <w:rPr>
          <w:b/>
          <w:sz w:val="28"/>
          <w:szCs w:val="28"/>
        </w:rPr>
      </w:pPr>
    </w:p>
    <w:p w:rsidR="009C3414" w:rsidRPr="00504E09" w:rsidRDefault="009C3414" w:rsidP="009C3414">
      <w:pPr>
        <w:jc w:val="center"/>
        <w:rPr>
          <w:b/>
          <w:sz w:val="28"/>
          <w:szCs w:val="28"/>
        </w:rPr>
      </w:pPr>
    </w:p>
    <w:p w:rsidR="009C3414" w:rsidRPr="007466D8" w:rsidRDefault="009C3414" w:rsidP="009C3414">
      <w:pPr>
        <w:jc w:val="center"/>
        <w:rPr>
          <w:b/>
          <w:sz w:val="28"/>
          <w:szCs w:val="28"/>
        </w:rPr>
      </w:pPr>
      <w:r w:rsidRPr="007466D8">
        <w:rPr>
          <w:b/>
          <w:sz w:val="28"/>
          <w:szCs w:val="28"/>
        </w:rPr>
        <w:t>КУРСОВАЯ РАБОТА</w:t>
      </w:r>
    </w:p>
    <w:p w:rsidR="002840FA" w:rsidRPr="007466D8" w:rsidRDefault="002840FA" w:rsidP="009C3414">
      <w:pPr>
        <w:jc w:val="center"/>
        <w:rPr>
          <w:b/>
          <w:sz w:val="28"/>
          <w:szCs w:val="28"/>
        </w:rPr>
      </w:pPr>
      <w:r w:rsidRPr="007466D8">
        <w:rPr>
          <w:b/>
          <w:sz w:val="28"/>
          <w:szCs w:val="28"/>
        </w:rPr>
        <w:t xml:space="preserve">По </w:t>
      </w:r>
      <w:r w:rsidR="002F5546" w:rsidRPr="007466D8">
        <w:rPr>
          <w:b/>
          <w:sz w:val="28"/>
          <w:szCs w:val="28"/>
        </w:rPr>
        <w:t>дисциплине</w:t>
      </w:r>
    </w:p>
    <w:p w:rsidR="007466D8" w:rsidRPr="007466D8" w:rsidRDefault="007466D8" w:rsidP="007466D8">
      <w:pPr>
        <w:jc w:val="center"/>
        <w:rPr>
          <w:b/>
          <w:sz w:val="28"/>
          <w:szCs w:val="28"/>
        </w:rPr>
      </w:pPr>
      <w:r w:rsidRPr="007466D8">
        <w:rPr>
          <w:b/>
          <w:sz w:val="28"/>
          <w:szCs w:val="28"/>
        </w:rPr>
        <w:t>МДК.02.02 Товароведение потребительских товаров</w:t>
      </w:r>
    </w:p>
    <w:p w:rsidR="007466D8" w:rsidRDefault="007466D8" w:rsidP="007466D8">
      <w:pPr>
        <w:jc w:val="center"/>
        <w:rPr>
          <w:sz w:val="28"/>
          <w:szCs w:val="28"/>
        </w:rPr>
      </w:pPr>
      <w:r w:rsidRPr="007466D8">
        <w:rPr>
          <w:sz w:val="28"/>
          <w:szCs w:val="28"/>
        </w:rPr>
        <w:t xml:space="preserve">ПМ.02 Товароведение и организация экспертизы качества </w:t>
      </w:r>
    </w:p>
    <w:p w:rsidR="007466D8" w:rsidRPr="007466D8" w:rsidRDefault="007466D8" w:rsidP="007466D8">
      <w:pPr>
        <w:jc w:val="center"/>
        <w:rPr>
          <w:sz w:val="28"/>
          <w:szCs w:val="28"/>
        </w:rPr>
      </w:pPr>
      <w:r w:rsidRPr="007466D8">
        <w:rPr>
          <w:sz w:val="28"/>
          <w:szCs w:val="28"/>
        </w:rPr>
        <w:t>потребительских товаров</w:t>
      </w:r>
    </w:p>
    <w:p w:rsidR="002840FA" w:rsidRPr="007466D8" w:rsidRDefault="002840FA" w:rsidP="002840FA">
      <w:pPr>
        <w:spacing w:line="276" w:lineRule="auto"/>
        <w:rPr>
          <w:b/>
          <w:sz w:val="28"/>
          <w:szCs w:val="28"/>
        </w:rPr>
      </w:pPr>
    </w:p>
    <w:p w:rsidR="002840FA" w:rsidRPr="0092694D" w:rsidRDefault="002840FA" w:rsidP="002840FA">
      <w:r>
        <w:t xml:space="preserve">специальность  </w:t>
      </w:r>
      <w:r w:rsidR="002F5546">
        <w:t>38.02.0</w:t>
      </w:r>
      <w:r w:rsidR="000A2091">
        <w:t>8</w:t>
      </w:r>
      <w:r w:rsidR="002F5546">
        <w:t xml:space="preserve"> </w:t>
      </w:r>
      <w:r w:rsidR="002F5546" w:rsidRPr="008E5C7E">
        <w:t xml:space="preserve"> </w:t>
      </w:r>
      <w:r w:rsidR="002F5546">
        <w:rPr>
          <w:sz w:val="28"/>
          <w:szCs w:val="28"/>
        </w:rPr>
        <w:t xml:space="preserve"> </w:t>
      </w:r>
      <w:r w:rsidR="000A2091">
        <w:rPr>
          <w:sz w:val="28"/>
          <w:szCs w:val="28"/>
        </w:rPr>
        <w:t>Торговое</w:t>
      </w:r>
      <w:r w:rsidR="002F5546">
        <w:rPr>
          <w:sz w:val="28"/>
          <w:szCs w:val="28"/>
        </w:rPr>
        <w:t xml:space="preserve">  дело</w:t>
      </w:r>
    </w:p>
    <w:p w:rsidR="002840FA" w:rsidRPr="0092694D" w:rsidRDefault="002840FA" w:rsidP="002840FA">
      <w:pPr>
        <w:jc w:val="both"/>
      </w:pPr>
    </w:p>
    <w:p w:rsidR="002840FA" w:rsidRPr="0092694D" w:rsidRDefault="002840FA" w:rsidP="002840FA">
      <w:pPr>
        <w:jc w:val="both"/>
      </w:pPr>
      <w:r>
        <w:t>на тему ______________________________________________________________________</w:t>
      </w:r>
    </w:p>
    <w:p w:rsidR="009C3414" w:rsidRPr="0092694D" w:rsidRDefault="009C3414" w:rsidP="009C3414">
      <w:pPr>
        <w:jc w:val="center"/>
        <w:rPr>
          <w:b/>
        </w:rPr>
      </w:pPr>
    </w:p>
    <w:p w:rsidR="009C3414" w:rsidRPr="0092694D" w:rsidRDefault="009C3414" w:rsidP="009C3414">
      <w:pPr>
        <w:jc w:val="center"/>
        <w:rPr>
          <w:b/>
        </w:rPr>
      </w:pPr>
      <w:r w:rsidRPr="0092694D">
        <w:rPr>
          <w:b/>
        </w:rPr>
        <w:t xml:space="preserve"> </w:t>
      </w:r>
    </w:p>
    <w:p w:rsidR="009C3414" w:rsidRPr="0092694D" w:rsidRDefault="009C3414" w:rsidP="009C3414"/>
    <w:p w:rsidR="00ED64AB" w:rsidRDefault="00ED64AB" w:rsidP="009C3414">
      <w:pPr>
        <w:keepNext/>
        <w:ind w:firstLine="4820"/>
        <w:jc w:val="right"/>
      </w:pPr>
    </w:p>
    <w:p w:rsidR="002840FA" w:rsidRDefault="002840FA" w:rsidP="009C3414">
      <w:pPr>
        <w:keepNext/>
        <w:ind w:firstLine="4820"/>
        <w:jc w:val="right"/>
      </w:pPr>
    </w:p>
    <w:p w:rsidR="002840FA" w:rsidRDefault="002840FA" w:rsidP="009C3414">
      <w:pPr>
        <w:keepNext/>
        <w:ind w:firstLine="4820"/>
        <w:jc w:val="right"/>
      </w:pPr>
    </w:p>
    <w:p w:rsidR="002840FA" w:rsidRDefault="002840FA" w:rsidP="009C3414">
      <w:pPr>
        <w:keepNext/>
        <w:ind w:firstLine="4820"/>
        <w:jc w:val="right"/>
      </w:pPr>
    </w:p>
    <w:p w:rsidR="002840FA" w:rsidRDefault="002840FA" w:rsidP="009C3414">
      <w:pPr>
        <w:keepNext/>
        <w:ind w:firstLine="4820"/>
        <w:jc w:val="right"/>
      </w:pPr>
    </w:p>
    <w:p w:rsidR="002840FA" w:rsidRPr="00606536" w:rsidRDefault="002840FA" w:rsidP="00667A29">
      <w:pPr>
        <w:jc w:val="right"/>
      </w:pPr>
      <w:r w:rsidRPr="00606536">
        <w:t>Работу выполнил:</w:t>
      </w:r>
    </w:p>
    <w:p w:rsidR="002840FA" w:rsidRPr="00606536" w:rsidRDefault="002840FA" w:rsidP="00667A29">
      <w:pPr>
        <w:jc w:val="right"/>
      </w:pPr>
      <w:r w:rsidRPr="00606536">
        <w:t>________________________________________</w:t>
      </w:r>
    </w:p>
    <w:p w:rsidR="002840FA" w:rsidRPr="00606536" w:rsidRDefault="002840FA" w:rsidP="00667A29">
      <w:pPr>
        <w:jc w:val="right"/>
      </w:pPr>
      <w:r w:rsidRPr="00606536">
        <w:rPr>
          <w:sz w:val="18"/>
        </w:rPr>
        <w:t>ФИО (полностью</w:t>
      </w:r>
      <w:r w:rsidRPr="00606536">
        <w:t>)</w:t>
      </w:r>
    </w:p>
    <w:p w:rsidR="002840FA" w:rsidRPr="00606536" w:rsidRDefault="002840FA" w:rsidP="00667A29">
      <w:pPr>
        <w:jc w:val="right"/>
      </w:pPr>
      <w:r w:rsidRPr="00606536">
        <w:t>Студен</w:t>
      </w:r>
      <w:proofErr w:type="gramStart"/>
      <w:r w:rsidRPr="00606536">
        <w:t>т(</w:t>
      </w:r>
      <w:proofErr w:type="gramEnd"/>
      <w:r w:rsidRPr="00606536">
        <w:t>ка) __ курса __ группы</w:t>
      </w:r>
    </w:p>
    <w:p w:rsidR="002840FA" w:rsidRPr="00606536" w:rsidRDefault="002840FA" w:rsidP="00667A29">
      <w:pPr>
        <w:jc w:val="right"/>
      </w:pPr>
      <w:r w:rsidRPr="00606536">
        <w:tab/>
      </w:r>
    </w:p>
    <w:p w:rsidR="002840FA" w:rsidRPr="00606536" w:rsidRDefault="002840FA" w:rsidP="00667A29">
      <w:pPr>
        <w:jc w:val="right"/>
      </w:pPr>
      <w:r w:rsidRPr="00606536">
        <w:t>Руководитель работы:</w:t>
      </w:r>
    </w:p>
    <w:p w:rsidR="002840FA" w:rsidRPr="002840FA" w:rsidRDefault="000A2091" w:rsidP="00667A29">
      <w:pPr>
        <w:jc w:val="right"/>
        <w:rPr>
          <w:b/>
        </w:rPr>
      </w:pPr>
      <w:r>
        <w:rPr>
          <w:b/>
        </w:rPr>
        <w:t>Черняева Лариса Владимировна</w:t>
      </w:r>
    </w:p>
    <w:p w:rsidR="002840FA" w:rsidRPr="00606536" w:rsidRDefault="002840FA" w:rsidP="00667A29">
      <w:pPr>
        <w:jc w:val="right"/>
      </w:pPr>
    </w:p>
    <w:p w:rsidR="002840FA" w:rsidRPr="00606536" w:rsidRDefault="002840FA" w:rsidP="00667A29">
      <w:pPr>
        <w:jc w:val="right"/>
      </w:pPr>
      <w:r w:rsidRPr="00606536">
        <w:t>«Допустить к защите»</w:t>
      </w:r>
    </w:p>
    <w:p w:rsidR="002840FA" w:rsidRPr="00606536" w:rsidRDefault="002840FA" w:rsidP="00667A29">
      <w:pPr>
        <w:jc w:val="right"/>
      </w:pPr>
      <w:r w:rsidRPr="00606536">
        <w:t>______________</w:t>
      </w:r>
    </w:p>
    <w:p w:rsidR="002840FA" w:rsidRPr="00606536" w:rsidRDefault="002840FA" w:rsidP="00667A29">
      <w:pPr>
        <w:jc w:val="right"/>
        <w:rPr>
          <w:sz w:val="18"/>
        </w:rPr>
      </w:pPr>
      <w:r w:rsidRPr="00606536">
        <w:rPr>
          <w:sz w:val="18"/>
        </w:rPr>
        <w:t xml:space="preserve">(подпись руководителя) </w:t>
      </w:r>
    </w:p>
    <w:p w:rsidR="002840FA" w:rsidRPr="00606536" w:rsidRDefault="002840FA" w:rsidP="00667A29">
      <w:pPr>
        <w:jc w:val="both"/>
      </w:pPr>
    </w:p>
    <w:p w:rsidR="002840FA" w:rsidRDefault="002840FA" w:rsidP="009C3414">
      <w:pPr>
        <w:keepNext/>
        <w:ind w:firstLine="4820"/>
        <w:jc w:val="right"/>
      </w:pPr>
    </w:p>
    <w:p w:rsidR="006E7F92" w:rsidRPr="00F2312E" w:rsidRDefault="006E7F92" w:rsidP="009C3414">
      <w:pPr>
        <w:keepNext/>
        <w:ind w:firstLine="4820"/>
        <w:jc w:val="right"/>
        <w:rPr>
          <w:b/>
          <w:sz w:val="16"/>
          <w:szCs w:val="16"/>
        </w:rPr>
      </w:pPr>
    </w:p>
    <w:p w:rsidR="006E7F92" w:rsidRPr="00F2312E" w:rsidRDefault="009C3414" w:rsidP="009C3414">
      <w:pPr>
        <w:jc w:val="center"/>
      </w:pPr>
      <w:r w:rsidRPr="00504E1F">
        <w:t xml:space="preserve">                                                                                     </w:t>
      </w:r>
    </w:p>
    <w:p w:rsidR="008E05D9" w:rsidRDefault="008E05D9" w:rsidP="00F30B0F">
      <w:pPr>
        <w:jc w:val="right"/>
      </w:pPr>
    </w:p>
    <w:p w:rsidR="002840FA" w:rsidRDefault="002840FA" w:rsidP="00F30B0F">
      <w:pPr>
        <w:jc w:val="right"/>
      </w:pPr>
    </w:p>
    <w:p w:rsidR="002840FA" w:rsidRDefault="002840FA" w:rsidP="00F30B0F">
      <w:pPr>
        <w:jc w:val="right"/>
      </w:pPr>
    </w:p>
    <w:p w:rsidR="002840FA" w:rsidRDefault="00B148F2" w:rsidP="002840FA">
      <w:pPr>
        <w:jc w:val="center"/>
      </w:pPr>
      <w:r>
        <w:t>Ульяновск, 202</w:t>
      </w:r>
      <w:r w:rsidR="000A2091">
        <w:t>5</w:t>
      </w:r>
      <w:r w:rsidR="002840FA" w:rsidRPr="00606536">
        <w:t> </w:t>
      </w:r>
    </w:p>
    <w:p w:rsidR="00667A29" w:rsidRDefault="00667A29" w:rsidP="000A2091">
      <w:pPr>
        <w:jc w:val="center"/>
        <w:rPr>
          <w:b/>
          <w:sz w:val="20"/>
          <w:szCs w:val="20"/>
        </w:rPr>
      </w:pPr>
    </w:p>
    <w:p w:rsidR="001B6551" w:rsidRPr="00667A29" w:rsidRDefault="001B6551" w:rsidP="000A2091">
      <w:pPr>
        <w:jc w:val="center"/>
        <w:rPr>
          <w:b/>
        </w:rPr>
      </w:pPr>
      <w:r w:rsidRPr="00667A29">
        <w:rPr>
          <w:b/>
        </w:rPr>
        <w:lastRenderedPageBreak/>
        <w:t xml:space="preserve">ПРИЛОЖЕНИЕ </w:t>
      </w:r>
      <w:r w:rsidR="000A2091" w:rsidRPr="00667A29">
        <w:rPr>
          <w:b/>
        </w:rPr>
        <w:t>Б</w:t>
      </w:r>
    </w:p>
    <w:p w:rsidR="007466D8" w:rsidRPr="00667A29" w:rsidRDefault="007466D8" w:rsidP="000A2091">
      <w:pPr>
        <w:jc w:val="center"/>
        <w:rPr>
          <w:b/>
        </w:rPr>
      </w:pPr>
      <w:r w:rsidRPr="00667A29">
        <w:rPr>
          <w:b/>
        </w:rPr>
        <w:t>Образец оформления задания на курсовую работу</w:t>
      </w:r>
    </w:p>
    <w:p w:rsidR="007466D8" w:rsidRDefault="007466D8" w:rsidP="000A2091">
      <w:pPr>
        <w:jc w:val="center"/>
        <w:rPr>
          <w:b/>
          <w:sz w:val="20"/>
          <w:szCs w:val="20"/>
        </w:rPr>
      </w:pPr>
    </w:p>
    <w:p w:rsidR="00C15BA5" w:rsidRDefault="00C15BA5" w:rsidP="00C15BA5">
      <w:pPr>
        <w:jc w:val="center"/>
        <w:rPr>
          <w:b/>
          <w:sz w:val="20"/>
          <w:szCs w:val="20"/>
        </w:rPr>
      </w:pPr>
      <w:r w:rsidRPr="00504E09">
        <w:rPr>
          <w:b/>
          <w:sz w:val="20"/>
          <w:szCs w:val="20"/>
        </w:rPr>
        <w:t>ОБЛАСТНОЕ ГОСУДАРСТВЕННОЕ БЮДЖЕТНОЕ</w:t>
      </w:r>
    </w:p>
    <w:p w:rsidR="00C15BA5" w:rsidRPr="00504E09" w:rsidRDefault="00C15BA5" w:rsidP="00C15BA5">
      <w:pPr>
        <w:jc w:val="center"/>
        <w:rPr>
          <w:b/>
          <w:sz w:val="20"/>
          <w:szCs w:val="20"/>
        </w:rPr>
      </w:pPr>
      <w:r w:rsidRPr="00504E0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ПРОФЕССИОНАЛЬНОЕ </w:t>
      </w:r>
      <w:r w:rsidRPr="00504E09">
        <w:rPr>
          <w:b/>
          <w:sz w:val="20"/>
          <w:szCs w:val="20"/>
        </w:rPr>
        <w:t xml:space="preserve">ОБРАЗОВАТЕЛЬНОЕ УЧРЕЖДЕНИЕ </w:t>
      </w:r>
    </w:p>
    <w:p w:rsidR="00C15BA5" w:rsidRPr="00504E09" w:rsidRDefault="00C15BA5" w:rsidP="00C15BA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«Ульяновский  техникум  питания  и торговли»</w:t>
      </w:r>
    </w:p>
    <w:p w:rsidR="009C3414" w:rsidRPr="009508D0" w:rsidRDefault="009C3414" w:rsidP="00C15BA5">
      <w:pPr>
        <w:jc w:val="right"/>
        <w:rPr>
          <w:sz w:val="20"/>
          <w:szCs w:val="20"/>
        </w:rPr>
      </w:pPr>
      <w:r w:rsidRPr="001B6551">
        <w:rPr>
          <w:sz w:val="20"/>
          <w:szCs w:val="20"/>
        </w:rPr>
        <w:t xml:space="preserve"> УТ</w:t>
      </w:r>
      <w:r w:rsidRPr="009508D0">
        <w:rPr>
          <w:sz w:val="20"/>
          <w:szCs w:val="20"/>
        </w:rPr>
        <w:t>ВЕРЖДАЮ</w:t>
      </w:r>
    </w:p>
    <w:p w:rsidR="009C3414" w:rsidRPr="009508D0" w:rsidRDefault="009C3414" w:rsidP="00F30B0F">
      <w:pPr>
        <w:jc w:val="right"/>
        <w:rPr>
          <w:sz w:val="20"/>
          <w:szCs w:val="20"/>
        </w:rPr>
      </w:pPr>
      <w:r w:rsidRPr="009508D0">
        <w:rPr>
          <w:sz w:val="20"/>
          <w:szCs w:val="20"/>
        </w:rPr>
        <w:t xml:space="preserve">                                                                                           </w:t>
      </w:r>
      <w:proofErr w:type="spellStart"/>
      <w:r w:rsidRPr="009508D0">
        <w:rPr>
          <w:sz w:val="20"/>
          <w:szCs w:val="20"/>
        </w:rPr>
        <w:t>Зам</w:t>
      </w:r>
      <w:proofErr w:type="gramStart"/>
      <w:r w:rsidRPr="009508D0">
        <w:rPr>
          <w:sz w:val="20"/>
          <w:szCs w:val="20"/>
        </w:rPr>
        <w:t>.д</w:t>
      </w:r>
      <w:proofErr w:type="gramEnd"/>
      <w:r w:rsidRPr="009508D0">
        <w:rPr>
          <w:sz w:val="20"/>
          <w:szCs w:val="20"/>
        </w:rPr>
        <w:t>иректора</w:t>
      </w:r>
      <w:proofErr w:type="spellEnd"/>
      <w:r w:rsidRPr="009508D0">
        <w:rPr>
          <w:sz w:val="20"/>
          <w:szCs w:val="20"/>
        </w:rPr>
        <w:t xml:space="preserve">  по УР </w:t>
      </w:r>
    </w:p>
    <w:p w:rsidR="009C3414" w:rsidRPr="009508D0" w:rsidRDefault="009C3414" w:rsidP="00F30B0F">
      <w:pPr>
        <w:jc w:val="right"/>
        <w:rPr>
          <w:sz w:val="20"/>
          <w:szCs w:val="20"/>
        </w:rPr>
      </w:pPr>
      <w:r w:rsidRPr="009508D0">
        <w:rPr>
          <w:sz w:val="20"/>
          <w:szCs w:val="20"/>
        </w:rPr>
        <w:t xml:space="preserve">                                                                                      ___________Ю.Ю. </w:t>
      </w:r>
      <w:proofErr w:type="spellStart"/>
      <w:r w:rsidRPr="009508D0">
        <w:rPr>
          <w:sz w:val="20"/>
          <w:szCs w:val="20"/>
        </w:rPr>
        <w:t>Бесова</w:t>
      </w:r>
      <w:proofErr w:type="spellEnd"/>
    </w:p>
    <w:p w:rsidR="009C3414" w:rsidRPr="009508D0" w:rsidRDefault="009C3414" w:rsidP="00F30B0F">
      <w:pPr>
        <w:jc w:val="right"/>
        <w:rPr>
          <w:sz w:val="20"/>
          <w:szCs w:val="20"/>
        </w:rPr>
      </w:pPr>
      <w:r w:rsidRPr="009508D0">
        <w:rPr>
          <w:sz w:val="20"/>
          <w:szCs w:val="20"/>
        </w:rPr>
        <w:t xml:space="preserve">                                                 </w:t>
      </w:r>
      <w:r w:rsidR="00ED64AB" w:rsidRPr="009508D0">
        <w:rPr>
          <w:sz w:val="20"/>
          <w:szCs w:val="20"/>
        </w:rPr>
        <w:t xml:space="preserve">                           </w:t>
      </w:r>
      <w:r w:rsidR="007466D8">
        <w:rPr>
          <w:sz w:val="20"/>
          <w:szCs w:val="20"/>
        </w:rPr>
        <w:t xml:space="preserve"> 25</w:t>
      </w:r>
      <w:r w:rsidR="00BC6625">
        <w:rPr>
          <w:sz w:val="20"/>
          <w:szCs w:val="20"/>
        </w:rPr>
        <w:t xml:space="preserve">   </w:t>
      </w:r>
      <w:r w:rsidR="007466D8">
        <w:rPr>
          <w:sz w:val="20"/>
          <w:szCs w:val="20"/>
        </w:rPr>
        <w:t>октября</w:t>
      </w:r>
      <w:r w:rsidR="008E05D9" w:rsidRPr="009508D0">
        <w:rPr>
          <w:sz w:val="20"/>
          <w:szCs w:val="20"/>
        </w:rPr>
        <w:t xml:space="preserve">  20</w:t>
      </w:r>
      <w:r w:rsidR="00BC6625">
        <w:rPr>
          <w:sz w:val="20"/>
          <w:szCs w:val="20"/>
        </w:rPr>
        <w:t>2</w:t>
      </w:r>
      <w:r w:rsidR="000A2091">
        <w:rPr>
          <w:sz w:val="20"/>
          <w:szCs w:val="20"/>
        </w:rPr>
        <w:t>5</w:t>
      </w:r>
    </w:p>
    <w:p w:rsidR="009C3414" w:rsidRPr="009508D0" w:rsidRDefault="009C3414" w:rsidP="009C3414">
      <w:pPr>
        <w:keepNext/>
        <w:jc w:val="center"/>
        <w:outlineLvl w:val="0"/>
        <w:rPr>
          <w:b/>
        </w:rPr>
      </w:pPr>
      <w:r w:rsidRPr="009508D0">
        <w:rPr>
          <w:b/>
          <w:caps/>
        </w:rPr>
        <w:t xml:space="preserve">Задание </w:t>
      </w:r>
      <w:r w:rsidR="00C15BA5" w:rsidRPr="009508D0">
        <w:rPr>
          <w:b/>
          <w:caps/>
        </w:rPr>
        <w:t xml:space="preserve"> </w:t>
      </w:r>
      <w:r w:rsidRPr="009508D0">
        <w:rPr>
          <w:b/>
        </w:rPr>
        <w:t>на курсовую работу</w:t>
      </w:r>
    </w:p>
    <w:p w:rsidR="000A2091" w:rsidRDefault="000A2091" w:rsidP="002F5546"/>
    <w:p w:rsidR="007466D8" w:rsidRDefault="009C3414" w:rsidP="007466D8">
      <w:pPr>
        <w:rPr>
          <w:sz w:val="28"/>
          <w:szCs w:val="28"/>
        </w:rPr>
      </w:pPr>
      <w:r w:rsidRPr="009508D0">
        <w:t xml:space="preserve">по  </w:t>
      </w:r>
      <w:r w:rsidR="00667A29">
        <w:t xml:space="preserve">дисциплине </w:t>
      </w:r>
      <w:r w:rsidR="007466D8">
        <w:rPr>
          <w:sz w:val="28"/>
          <w:szCs w:val="28"/>
        </w:rPr>
        <w:t>МДК.02.02 Товароведение потребительских товаров</w:t>
      </w:r>
    </w:p>
    <w:p w:rsidR="002849BF" w:rsidRPr="009508D0" w:rsidRDefault="002849BF" w:rsidP="002849BF">
      <w:r w:rsidRPr="009508D0">
        <w:t>специальность  38.02.0</w:t>
      </w:r>
      <w:r w:rsidR="000A2091">
        <w:t>8</w:t>
      </w:r>
      <w:r w:rsidRPr="009508D0">
        <w:t xml:space="preserve">  </w:t>
      </w:r>
      <w:r w:rsidRPr="009508D0">
        <w:rPr>
          <w:sz w:val="28"/>
          <w:szCs w:val="28"/>
        </w:rPr>
        <w:t xml:space="preserve"> </w:t>
      </w:r>
      <w:r w:rsidR="007466D8">
        <w:rPr>
          <w:sz w:val="28"/>
          <w:szCs w:val="28"/>
        </w:rPr>
        <w:t>Торговое</w:t>
      </w:r>
      <w:r w:rsidRPr="009508D0">
        <w:rPr>
          <w:sz w:val="28"/>
          <w:szCs w:val="28"/>
        </w:rPr>
        <w:t xml:space="preserve">  дело</w:t>
      </w:r>
    </w:p>
    <w:p w:rsidR="009C3414" w:rsidRPr="009508D0" w:rsidRDefault="009C3414" w:rsidP="009C3414">
      <w:pPr>
        <w:keepNext/>
        <w:jc w:val="both"/>
        <w:outlineLvl w:val="1"/>
        <w:rPr>
          <w:b/>
        </w:rPr>
      </w:pPr>
      <w:r w:rsidRPr="009508D0">
        <w:t>Обучающейс</w:t>
      </w:r>
      <w:proofErr w:type="gramStart"/>
      <w:r w:rsidRPr="009508D0">
        <w:t>я(</w:t>
      </w:r>
      <w:proofErr w:type="spellStart"/>
      <w:proofErr w:type="gramEnd"/>
      <w:r w:rsidRPr="009508D0">
        <w:t>гося</w:t>
      </w:r>
      <w:proofErr w:type="spellEnd"/>
      <w:r w:rsidRPr="009508D0">
        <w:t xml:space="preserve">) _____________________________________________________  </w:t>
      </w:r>
    </w:p>
    <w:p w:rsidR="009C3414" w:rsidRPr="009508D0" w:rsidRDefault="009C3414" w:rsidP="009C3414">
      <w:pPr>
        <w:pStyle w:val="11"/>
        <w:spacing w:line="276" w:lineRule="auto"/>
        <w:jc w:val="both"/>
        <w:rPr>
          <w:b/>
        </w:rPr>
      </w:pPr>
      <w:r w:rsidRPr="009508D0">
        <w:rPr>
          <w:b/>
        </w:rPr>
        <w:t>1.Тема курсовой работы_________________________________________________</w:t>
      </w:r>
    </w:p>
    <w:p w:rsidR="009C3414" w:rsidRPr="009508D0" w:rsidRDefault="009C3414" w:rsidP="009C3414">
      <w:pPr>
        <w:keepNext/>
        <w:jc w:val="both"/>
        <w:rPr>
          <w:b/>
        </w:rPr>
      </w:pPr>
      <w:r w:rsidRPr="009508D0">
        <w:rPr>
          <w:b/>
        </w:rPr>
        <w:t>2.Срок сдачи студентом законченной курсов</w:t>
      </w:r>
      <w:r w:rsidR="00E63826" w:rsidRPr="009508D0">
        <w:rPr>
          <w:b/>
        </w:rPr>
        <w:t xml:space="preserve">ой работ </w:t>
      </w:r>
      <w:r w:rsidR="00BC6625">
        <w:rPr>
          <w:b/>
        </w:rPr>
        <w:t xml:space="preserve">  </w:t>
      </w:r>
      <w:r w:rsidR="007466D8">
        <w:rPr>
          <w:b/>
          <w:color w:val="00B0F0"/>
        </w:rPr>
        <w:t>24</w:t>
      </w:r>
      <w:r w:rsidR="00BC6625" w:rsidRPr="000A2091">
        <w:rPr>
          <w:b/>
          <w:color w:val="00B0F0"/>
        </w:rPr>
        <w:t>.12.202</w:t>
      </w:r>
      <w:r w:rsidR="007466D8">
        <w:rPr>
          <w:b/>
          <w:color w:val="00B0F0"/>
        </w:rPr>
        <w:t>5</w:t>
      </w:r>
    </w:p>
    <w:p w:rsidR="009C3414" w:rsidRPr="00C012D3" w:rsidRDefault="009C3414" w:rsidP="009C3414">
      <w:pPr>
        <w:keepNext/>
        <w:jc w:val="both"/>
      </w:pPr>
      <w:r w:rsidRPr="00C012D3">
        <w:rPr>
          <w:b/>
        </w:rPr>
        <w:t>3.Исходные данные</w:t>
      </w:r>
      <w:r w:rsidRPr="00C012D3">
        <w:t xml:space="preserve"> -    </w:t>
      </w:r>
      <w:r w:rsidR="000C7892" w:rsidRPr="00C012D3">
        <w:t>данные  базы  практики  производственного  обучения</w:t>
      </w:r>
      <w:r w:rsidR="00C15BA5" w:rsidRPr="00C012D3">
        <w:t>.</w:t>
      </w:r>
    </w:p>
    <w:p w:rsidR="009C3414" w:rsidRDefault="009C3414" w:rsidP="009C3414">
      <w:pPr>
        <w:keepNext/>
        <w:jc w:val="both"/>
        <w:rPr>
          <w:b/>
        </w:rPr>
      </w:pPr>
      <w:r w:rsidRPr="00504E1F">
        <w:rPr>
          <w:b/>
        </w:rPr>
        <w:t>4</w:t>
      </w:r>
      <w:r w:rsidR="000A2091">
        <w:rPr>
          <w:b/>
        </w:rPr>
        <w:t xml:space="preserve">. </w:t>
      </w:r>
      <w:r w:rsidRPr="00504E1F">
        <w:rPr>
          <w:b/>
        </w:rPr>
        <w:t>Перечень подлежащих разработке задач/вопросо</w:t>
      </w:r>
      <w:r>
        <w:rPr>
          <w:b/>
        </w:rPr>
        <w:t>в:</w:t>
      </w:r>
    </w:p>
    <w:p w:rsidR="00FA0FA8" w:rsidRPr="000A2091" w:rsidRDefault="00FA0FA8" w:rsidP="00FA0FA8">
      <w:pPr>
        <w:tabs>
          <w:tab w:val="right" w:pos="9355"/>
        </w:tabs>
        <w:rPr>
          <w:color w:val="00B0F0"/>
        </w:rPr>
      </w:pPr>
      <w:r w:rsidRPr="000A2091">
        <w:rPr>
          <w:b/>
          <w:color w:val="00B0F0"/>
        </w:rPr>
        <w:t xml:space="preserve">1.  </w:t>
      </w:r>
      <w:r w:rsidR="00667A29">
        <w:rPr>
          <w:b/>
          <w:color w:val="00B0F0"/>
        </w:rPr>
        <w:t>……………..</w:t>
      </w:r>
    </w:p>
    <w:p w:rsidR="00FA0FA8" w:rsidRPr="000A2091" w:rsidRDefault="00FA0FA8" w:rsidP="00FA0FA8">
      <w:pPr>
        <w:tabs>
          <w:tab w:val="right" w:pos="9355"/>
        </w:tabs>
        <w:rPr>
          <w:b/>
          <w:color w:val="00B0F0"/>
        </w:rPr>
      </w:pPr>
      <w:r w:rsidRPr="000A2091">
        <w:rPr>
          <w:b/>
          <w:color w:val="00B0F0"/>
        </w:rPr>
        <w:t xml:space="preserve">2.  </w:t>
      </w:r>
      <w:r w:rsidR="00667A29">
        <w:rPr>
          <w:b/>
          <w:color w:val="00B0F0"/>
        </w:rPr>
        <w:t>…………….</w:t>
      </w:r>
    </w:p>
    <w:p w:rsidR="00FA0FA8" w:rsidRPr="000A2091" w:rsidRDefault="00FA0FA8" w:rsidP="00FA0FA8">
      <w:pPr>
        <w:tabs>
          <w:tab w:val="right" w:pos="9355"/>
        </w:tabs>
        <w:rPr>
          <w:color w:val="00B0F0"/>
        </w:rPr>
      </w:pPr>
      <w:r w:rsidRPr="000A2091">
        <w:rPr>
          <w:color w:val="00B0F0"/>
        </w:rPr>
        <w:t xml:space="preserve">- </w:t>
      </w:r>
      <w:r w:rsidR="00667A29">
        <w:rPr>
          <w:color w:val="00B0F0"/>
        </w:rPr>
        <w:t>…………………..</w:t>
      </w:r>
    </w:p>
    <w:p w:rsidR="00FA0FA8" w:rsidRPr="000A2091" w:rsidRDefault="002849BF" w:rsidP="00FA0FA8">
      <w:pPr>
        <w:tabs>
          <w:tab w:val="right" w:pos="9355"/>
        </w:tabs>
        <w:rPr>
          <w:color w:val="00B0F0"/>
        </w:rPr>
      </w:pPr>
      <w:r w:rsidRPr="000A2091">
        <w:rPr>
          <w:color w:val="00B0F0"/>
        </w:rPr>
        <w:t xml:space="preserve">- </w:t>
      </w:r>
      <w:r w:rsidR="00667A29">
        <w:rPr>
          <w:color w:val="00B0F0"/>
        </w:rPr>
        <w:t>……………………</w:t>
      </w:r>
    </w:p>
    <w:p w:rsidR="00FA0FA8" w:rsidRPr="000A2091" w:rsidRDefault="00FA0FA8" w:rsidP="00FA0FA8">
      <w:pPr>
        <w:tabs>
          <w:tab w:val="right" w:pos="9355"/>
        </w:tabs>
        <w:rPr>
          <w:color w:val="00B0F0"/>
        </w:rPr>
      </w:pPr>
      <w:r w:rsidRPr="000A2091">
        <w:rPr>
          <w:color w:val="00B0F0"/>
        </w:rPr>
        <w:t xml:space="preserve">- </w:t>
      </w:r>
      <w:r w:rsidR="00667A29">
        <w:rPr>
          <w:color w:val="00B0F0"/>
        </w:rPr>
        <w:t>……………………</w:t>
      </w:r>
      <w:r w:rsidRPr="000A2091">
        <w:rPr>
          <w:color w:val="00B0F0"/>
        </w:rPr>
        <w:t>.</w:t>
      </w:r>
    </w:p>
    <w:p w:rsidR="00FA0FA8" w:rsidRPr="000A2091" w:rsidRDefault="00FA0FA8" w:rsidP="00FA0FA8">
      <w:pPr>
        <w:tabs>
          <w:tab w:val="right" w:pos="9355"/>
        </w:tabs>
        <w:rPr>
          <w:b/>
          <w:color w:val="00B0F0"/>
          <w:lang w:eastAsia="en-US"/>
        </w:rPr>
      </w:pPr>
      <w:r w:rsidRPr="000A2091">
        <w:rPr>
          <w:color w:val="00B0F0"/>
        </w:rPr>
        <w:t xml:space="preserve"> </w:t>
      </w:r>
      <w:r w:rsidRPr="000A2091">
        <w:rPr>
          <w:b/>
          <w:color w:val="00B0F0"/>
        </w:rPr>
        <w:t>3</w:t>
      </w:r>
      <w:r w:rsidR="00667A29">
        <w:rPr>
          <w:b/>
          <w:color w:val="00B0F0"/>
        </w:rPr>
        <w:t>…………………</w:t>
      </w:r>
    </w:p>
    <w:p w:rsidR="002849BF" w:rsidRPr="000A2091" w:rsidRDefault="00B05F25" w:rsidP="002849BF">
      <w:pPr>
        <w:tabs>
          <w:tab w:val="right" w:pos="9355"/>
        </w:tabs>
        <w:rPr>
          <w:color w:val="00B0F0"/>
          <w:lang w:eastAsia="en-US"/>
        </w:rPr>
      </w:pPr>
      <w:r w:rsidRPr="000A2091">
        <w:rPr>
          <w:color w:val="00B0F0"/>
          <w:lang w:eastAsia="en-US"/>
        </w:rPr>
        <w:t xml:space="preserve"> - </w:t>
      </w:r>
      <w:r w:rsidR="00667A29">
        <w:rPr>
          <w:color w:val="00B0F0"/>
          <w:lang w:eastAsia="en-US"/>
        </w:rPr>
        <w:t>…………………..</w:t>
      </w:r>
    </w:p>
    <w:p w:rsidR="00FA0FA8" w:rsidRPr="000A2091" w:rsidRDefault="002849BF" w:rsidP="002849BF">
      <w:pPr>
        <w:tabs>
          <w:tab w:val="right" w:pos="9355"/>
        </w:tabs>
        <w:rPr>
          <w:b/>
          <w:color w:val="00B0F0"/>
          <w:sz w:val="20"/>
          <w:szCs w:val="20"/>
        </w:rPr>
      </w:pPr>
      <w:r w:rsidRPr="000A2091">
        <w:rPr>
          <w:color w:val="00B0F0"/>
          <w:lang w:eastAsia="en-US"/>
        </w:rPr>
        <w:t xml:space="preserve">- </w:t>
      </w:r>
      <w:r w:rsidR="00667A29">
        <w:rPr>
          <w:color w:val="00B0F0"/>
          <w:lang w:eastAsia="en-US"/>
        </w:rPr>
        <w:t>………………….</w:t>
      </w:r>
      <w:r w:rsidR="00FA0FA8" w:rsidRPr="000A2091">
        <w:rPr>
          <w:color w:val="00B0F0"/>
        </w:rPr>
        <w:t xml:space="preserve"> </w:t>
      </w:r>
    </w:p>
    <w:p w:rsidR="00FA0FA8" w:rsidRPr="007466D8" w:rsidRDefault="002849BF" w:rsidP="00FA0FA8">
      <w:pPr>
        <w:rPr>
          <w:b/>
          <w:color w:val="00B0F0"/>
        </w:rPr>
      </w:pPr>
      <w:r>
        <w:rPr>
          <w:b/>
        </w:rPr>
        <w:t>4</w:t>
      </w:r>
      <w:r w:rsidR="0061520E">
        <w:rPr>
          <w:b/>
        </w:rPr>
        <w:t xml:space="preserve"> . </w:t>
      </w:r>
      <w:r w:rsidR="00667A29">
        <w:rPr>
          <w:b/>
          <w:color w:val="00B0F0"/>
        </w:rPr>
        <w:t>…………………..</w:t>
      </w:r>
    </w:p>
    <w:p w:rsidR="009C3414" w:rsidRPr="000A2091" w:rsidRDefault="00ED64AB" w:rsidP="009C3414">
      <w:pPr>
        <w:tabs>
          <w:tab w:val="left" w:pos="708"/>
          <w:tab w:val="right" w:pos="9355"/>
        </w:tabs>
      </w:pPr>
      <w:r>
        <w:t xml:space="preserve">Дата выдачи задания </w:t>
      </w:r>
      <w:r w:rsidR="007C291D">
        <w:rPr>
          <w:b/>
        </w:rPr>
        <w:t>«</w:t>
      </w:r>
      <w:r w:rsidR="007466D8">
        <w:rPr>
          <w:b/>
        </w:rPr>
        <w:t>25</w:t>
      </w:r>
      <w:r w:rsidR="00B05F25" w:rsidRPr="000A2091">
        <w:rPr>
          <w:b/>
        </w:rPr>
        <w:t xml:space="preserve">»   </w:t>
      </w:r>
      <w:r w:rsidR="000A2091" w:rsidRPr="000A2091">
        <w:rPr>
          <w:b/>
        </w:rPr>
        <w:t>окт</w:t>
      </w:r>
      <w:r w:rsidR="00B05F25" w:rsidRPr="000A2091">
        <w:rPr>
          <w:b/>
        </w:rPr>
        <w:t>ября  202</w:t>
      </w:r>
      <w:r w:rsidR="000A2091" w:rsidRPr="000A2091">
        <w:rPr>
          <w:b/>
        </w:rPr>
        <w:t>5</w:t>
      </w:r>
      <w:r w:rsidR="009C3414" w:rsidRPr="000A2091">
        <w:rPr>
          <w:b/>
        </w:rPr>
        <w:t xml:space="preserve"> г.</w:t>
      </w:r>
    </w:p>
    <w:p w:rsidR="009C3414" w:rsidRPr="00504E1F" w:rsidRDefault="009C3414" w:rsidP="009C3414">
      <w:pPr>
        <w:keepNext/>
        <w:jc w:val="both"/>
      </w:pPr>
      <w:r w:rsidRPr="00504E1F">
        <w:rPr>
          <w:b/>
        </w:rPr>
        <w:t xml:space="preserve">Руководитель курсовой работы______________  </w:t>
      </w:r>
      <w:r w:rsidR="000A2091">
        <w:rPr>
          <w:b/>
        </w:rPr>
        <w:t>Черняева Лариса Владимировна</w:t>
      </w:r>
    </w:p>
    <w:p w:rsidR="009C3414" w:rsidRPr="00504E1F" w:rsidRDefault="009C3414" w:rsidP="009C3414">
      <w:pPr>
        <w:keepNext/>
        <w:jc w:val="both"/>
      </w:pPr>
      <w:r w:rsidRPr="00504E1F">
        <w:t xml:space="preserve">                                                                          </w:t>
      </w:r>
    </w:p>
    <w:p w:rsidR="009C3414" w:rsidRPr="00ED64AB" w:rsidRDefault="00ED64AB" w:rsidP="009C3414">
      <w:pPr>
        <w:keepNext/>
        <w:jc w:val="both"/>
        <w:rPr>
          <w:b/>
        </w:rPr>
      </w:pPr>
      <w:r>
        <w:t xml:space="preserve">Задание принял к исполнению </w:t>
      </w:r>
      <w:r w:rsidR="007C291D">
        <w:rPr>
          <w:b/>
        </w:rPr>
        <w:t>«</w:t>
      </w:r>
      <w:r w:rsidR="007466D8">
        <w:rPr>
          <w:b/>
        </w:rPr>
        <w:t>25</w:t>
      </w:r>
      <w:r w:rsidR="00B05F25">
        <w:rPr>
          <w:b/>
        </w:rPr>
        <w:t xml:space="preserve">»  </w:t>
      </w:r>
      <w:r w:rsidR="000A2091">
        <w:rPr>
          <w:b/>
        </w:rPr>
        <w:t>ок</w:t>
      </w:r>
      <w:r w:rsidR="00B05F25">
        <w:rPr>
          <w:b/>
        </w:rPr>
        <w:t>тября 202</w:t>
      </w:r>
      <w:r w:rsidR="000A2091">
        <w:rPr>
          <w:b/>
        </w:rPr>
        <w:t>5</w:t>
      </w:r>
      <w:r w:rsidR="009C3414" w:rsidRPr="00ED64AB">
        <w:rPr>
          <w:b/>
        </w:rPr>
        <w:t>г.</w:t>
      </w:r>
    </w:p>
    <w:p w:rsidR="009C3414" w:rsidRPr="00504E1F" w:rsidRDefault="009C3414" w:rsidP="009C3414">
      <w:pPr>
        <w:keepNext/>
        <w:jc w:val="both"/>
      </w:pPr>
      <w:r w:rsidRPr="00504E1F">
        <w:t xml:space="preserve">                                                    </w:t>
      </w:r>
      <w:r w:rsidRPr="00504E1F">
        <w:rPr>
          <w:b/>
        </w:rPr>
        <w:t>_____________________   ________________________</w:t>
      </w:r>
    </w:p>
    <w:p w:rsidR="009C3414" w:rsidRPr="007466D8" w:rsidRDefault="009C3414" w:rsidP="00754C68">
      <w:pPr>
        <w:rPr>
          <w:sz w:val="16"/>
          <w:szCs w:val="16"/>
        </w:rPr>
      </w:pPr>
      <w:r w:rsidRPr="007466D8">
        <w:rPr>
          <w:sz w:val="16"/>
          <w:szCs w:val="16"/>
        </w:rPr>
        <w:t xml:space="preserve">                                                       </w:t>
      </w:r>
      <w:r w:rsidR="007466D8">
        <w:rPr>
          <w:sz w:val="16"/>
          <w:szCs w:val="16"/>
        </w:rPr>
        <w:t xml:space="preserve">                                                </w:t>
      </w:r>
      <w:r w:rsidRPr="007466D8">
        <w:rPr>
          <w:sz w:val="16"/>
          <w:szCs w:val="16"/>
        </w:rPr>
        <w:t xml:space="preserve">      (подпись студента)                (ФИО студента)              </w:t>
      </w: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2849BF" w:rsidRDefault="002849BF" w:rsidP="009C3414">
      <w:pPr>
        <w:jc w:val="right"/>
        <w:rPr>
          <w:b/>
        </w:rPr>
      </w:pPr>
    </w:p>
    <w:p w:rsidR="00520962" w:rsidRDefault="001B6551" w:rsidP="000A2091">
      <w:pPr>
        <w:jc w:val="center"/>
        <w:rPr>
          <w:b/>
        </w:rPr>
      </w:pPr>
      <w:r w:rsidRPr="001B6551">
        <w:rPr>
          <w:b/>
        </w:rPr>
        <w:t xml:space="preserve">ПРИЛОЖЕНИЕ </w:t>
      </w:r>
      <w:proofErr w:type="gramStart"/>
      <w:r w:rsidR="000A2091">
        <w:rPr>
          <w:b/>
        </w:rPr>
        <w:t>В</w:t>
      </w:r>
      <w:proofErr w:type="gramEnd"/>
    </w:p>
    <w:p w:rsidR="007466D8" w:rsidRDefault="007466D8" w:rsidP="000A2091">
      <w:pPr>
        <w:jc w:val="center"/>
        <w:rPr>
          <w:b/>
        </w:rPr>
      </w:pPr>
      <w:r>
        <w:rPr>
          <w:b/>
        </w:rPr>
        <w:t>Образец плана-графика выполнения курсовой работы</w:t>
      </w:r>
    </w:p>
    <w:p w:rsidR="007466D8" w:rsidRPr="001B6551" w:rsidRDefault="007466D8" w:rsidP="000A2091">
      <w:pPr>
        <w:jc w:val="center"/>
        <w:rPr>
          <w:b/>
        </w:rPr>
      </w:pPr>
    </w:p>
    <w:p w:rsidR="00C15BA5" w:rsidRPr="00606536" w:rsidRDefault="00C15BA5" w:rsidP="00C15BA5">
      <w:pPr>
        <w:jc w:val="center"/>
      </w:pPr>
      <w:r w:rsidRPr="00606536">
        <w:t xml:space="preserve">ОБЛАСТНОЕ ГОСУДАРСТВЕННОЕ БЮДЖЕТНОЕ </w:t>
      </w:r>
    </w:p>
    <w:p w:rsidR="00C15BA5" w:rsidRPr="00606536" w:rsidRDefault="00C15BA5" w:rsidP="00C15BA5">
      <w:pPr>
        <w:jc w:val="center"/>
      </w:pPr>
      <w:r w:rsidRPr="00606536">
        <w:t>ПРОФЕССИОНАЛЬНОЕ ОБРАЗОВАТЕЛЬНОЕ УЧРЕЖДЕНИЕ</w:t>
      </w:r>
    </w:p>
    <w:p w:rsidR="00C15BA5" w:rsidRPr="00606536" w:rsidRDefault="00C15BA5" w:rsidP="00C15BA5">
      <w:pPr>
        <w:jc w:val="center"/>
      </w:pPr>
      <w:r w:rsidRPr="00606536">
        <w:t>«УЛЬЯНОВСКИЙ ТЕХНИКУМ ПИТАНИЯ И ТОРГОВЛИ»</w:t>
      </w:r>
    </w:p>
    <w:p w:rsidR="00C15BA5" w:rsidRDefault="00C15BA5" w:rsidP="00C15BA5">
      <w:pPr>
        <w:pStyle w:val="14"/>
        <w:spacing w:line="240" w:lineRule="auto"/>
        <w:ind w:hanging="14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</w:p>
    <w:p w:rsidR="00C15BA5" w:rsidRDefault="00C15BA5" w:rsidP="00C15BA5">
      <w:pPr>
        <w:pStyle w:val="14"/>
        <w:spacing w:line="240" w:lineRule="auto"/>
        <w:ind w:hanging="14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УТВЕРЖДАЮ</w:t>
      </w:r>
    </w:p>
    <w:p w:rsidR="00C15BA5" w:rsidRDefault="00C15BA5" w:rsidP="00C15BA5">
      <w:pPr>
        <w:pStyle w:val="14"/>
        <w:spacing w:line="240" w:lineRule="auto"/>
        <w:ind w:hanging="14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Зам. директора по УР</w:t>
      </w:r>
    </w:p>
    <w:p w:rsidR="00C15BA5" w:rsidRDefault="00C15BA5" w:rsidP="00C15BA5">
      <w:pPr>
        <w:pStyle w:val="14"/>
        <w:spacing w:line="240" w:lineRule="auto"/>
        <w:ind w:hanging="142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                       ___________Ю.Ю. </w:t>
      </w:r>
      <w:proofErr w:type="spellStart"/>
      <w:r>
        <w:rPr>
          <w:sz w:val="24"/>
          <w:szCs w:val="24"/>
        </w:rPr>
        <w:t>Бесова</w:t>
      </w:r>
      <w:proofErr w:type="spellEnd"/>
    </w:p>
    <w:p w:rsidR="00C15BA5" w:rsidRPr="00B148F2" w:rsidRDefault="00C15BA5" w:rsidP="00C15BA5">
      <w:pPr>
        <w:pStyle w:val="14"/>
        <w:spacing w:line="240" w:lineRule="auto"/>
        <w:ind w:hanging="14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="002C2F89">
        <w:rPr>
          <w:sz w:val="24"/>
          <w:szCs w:val="24"/>
        </w:rPr>
        <w:t xml:space="preserve">           </w:t>
      </w:r>
      <w:r w:rsidR="000D7C78">
        <w:rPr>
          <w:sz w:val="24"/>
          <w:szCs w:val="24"/>
        </w:rPr>
        <w:t xml:space="preserve">« </w:t>
      </w:r>
      <w:r w:rsidR="000A2091">
        <w:rPr>
          <w:sz w:val="24"/>
          <w:szCs w:val="24"/>
        </w:rPr>
        <w:t>30</w:t>
      </w:r>
      <w:r w:rsidR="000D7C78">
        <w:rPr>
          <w:sz w:val="24"/>
          <w:szCs w:val="24"/>
        </w:rPr>
        <w:t xml:space="preserve"> »  </w:t>
      </w:r>
      <w:r w:rsidR="000A2091">
        <w:rPr>
          <w:sz w:val="24"/>
          <w:szCs w:val="24"/>
        </w:rPr>
        <w:t>ок</w:t>
      </w:r>
      <w:r w:rsidR="000D7C78">
        <w:rPr>
          <w:sz w:val="24"/>
          <w:szCs w:val="24"/>
        </w:rPr>
        <w:t>тября 202</w:t>
      </w:r>
      <w:r w:rsidR="000A2091">
        <w:rPr>
          <w:sz w:val="24"/>
          <w:szCs w:val="24"/>
        </w:rPr>
        <w:t>5</w:t>
      </w:r>
      <w:r w:rsidRPr="00B148F2">
        <w:rPr>
          <w:sz w:val="24"/>
          <w:szCs w:val="24"/>
        </w:rPr>
        <w:t xml:space="preserve"> г.</w:t>
      </w:r>
    </w:p>
    <w:p w:rsidR="00C15BA5" w:rsidRPr="00606536" w:rsidRDefault="00C15BA5" w:rsidP="00C15BA5">
      <w:pPr>
        <w:ind w:left="-1276" w:right="-284"/>
        <w:jc w:val="center"/>
        <w:rPr>
          <w:rFonts w:cs="Calibri"/>
        </w:rPr>
      </w:pPr>
    </w:p>
    <w:p w:rsidR="00D914D2" w:rsidRPr="00D914D2" w:rsidRDefault="00C15BA5" w:rsidP="00C15BA5">
      <w:pPr>
        <w:widowControl w:val="0"/>
        <w:autoSpaceDE w:val="0"/>
        <w:autoSpaceDN w:val="0"/>
        <w:adjustRightInd w:val="0"/>
        <w:ind w:left="-1276" w:right="-284"/>
        <w:jc w:val="center"/>
        <w:rPr>
          <w:rFonts w:cs="Calibri"/>
          <w:b/>
          <w:sz w:val="28"/>
          <w:szCs w:val="28"/>
        </w:rPr>
      </w:pPr>
      <w:r w:rsidRPr="00D914D2">
        <w:rPr>
          <w:rFonts w:cs="Calibri"/>
          <w:b/>
          <w:sz w:val="28"/>
          <w:szCs w:val="28"/>
        </w:rPr>
        <w:t xml:space="preserve">Индивидуальный план-график </w:t>
      </w:r>
    </w:p>
    <w:p w:rsidR="00C15BA5" w:rsidRPr="00D914D2" w:rsidRDefault="00C15BA5" w:rsidP="00C15BA5">
      <w:pPr>
        <w:widowControl w:val="0"/>
        <w:autoSpaceDE w:val="0"/>
        <w:autoSpaceDN w:val="0"/>
        <w:adjustRightInd w:val="0"/>
        <w:ind w:left="-1276" w:right="-284"/>
        <w:jc w:val="center"/>
        <w:rPr>
          <w:rFonts w:cs="Calibri"/>
          <w:b/>
          <w:sz w:val="28"/>
          <w:szCs w:val="28"/>
        </w:rPr>
      </w:pPr>
      <w:r w:rsidRPr="00D914D2">
        <w:rPr>
          <w:rFonts w:cs="Calibri"/>
          <w:b/>
          <w:sz w:val="28"/>
          <w:szCs w:val="28"/>
        </w:rPr>
        <w:t>выполнения  курсовой работы</w:t>
      </w:r>
    </w:p>
    <w:p w:rsidR="000A2091" w:rsidRDefault="000A2091" w:rsidP="00956B6B">
      <w:pPr>
        <w:rPr>
          <w:b/>
          <w:bCs/>
        </w:rPr>
      </w:pPr>
    </w:p>
    <w:p w:rsidR="007466D8" w:rsidRDefault="000A2091" w:rsidP="007466D8">
      <w:pPr>
        <w:rPr>
          <w:sz w:val="28"/>
          <w:szCs w:val="28"/>
        </w:rPr>
      </w:pPr>
      <w:r w:rsidRPr="00667A29">
        <w:rPr>
          <w:bCs/>
        </w:rPr>
        <w:t>по дисциплине</w:t>
      </w:r>
      <w:r>
        <w:rPr>
          <w:b/>
          <w:bCs/>
        </w:rPr>
        <w:t xml:space="preserve"> </w:t>
      </w:r>
      <w:r w:rsidR="007466D8" w:rsidRPr="00D914D2">
        <w:rPr>
          <w:b/>
          <w:sz w:val="28"/>
          <w:szCs w:val="28"/>
        </w:rPr>
        <w:t>МДК.02.02 Товароведение потребительских товаров</w:t>
      </w:r>
    </w:p>
    <w:p w:rsidR="002849BF" w:rsidRPr="002849BF" w:rsidRDefault="002849BF" w:rsidP="002849BF">
      <w:pPr>
        <w:rPr>
          <w:b/>
        </w:rPr>
      </w:pPr>
      <w:r w:rsidRPr="00667A29">
        <w:t>специальность</w:t>
      </w:r>
      <w:r w:rsidRPr="002849BF">
        <w:rPr>
          <w:b/>
        </w:rPr>
        <w:t xml:space="preserve">  38.02.0</w:t>
      </w:r>
      <w:r w:rsidR="000A2091">
        <w:rPr>
          <w:b/>
        </w:rPr>
        <w:t>8</w:t>
      </w:r>
      <w:r w:rsidRPr="002849BF">
        <w:rPr>
          <w:b/>
        </w:rPr>
        <w:t xml:space="preserve">  </w:t>
      </w:r>
      <w:r w:rsidRPr="002849BF">
        <w:rPr>
          <w:b/>
          <w:sz w:val="28"/>
          <w:szCs w:val="28"/>
        </w:rPr>
        <w:t xml:space="preserve"> </w:t>
      </w:r>
      <w:r w:rsidR="000A2091">
        <w:rPr>
          <w:b/>
          <w:sz w:val="28"/>
          <w:szCs w:val="28"/>
        </w:rPr>
        <w:t>Торговое</w:t>
      </w:r>
      <w:r w:rsidRPr="002849BF">
        <w:rPr>
          <w:b/>
          <w:sz w:val="28"/>
          <w:szCs w:val="28"/>
        </w:rPr>
        <w:t xml:space="preserve">  дело</w:t>
      </w:r>
    </w:p>
    <w:p w:rsidR="00D914D2" w:rsidRDefault="00D914D2" w:rsidP="00C15BA5">
      <w:pPr>
        <w:widowControl w:val="0"/>
        <w:autoSpaceDE w:val="0"/>
        <w:autoSpaceDN w:val="0"/>
        <w:adjustRightInd w:val="0"/>
        <w:ind w:right="-284"/>
        <w:rPr>
          <w:rFonts w:cs="Calibri"/>
        </w:rPr>
      </w:pPr>
    </w:p>
    <w:p w:rsidR="00D914D2" w:rsidRDefault="00C15BA5" w:rsidP="00C15BA5">
      <w:pPr>
        <w:widowControl w:val="0"/>
        <w:autoSpaceDE w:val="0"/>
        <w:autoSpaceDN w:val="0"/>
        <w:adjustRightInd w:val="0"/>
        <w:ind w:right="-284"/>
        <w:rPr>
          <w:rFonts w:cs="Calibri"/>
        </w:rPr>
      </w:pPr>
      <w:r w:rsidRPr="00606536">
        <w:rPr>
          <w:rFonts w:cs="Calibri"/>
        </w:rPr>
        <w:t>Ф.И.О. обучающегося _______________</w:t>
      </w:r>
      <w:r w:rsidR="002849BF">
        <w:rPr>
          <w:rFonts w:cs="Calibri"/>
        </w:rPr>
        <w:t xml:space="preserve">____     </w:t>
      </w:r>
    </w:p>
    <w:p w:rsidR="00C15BA5" w:rsidRPr="00606536" w:rsidRDefault="002849BF" w:rsidP="00C15BA5">
      <w:pPr>
        <w:widowControl w:val="0"/>
        <w:autoSpaceDE w:val="0"/>
        <w:autoSpaceDN w:val="0"/>
        <w:adjustRightInd w:val="0"/>
        <w:ind w:right="-284"/>
        <w:rPr>
          <w:rFonts w:cs="Calibri"/>
        </w:rPr>
      </w:pPr>
      <w:r>
        <w:rPr>
          <w:rFonts w:cs="Calibri"/>
        </w:rPr>
        <w:t>Курс</w:t>
      </w:r>
      <w:r w:rsidRPr="002849BF">
        <w:rPr>
          <w:rFonts w:cs="Calibri"/>
          <w:b/>
        </w:rPr>
        <w:t xml:space="preserve"> </w:t>
      </w:r>
      <w:r w:rsidR="000A2091">
        <w:rPr>
          <w:rFonts w:cs="Calibri"/>
          <w:b/>
        </w:rPr>
        <w:t>2</w:t>
      </w:r>
      <w:r>
        <w:rPr>
          <w:rFonts w:cs="Calibri"/>
        </w:rPr>
        <w:t xml:space="preserve">  Группа  </w:t>
      </w:r>
      <w:r w:rsidR="000A2091">
        <w:rPr>
          <w:rFonts w:cs="Calibri"/>
          <w:b/>
        </w:rPr>
        <w:t>Т</w:t>
      </w:r>
      <w:r w:rsidRPr="002849BF">
        <w:rPr>
          <w:rFonts w:cs="Calibri"/>
          <w:b/>
        </w:rPr>
        <w:t>д-</w:t>
      </w:r>
      <w:r w:rsidR="000A2091">
        <w:rPr>
          <w:rFonts w:cs="Calibri"/>
          <w:b/>
        </w:rPr>
        <w:t>2</w:t>
      </w:r>
      <w:r w:rsidRPr="002849BF">
        <w:rPr>
          <w:rFonts w:cs="Calibri"/>
          <w:b/>
        </w:rPr>
        <w:t>1</w:t>
      </w:r>
      <w:r w:rsidR="00C15BA5" w:rsidRPr="002849BF">
        <w:rPr>
          <w:rFonts w:cs="Calibri"/>
          <w:b/>
        </w:rPr>
        <w:t xml:space="preserve">         </w:t>
      </w:r>
    </w:p>
    <w:p w:rsidR="00C15BA5" w:rsidRPr="00606536" w:rsidRDefault="00C15BA5" w:rsidP="00C15BA5">
      <w:pPr>
        <w:widowControl w:val="0"/>
        <w:autoSpaceDE w:val="0"/>
        <w:autoSpaceDN w:val="0"/>
        <w:adjustRightInd w:val="0"/>
        <w:ind w:left="-1276" w:right="-284"/>
        <w:rPr>
          <w:rFonts w:cs="Calibri"/>
        </w:rPr>
      </w:pPr>
      <w:r>
        <w:rPr>
          <w:rFonts w:cs="Calibri"/>
        </w:rPr>
        <w:t xml:space="preserve">                     </w:t>
      </w:r>
      <w:r w:rsidR="002849BF">
        <w:rPr>
          <w:rFonts w:cs="Calibri"/>
        </w:rPr>
        <w:t xml:space="preserve">Ф.И.О. руководителя  </w:t>
      </w:r>
      <w:r w:rsidR="000A2091">
        <w:rPr>
          <w:rFonts w:cs="Calibri"/>
          <w:b/>
        </w:rPr>
        <w:t>Черняева Лариса Владимировна</w:t>
      </w:r>
    </w:p>
    <w:p w:rsidR="00C15BA5" w:rsidRPr="00606536" w:rsidRDefault="00C15BA5" w:rsidP="00C15BA5">
      <w:pPr>
        <w:widowControl w:val="0"/>
        <w:autoSpaceDE w:val="0"/>
        <w:autoSpaceDN w:val="0"/>
        <w:adjustRightInd w:val="0"/>
        <w:ind w:hanging="1134"/>
        <w:jc w:val="both"/>
        <w:rPr>
          <w:rFonts w:cs="Calibri"/>
        </w:rPr>
      </w:pPr>
    </w:p>
    <w:tbl>
      <w:tblPr>
        <w:tblW w:w="5205" w:type="pct"/>
        <w:tblInd w:w="-3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6060"/>
        <w:gridCol w:w="1457"/>
        <w:gridCol w:w="1736"/>
      </w:tblGrid>
      <w:tr w:rsidR="00956B6B" w:rsidRPr="00606536" w:rsidTr="00C15BA5">
        <w:trPr>
          <w:cantSplit/>
          <w:trHeight w:val="1026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</w:rPr>
            </w:pPr>
            <w:r w:rsidRPr="00606536">
              <w:rPr>
                <w:rFonts w:cs="Calibri"/>
              </w:rPr>
              <w:t xml:space="preserve">№ </w:t>
            </w:r>
            <w:proofErr w:type="gramStart"/>
            <w:r w:rsidRPr="00606536">
              <w:rPr>
                <w:rFonts w:cs="Calibri"/>
              </w:rPr>
              <w:t>п</w:t>
            </w:r>
            <w:proofErr w:type="gramEnd"/>
            <w:r w:rsidRPr="00606536">
              <w:rPr>
                <w:rFonts w:cs="Calibri"/>
              </w:rPr>
              <w:t>/п</w:t>
            </w:r>
          </w:p>
        </w:tc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56B6B" w:rsidRPr="00606536" w:rsidRDefault="00956B6B" w:rsidP="00956B6B">
            <w:pPr>
              <w:ind w:right="132"/>
              <w:jc w:val="center"/>
              <w:rPr>
                <w:shd w:val="clear" w:color="auto" w:fill="FFFFFF"/>
              </w:rPr>
            </w:pPr>
            <w:r w:rsidRPr="00606536">
              <w:rPr>
                <w:shd w:val="clear" w:color="auto" w:fill="FFFFFF"/>
              </w:rPr>
              <w:t>Этапы работы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56B6B" w:rsidRPr="00606536" w:rsidRDefault="00956B6B" w:rsidP="00956B6B">
            <w:pPr>
              <w:ind w:right="132"/>
              <w:jc w:val="center"/>
              <w:rPr>
                <w:shd w:val="clear" w:color="auto" w:fill="FFFFFF"/>
              </w:rPr>
            </w:pPr>
            <w:r w:rsidRPr="00606536">
              <w:rPr>
                <w:shd w:val="clear" w:color="auto" w:fill="FFFFFF"/>
              </w:rPr>
              <w:t>Сроки</w:t>
            </w:r>
          </w:p>
          <w:p w:rsidR="00956B6B" w:rsidRPr="00606536" w:rsidRDefault="00956B6B" w:rsidP="00956B6B">
            <w:pPr>
              <w:ind w:right="132"/>
              <w:jc w:val="center"/>
              <w:rPr>
                <w:shd w:val="clear" w:color="auto" w:fill="FFFFFF"/>
              </w:rPr>
            </w:pPr>
            <w:r w:rsidRPr="00606536">
              <w:rPr>
                <w:shd w:val="clear" w:color="auto" w:fill="FFFFFF"/>
              </w:rPr>
              <w:t>выполнения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6B6B" w:rsidRPr="00606536" w:rsidRDefault="00956B6B" w:rsidP="00956B6B">
            <w:pPr>
              <w:ind w:right="132"/>
              <w:jc w:val="center"/>
              <w:rPr>
                <w:shd w:val="clear" w:color="auto" w:fill="FFFFFF"/>
              </w:rPr>
            </w:pPr>
            <w:r w:rsidRPr="00606536">
              <w:rPr>
                <w:shd w:val="clear" w:color="auto" w:fill="FFFFFF"/>
              </w:rPr>
              <w:t>Отметка о</w:t>
            </w:r>
          </w:p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6536">
              <w:t>выполнении</w:t>
            </w:r>
            <w:proofErr w:type="gramEnd"/>
          </w:p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6536">
              <w:t>(дата, подпись руководителя)</w:t>
            </w:r>
          </w:p>
        </w:tc>
      </w:tr>
      <w:tr w:rsidR="00956B6B" w:rsidRPr="00606536" w:rsidTr="00C15BA5">
        <w:trPr>
          <w:trHeight w:val="29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06536">
              <w:rPr>
                <w:rFonts w:cs="Calibri"/>
              </w:rPr>
              <w:t>1</w:t>
            </w:r>
          </w:p>
        </w:tc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06536">
              <w:rPr>
                <w:rFonts w:cs="Calibri"/>
              </w:rPr>
              <w:t>Выбор темы курсовой работы. Закрепление темы и рук</w:t>
            </w:r>
            <w:r w:rsidRPr="00606536">
              <w:rPr>
                <w:rFonts w:cs="Calibri"/>
              </w:rPr>
              <w:t>о</w:t>
            </w:r>
            <w:r w:rsidRPr="00606536">
              <w:rPr>
                <w:rFonts w:cs="Calibri"/>
              </w:rPr>
              <w:t xml:space="preserve">водителя. Утверждение на МК. 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56B6B" w:rsidRPr="002849BF" w:rsidRDefault="00D914D2" w:rsidP="00D91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30</w:t>
            </w:r>
            <w:r w:rsidR="000D7C78">
              <w:rPr>
                <w:rFonts w:cs="Calibri"/>
              </w:rPr>
              <w:t>.</w:t>
            </w:r>
            <w:r>
              <w:rPr>
                <w:rFonts w:cs="Calibri"/>
              </w:rPr>
              <w:t>10</w:t>
            </w:r>
            <w:r w:rsidR="002849BF" w:rsidRPr="002849BF">
              <w:rPr>
                <w:rFonts w:cs="Calibri"/>
              </w:rPr>
              <w:t>.202</w:t>
            </w:r>
            <w:r>
              <w:rPr>
                <w:rFonts w:cs="Calibri"/>
              </w:rPr>
              <w:t>5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956B6B" w:rsidRPr="00606536" w:rsidTr="00C15BA5">
        <w:trPr>
          <w:cantSplit/>
          <w:trHeight w:val="870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06536">
              <w:rPr>
                <w:rFonts w:cs="Calibri"/>
              </w:rPr>
              <w:t>2</w:t>
            </w:r>
          </w:p>
        </w:tc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06536">
              <w:rPr>
                <w:rFonts w:cs="Calibri"/>
              </w:rPr>
              <w:t>Подбор и изучение источников и литературы по теме. Составление библиографии, утверждение руководителем списка необходимой для изучения литературы.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2849BF" w:rsidRDefault="00D914D2" w:rsidP="00D91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  <w:r w:rsidR="000D7C78">
              <w:rPr>
                <w:rFonts w:cs="Calibri"/>
              </w:rPr>
              <w:t>5.</w:t>
            </w:r>
            <w:r>
              <w:rPr>
                <w:rFonts w:cs="Calibri"/>
              </w:rPr>
              <w:t>11</w:t>
            </w:r>
            <w:r w:rsidR="002C2F89" w:rsidRPr="002849BF">
              <w:rPr>
                <w:rFonts w:cs="Calibri"/>
              </w:rPr>
              <w:t>.</w:t>
            </w:r>
            <w:r w:rsidR="00683183" w:rsidRPr="002849BF">
              <w:rPr>
                <w:rFonts w:cs="Calibri"/>
              </w:rPr>
              <w:t>2</w:t>
            </w:r>
            <w:r w:rsidR="002C2F89" w:rsidRPr="002849BF">
              <w:rPr>
                <w:rFonts w:cs="Calibri"/>
              </w:rPr>
              <w:t>02</w:t>
            </w:r>
            <w:r>
              <w:rPr>
                <w:rFonts w:cs="Calibri"/>
              </w:rPr>
              <w:t>5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956B6B" w:rsidRPr="00606536" w:rsidTr="00C15BA5">
        <w:trPr>
          <w:trHeight w:val="29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06536">
              <w:rPr>
                <w:rFonts w:cs="Calibri"/>
              </w:rPr>
              <w:t>3</w:t>
            </w:r>
          </w:p>
        </w:tc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06536">
              <w:rPr>
                <w:rFonts w:cs="Calibri"/>
              </w:rPr>
              <w:t>Анализ, систематизация, обобщение теоретического м</w:t>
            </w:r>
            <w:r w:rsidRPr="00606536">
              <w:rPr>
                <w:rFonts w:cs="Calibri"/>
              </w:rPr>
              <w:t>а</w:t>
            </w:r>
            <w:r w:rsidRPr="00606536">
              <w:rPr>
                <w:rFonts w:cs="Calibri"/>
              </w:rPr>
              <w:t xml:space="preserve">териала. 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56B6B" w:rsidRPr="002849BF" w:rsidRDefault="00D914D2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12.11.2025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956B6B" w:rsidRPr="00606536" w:rsidTr="00C15BA5">
        <w:trPr>
          <w:trHeight w:val="28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06536">
              <w:rPr>
                <w:rFonts w:cs="Calibri"/>
              </w:rPr>
              <w:t>4</w:t>
            </w:r>
          </w:p>
        </w:tc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6B6B" w:rsidRPr="00606536" w:rsidRDefault="00956B6B" w:rsidP="00D914D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06536">
              <w:rPr>
                <w:rFonts w:cs="Calibri"/>
              </w:rPr>
              <w:t>Написа</w:t>
            </w:r>
            <w:r>
              <w:rPr>
                <w:rFonts w:cs="Calibri"/>
              </w:rPr>
              <w:t>ни</w:t>
            </w:r>
            <w:r w:rsidR="002849BF">
              <w:rPr>
                <w:rFonts w:cs="Calibri"/>
              </w:rPr>
              <w:t xml:space="preserve">е теоретической части </w:t>
            </w:r>
            <w:r w:rsidRPr="00606536">
              <w:rPr>
                <w:rFonts w:cs="Calibri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85764" w:rsidRPr="002C2F89" w:rsidRDefault="00D914D2" w:rsidP="00285764">
            <w:pPr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</w:rPr>
              <w:t>19.11.2025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956B6B" w:rsidRPr="00606536" w:rsidTr="00C15BA5">
        <w:trPr>
          <w:trHeight w:val="28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06536">
              <w:rPr>
                <w:rFonts w:cs="Calibri"/>
              </w:rPr>
              <w:t>5</w:t>
            </w:r>
          </w:p>
        </w:tc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B6B" w:rsidRPr="00606536" w:rsidRDefault="00956B6B" w:rsidP="00D914D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06536">
              <w:rPr>
                <w:rFonts w:cs="Calibri"/>
              </w:rPr>
              <w:t>Выполнен</w:t>
            </w:r>
            <w:r>
              <w:rPr>
                <w:rFonts w:cs="Calibri"/>
              </w:rPr>
              <w:t>ие</w:t>
            </w:r>
            <w:r w:rsidR="002849BF">
              <w:rPr>
                <w:rFonts w:cs="Calibri"/>
              </w:rPr>
              <w:t xml:space="preserve"> практического этапа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5764" w:rsidRPr="006E4225" w:rsidRDefault="00D914D2" w:rsidP="00956B6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26.11.2025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B6B" w:rsidRPr="006E4225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956B6B" w:rsidRPr="00606536" w:rsidTr="00C15BA5">
        <w:trPr>
          <w:trHeight w:val="29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06536">
              <w:rPr>
                <w:rFonts w:cs="Calibri"/>
              </w:rPr>
              <w:t>Доработка теоретической части. Написание введения, з</w:t>
            </w:r>
            <w:r w:rsidRPr="00606536">
              <w:rPr>
                <w:rFonts w:cs="Calibri"/>
              </w:rPr>
              <w:t>а</w:t>
            </w:r>
            <w:r w:rsidRPr="00606536">
              <w:rPr>
                <w:rFonts w:cs="Calibri"/>
              </w:rPr>
              <w:t>ключения.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6B6B" w:rsidRPr="006E4225" w:rsidRDefault="00D914D2" w:rsidP="00956B6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03.12.2025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956B6B" w:rsidRPr="00606536" w:rsidTr="00C15BA5">
        <w:trPr>
          <w:cantSplit/>
          <w:trHeight w:val="403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06536">
              <w:rPr>
                <w:rFonts w:cs="Calibri"/>
              </w:rPr>
              <w:t xml:space="preserve"> Представление завершенной работы руководителю.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56B6B" w:rsidRPr="006E4225" w:rsidRDefault="00D914D2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10.12.2025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956B6B" w:rsidRPr="00606536" w:rsidTr="00C15BA5">
        <w:trPr>
          <w:cantSplit/>
          <w:trHeight w:val="536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3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06536">
              <w:rPr>
                <w:rFonts w:cs="Calibri"/>
              </w:rPr>
              <w:t xml:space="preserve">Проверка руководителем работы. Написание  рецензии на курсовую работу 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56B6B" w:rsidRPr="006E4225" w:rsidRDefault="00D914D2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17.12.2025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956B6B" w:rsidRPr="00606536" w:rsidTr="00C15BA5">
        <w:trPr>
          <w:trHeight w:val="282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30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06536">
              <w:rPr>
                <w:rFonts w:cs="Calibri"/>
              </w:rPr>
              <w:t>Подготовка к защите.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6B6B" w:rsidRPr="006E4225" w:rsidRDefault="00D914D2" w:rsidP="00956B6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18.12.2025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956B6B" w:rsidRPr="00606536" w:rsidTr="00C15BA5">
        <w:trPr>
          <w:trHeight w:val="282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06536">
              <w:rPr>
                <w:rFonts w:cs="Calibri"/>
              </w:rPr>
              <w:t>1</w:t>
            </w:r>
            <w:r>
              <w:rPr>
                <w:rFonts w:cs="Calibri"/>
              </w:rPr>
              <w:t>0</w:t>
            </w:r>
          </w:p>
        </w:tc>
        <w:tc>
          <w:tcPr>
            <w:tcW w:w="308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06536">
              <w:rPr>
                <w:rFonts w:cs="Calibri"/>
              </w:rPr>
              <w:t>Защита  курсовой работы.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6B6B" w:rsidRPr="002849BF" w:rsidRDefault="00D914D2" w:rsidP="00D914D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22</w:t>
            </w:r>
            <w:r w:rsidR="002849BF" w:rsidRPr="002849BF">
              <w:rPr>
                <w:rFonts w:cs="Calibri"/>
              </w:rPr>
              <w:t>.12.202</w:t>
            </w:r>
            <w:r>
              <w:rPr>
                <w:rFonts w:cs="Calibri"/>
              </w:rPr>
              <w:t>5</w:t>
            </w:r>
          </w:p>
        </w:tc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6B6B" w:rsidRPr="00606536" w:rsidRDefault="00956B6B" w:rsidP="00956B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</w:tbl>
    <w:p w:rsidR="00C15BA5" w:rsidRPr="00606536" w:rsidRDefault="00C15BA5" w:rsidP="00C15BA5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</w:p>
    <w:p w:rsidR="00D77F54" w:rsidRPr="00667A29" w:rsidRDefault="00D77F54" w:rsidP="00D77F54">
      <w:r w:rsidRPr="00667A29">
        <w:t>Руководитель курсовой работы ______________</w:t>
      </w:r>
      <w:r w:rsidR="00F00948" w:rsidRPr="00667A29">
        <w:t>Л.В. Черняева</w:t>
      </w:r>
    </w:p>
    <w:p w:rsidR="00D77F54" w:rsidRPr="00667A29" w:rsidRDefault="00D77F54" w:rsidP="00D77F54">
      <w:pPr>
        <w:rPr>
          <w:sz w:val="16"/>
          <w:szCs w:val="16"/>
        </w:rPr>
      </w:pPr>
      <w:r w:rsidRPr="00667A29">
        <w:rPr>
          <w:sz w:val="16"/>
          <w:szCs w:val="16"/>
        </w:rPr>
        <w:t xml:space="preserve">                                                           </w:t>
      </w:r>
      <w:r w:rsidR="00D914D2" w:rsidRPr="00667A29">
        <w:rPr>
          <w:sz w:val="16"/>
          <w:szCs w:val="16"/>
        </w:rPr>
        <w:t xml:space="preserve">                                       </w:t>
      </w:r>
      <w:r w:rsidRPr="00667A29">
        <w:rPr>
          <w:sz w:val="16"/>
          <w:szCs w:val="16"/>
        </w:rPr>
        <w:t xml:space="preserve">   (подпись)</w:t>
      </w:r>
    </w:p>
    <w:p w:rsidR="00D77F54" w:rsidRPr="00667A29" w:rsidRDefault="00AD2F6D" w:rsidP="00D77F54">
      <w:r w:rsidRPr="00667A29">
        <w:t>План приня</w:t>
      </w:r>
      <w:r w:rsidR="002849BF" w:rsidRPr="00667A29">
        <w:t>л к</w:t>
      </w:r>
      <w:r w:rsidR="00D20A00" w:rsidRPr="00667A29">
        <w:t xml:space="preserve"> исполнению «</w:t>
      </w:r>
      <w:r w:rsidR="00F00948" w:rsidRPr="00667A29">
        <w:t>30</w:t>
      </w:r>
      <w:r w:rsidR="00D20A00" w:rsidRPr="00667A29">
        <w:t xml:space="preserve">»   </w:t>
      </w:r>
      <w:r w:rsidR="00F00948" w:rsidRPr="00667A29">
        <w:t>ок</w:t>
      </w:r>
      <w:r w:rsidR="00D20A00" w:rsidRPr="00667A29">
        <w:t>тября   202</w:t>
      </w:r>
      <w:r w:rsidR="00F00948" w:rsidRPr="00667A29">
        <w:t>5</w:t>
      </w:r>
      <w:r w:rsidR="00D77F54" w:rsidRPr="00667A29">
        <w:t xml:space="preserve"> г.</w:t>
      </w:r>
    </w:p>
    <w:p w:rsidR="00D914D2" w:rsidRPr="00667A29" w:rsidRDefault="00D77F54" w:rsidP="00D77F54">
      <w:r w:rsidRPr="00667A29">
        <w:t xml:space="preserve">                                                  </w:t>
      </w:r>
      <w:r w:rsidR="00956B6B" w:rsidRPr="00667A29">
        <w:t xml:space="preserve">        </w:t>
      </w:r>
      <w:r w:rsidRPr="00667A29">
        <w:t>______</w:t>
      </w:r>
      <w:r w:rsidR="00956B6B" w:rsidRPr="00667A29">
        <w:t>________</w:t>
      </w:r>
    </w:p>
    <w:p w:rsidR="00D77F54" w:rsidRDefault="00D77F54" w:rsidP="00D914D2">
      <w:pPr>
        <w:ind w:left="2832" w:firstLine="708"/>
        <w:rPr>
          <w:sz w:val="16"/>
          <w:szCs w:val="16"/>
        </w:rPr>
      </w:pPr>
      <w:r>
        <w:t xml:space="preserve"> </w:t>
      </w:r>
      <w:r w:rsidRPr="00D914D2">
        <w:rPr>
          <w:sz w:val="16"/>
          <w:szCs w:val="16"/>
        </w:rPr>
        <w:t xml:space="preserve">(подпись </w:t>
      </w:r>
      <w:proofErr w:type="gramStart"/>
      <w:r w:rsidRPr="00D914D2">
        <w:rPr>
          <w:sz w:val="16"/>
          <w:szCs w:val="16"/>
        </w:rPr>
        <w:t>обучающегося</w:t>
      </w:r>
      <w:proofErr w:type="gramEnd"/>
      <w:r w:rsidRPr="00D914D2">
        <w:rPr>
          <w:sz w:val="16"/>
          <w:szCs w:val="16"/>
        </w:rPr>
        <w:t>)</w:t>
      </w:r>
    </w:p>
    <w:p w:rsidR="00667A29" w:rsidRDefault="00667A29" w:rsidP="00F00948">
      <w:pPr>
        <w:pStyle w:val="14"/>
        <w:spacing w:line="240" w:lineRule="auto"/>
        <w:ind w:hanging="142"/>
        <w:jc w:val="center"/>
        <w:rPr>
          <w:b/>
          <w:sz w:val="20"/>
        </w:rPr>
      </w:pPr>
    </w:p>
    <w:p w:rsidR="002C6845" w:rsidRPr="00667A29" w:rsidRDefault="002C6845" w:rsidP="00F00948">
      <w:pPr>
        <w:pStyle w:val="14"/>
        <w:spacing w:line="240" w:lineRule="auto"/>
        <w:ind w:hanging="142"/>
        <w:jc w:val="center"/>
        <w:rPr>
          <w:b/>
          <w:sz w:val="24"/>
          <w:szCs w:val="24"/>
        </w:rPr>
      </w:pPr>
      <w:r w:rsidRPr="00667A29">
        <w:rPr>
          <w:b/>
          <w:sz w:val="24"/>
          <w:szCs w:val="24"/>
        </w:rPr>
        <w:lastRenderedPageBreak/>
        <w:t xml:space="preserve">ПРИЛОЖЕНИЕ </w:t>
      </w:r>
      <w:r w:rsidR="00F00948" w:rsidRPr="00667A29">
        <w:rPr>
          <w:b/>
          <w:sz w:val="24"/>
          <w:szCs w:val="24"/>
        </w:rPr>
        <w:t>Г</w:t>
      </w:r>
    </w:p>
    <w:p w:rsidR="00D914D2" w:rsidRPr="00667A29" w:rsidRDefault="00D914D2" w:rsidP="00F00948">
      <w:pPr>
        <w:pStyle w:val="14"/>
        <w:spacing w:line="240" w:lineRule="auto"/>
        <w:ind w:hanging="142"/>
        <w:jc w:val="center"/>
        <w:rPr>
          <w:b/>
          <w:sz w:val="24"/>
          <w:szCs w:val="24"/>
        </w:rPr>
      </w:pPr>
      <w:r w:rsidRPr="00667A29">
        <w:rPr>
          <w:b/>
          <w:sz w:val="24"/>
          <w:szCs w:val="24"/>
        </w:rPr>
        <w:t>Образец тематики курсовых работ</w:t>
      </w:r>
    </w:p>
    <w:p w:rsidR="00C17E6E" w:rsidRDefault="00D77F54" w:rsidP="0008538B">
      <w:pPr>
        <w:pStyle w:val="14"/>
        <w:spacing w:line="240" w:lineRule="auto"/>
        <w:ind w:hanging="14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</w:p>
    <w:p w:rsidR="00C04477" w:rsidRPr="00A039D7" w:rsidRDefault="00C04477" w:rsidP="00C04477">
      <w:pPr>
        <w:jc w:val="right"/>
        <w:rPr>
          <w:rFonts w:eastAsia="Times New Roman"/>
          <w:b/>
          <w:sz w:val="20"/>
          <w:szCs w:val="20"/>
        </w:rPr>
      </w:pPr>
      <w:r w:rsidRPr="00A039D7">
        <w:rPr>
          <w:rFonts w:eastAsia="Times New Roman"/>
          <w:b/>
          <w:sz w:val="20"/>
          <w:szCs w:val="20"/>
        </w:rPr>
        <w:t>УТВЕРЖДАЮ</w:t>
      </w:r>
    </w:p>
    <w:p w:rsidR="00C04477" w:rsidRPr="00F00948" w:rsidRDefault="00C04477" w:rsidP="00C04477">
      <w:pPr>
        <w:jc w:val="right"/>
        <w:rPr>
          <w:rFonts w:eastAsia="Times New Roman"/>
          <w:sz w:val="20"/>
          <w:szCs w:val="20"/>
        </w:rPr>
      </w:pPr>
      <w:r w:rsidRPr="00F00948">
        <w:rPr>
          <w:rFonts w:eastAsia="Times New Roman"/>
          <w:sz w:val="20"/>
          <w:szCs w:val="20"/>
        </w:rPr>
        <w:t>Зам. директора  по УР</w:t>
      </w:r>
    </w:p>
    <w:p w:rsidR="00C04477" w:rsidRPr="00F00948" w:rsidRDefault="00C04477" w:rsidP="00C04477">
      <w:pPr>
        <w:jc w:val="right"/>
        <w:rPr>
          <w:rFonts w:eastAsia="Times New Roman"/>
          <w:sz w:val="20"/>
          <w:szCs w:val="20"/>
        </w:rPr>
      </w:pPr>
      <w:r w:rsidRPr="00F00948">
        <w:rPr>
          <w:rFonts w:eastAsia="Times New Roman"/>
          <w:sz w:val="20"/>
          <w:szCs w:val="20"/>
        </w:rPr>
        <w:t xml:space="preserve">________Ю.Ю. </w:t>
      </w:r>
      <w:proofErr w:type="spellStart"/>
      <w:r w:rsidRPr="00F00948">
        <w:rPr>
          <w:rFonts w:eastAsia="Times New Roman"/>
          <w:sz w:val="20"/>
          <w:szCs w:val="20"/>
        </w:rPr>
        <w:t>Бесова</w:t>
      </w:r>
      <w:proofErr w:type="spellEnd"/>
    </w:p>
    <w:p w:rsidR="00C04477" w:rsidRPr="00F00948" w:rsidRDefault="00B148F2" w:rsidP="00C04477">
      <w:pPr>
        <w:jc w:val="right"/>
        <w:rPr>
          <w:rFonts w:eastAsia="Times New Roman"/>
          <w:sz w:val="20"/>
          <w:szCs w:val="20"/>
        </w:rPr>
      </w:pPr>
      <w:r w:rsidRPr="00F00948">
        <w:rPr>
          <w:rFonts w:eastAsia="Times New Roman"/>
          <w:sz w:val="20"/>
          <w:szCs w:val="20"/>
        </w:rPr>
        <w:t xml:space="preserve">« </w:t>
      </w:r>
      <w:r w:rsidR="00AD43C3" w:rsidRPr="00F00948">
        <w:rPr>
          <w:rFonts w:eastAsia="Times New Roman"/>
          <w:sz w:val="20"/>
          <w:szCs w:val="20"/>
        </w:rPr>
        <w:t>25»  сентя</w:t>
      </w:r>
      <w:r w:rsidRPr="00F00948">
        <w:rPr>
          <w:rFonts w:eastAsia="Times New Roman"/>
          <w:sz w:val="20"/>
          <w:szCs w:val="20"/>
        </w:rPr>
        <w:t>бря 202</w:t>
      </w:r>
      <w:r w:rsidR="00F00948">
        <w:rPr>
          <w:rFonts w:eastAsia="Times New Roman"/>
          <w:sz w:val="20"/>
          <w:szCs w:val="20"/>
        </w:rPr>
        <w:t>5</w:t>
      </w:r>
      <w:r w:rsidR="00C04477" w:rsidRPr="00F00948">
        <w:rPr>
          <w:rFonts w:eastAsia="Times New Roman"/>
          <w:sz w:val="20"/>
          <w:szCs w:val="20"/>
        </w:rPr>
        <w:t xml:space="preserve"> г.</w:t>
      </w:r>
    </w:p>
    <w:p w:rsidR="00C04477" w:rsidRDefault="00C04477" w:rsidP="00C04477">
      <w:pPr>
        <w:jc w:val="center"/>
        <w:rPr>
          <w:rFonts w:eastAsia="Times New Roman"/>
          <w:b/>
        </w:rPr>
      </w:pPr>
    </w:p>
    <w:p w:rsidR="00C04477" w:rsidRPr="00A039D7" w:rsidRDefault="00C04477" w:rsidP="00C04477">
      <w:pPr>
        <w:jc w:val="center"/>
        <w:rPr>
          <w:sz w:val="20"/>
          <w:szCs w:val="20"/>
        </w:rPr>
      </w:pPr>
      <w:r w:rsidRPr="00A039D7">
        <w:rPr>
          <w:rFonts w:eastAsia="Times New Roman"/>
          <w:b/>
          <w:sz w:val="20"/>
          <w:szCs w:val="20"/>
        </w:rPr>
        <w:t xml:space="preserve">ТЕМАТИКА курсовых  работ </w:t>
      </w:r>
      <w:r w:rsidRPr="00A039D7">
        <w:rPr>
          <w:b/>
          <w:sz w:val="20"/>
          <w:szCs w:val="20"/>
        </w:rPr>
        <w:t xml:space="preserve"> </w:t>
      </w:r>
      <w:r w:rsidR="006E4225" w:rsidRPr="00A039D7">
        <w:rPr>
          <w:b/>
          <w:sz w:val="20"/>
          <w:szCs w:val="20"/>
        </w:rPr>
        <w:t>на 202</w:t>
      </w:r>
      <w:r w:rsidR="00F00948">
        <w:rPr>
          <w:b/>
          <w:sz w:val="20"/>
          <w:szCs w:val="20"/>
        </w:rPr>
        <w:t>5</w:t>
      </w:r>
      <w:r w:rsidR="006E4225" w:rsidRPr="00A039D7">
        <w:rPr>
          <w:b/>
          <w:sz w:val="20"/>
          <w:szCs w:val="20"/>
        </w:rPr>
        <w:t xml:space="preserve"> – 202</w:t>
      </w:r>
      <w:r w:rsidR="00F00948">
        <w:rPr>
          <w:b/>
          <w:sz w:val="20"/>
          <w:szCs w:val="20"/>
        </w:rPr>
        <w:t>6</w:t>
      </w:r>
      <w:r w:rsidR="006E4225" w:rsidRPr="00A039D7">
        <w:rPr>
          <w:b/>
          <w:sz w:val="20"/>
          <w:szCs w:val="20"/>
        </w:rPr>
        <w:t xml:space="preserve"> </w:t>
      </w:r>
      <w:proofErr w:type="spellStart"/>
      <w:r w:rsidRPr="00A039D7">
        <w:rPr>
          <w:b/>
          <w:sz w:val="20"/>
          <w:szCs w:val="20"/>
        </w:rPr>
        <w:t>уч</w:t>
      </w:r>
      <w:proofErr w:type="spellEnd"/>
      <w:r w:rsidRPr="00A039D7">
        <w:rPr>
          <w:b/>
          <w:sz w:val="20"/>
          <w:szCs w:val="20"/>
        </w:rPr>
        <w:t xml:space="preserve"> год</w:t>
      </w:r>
    </w:p>
    <w:p w:rsidR="006E4225" w:rsidRDefault="00BB4084" w:rsidP="00BB4084">
      <w:pPr>
        <w:rPr>
          <w:b/>
          <w:sz w:val="20"/>
          <w:szCs w:val="20"/>
        </w:rPr>
      </w:pPr>
      <w:r>
        <w:rPr>
          <w:b/>
          <w:sz w:val="20"/>
          <w:szCs w:val="20"/>
        </w:rPr>
        <w:t>д</w:t>
      </w:r>
      <w:r w:rsidR="00D914D2">
        <w:rPr>
          <w:b/>
          <w:sz w:val="20"/>
          <w:szCs w:val="20"/>
        </w:rPr>
        <w:t>ля с</w:t>
      </w:r>
      <w:r w:rsidR="00C04477" w:rsidRPr="00A039D7">
        <w:rPr>
          <w:b/>
          <w:sz w:val="20"/>
          <w:szCs w:val="20"/>
        </w:rPr>
        <w:t>пециальност</w:t>
      </w:r>
      <w:r w:rsidR="00D914D2">
        <w:rPr>
          <w:b/>
          <w:sz w:val="20"/>
          <w:szCs w:val="20"/>
        </w:rPr>
        <w:t>и</w:t>
      </w:r>
      <w:r w:rsidR="00C04477" w:rsidRPr="00A039D7">
        <w:rPr>
          <w:b/>
          <w:sz w:val="20"/>
          <w:szCs w:val="20"/>
        </w:rPr>
        <w:t xml:space="preserve">  </w:t>
      </w:r>
      <w:r w:rsidR="006E4225" w:rsidRPr="00A039D7">
        <w:rPr>
          <w:b/>
          <w:sz w:val="20"/>
          <w:szCs w:val="20"/>
        </w:rPr>
        <w:t>38.02.0</w:t>
      </w:r>
      <w:r w:rsidR="00F00948">
        <w:rPr>
          <w:b/>
          <w:sz w:val="20"/>
          <w:szCs w:val="20"/>
        </w:rPr>
        <w:t>8</w:t>
      </w:r>
      <w:r w:rsidR="006E4225" w:rsidRPr="00A039D7">
        <w:rPr>
          <w:b/>
          <w:sz w:val="20"/>
          <w:szCs w:val="20"/>
        </w:rPr>
        <w:t xml:space="preserve">   </w:t>
      </w:r>
      <w:r w:rsidR="00F00948">
        <w:rPr>
          <w:b/>
          <w:sz w:val="20"/>
          <w:szCs w:val="20"/>
        </w:rPr>
        <w:t>Торгов</w:t>
      </w:r>
      <w:r w:rsidR="006E4225" w:rsidRPr="00A039D7">
        <w:rPr>
          <w:b/>
          <w:sz w:val="20"/>
          <w:szCs w:val="20"/>
        </w:rPr>
        <w:t>ое  дело</w:t>
      </w:r>
    </w:p>
    <w:p w:rsidR="00D914D2" w:rsidRDefault="00BB4084" w:rsidP="00BB4084">
      <w:pPr>
        <w:rPr>
          <w:b/>
        </w:rPr>
      </w:pPr>
      <w:r>
        <w:rPr>
          <w:b/>
          <w:sz w:val="20"/>
          <w:szCs w:val="20"/>
        </w:rPr>
        <w:t>п</w:t>
      </w:r>
      <w:r w:rsidR="00D914D2">
        <w:rPr>
          <w:b/>
          <w:sz w:val="20"/>
          <w:szCs w:val="20"/>
        </w:rPr>
        <w:t xml:space="preserve">о дисциплине </w:t>
      </w:r>
      <w:r w:rsidR="00D914D2">
        <w:rPr>
          <w:b/>
        </w:rPr>
        <w:t>МДК.02.02 Товароведение потребительских товаров</w:t>
      </w:r>
    </w:p>
    <w:p w:rsidR="00D914D2" w:rsidRPr="00A039D7" w:rsidRDefault="00BB4084" w:rsidP="00BB4084">
      <w:pPr>
        <w:rPr>
          <w:b/>
          <w:sz w:val="20"/>
          <w:szCs w:val="20"/>
        </w:rPr>
      </w:pPr>
      <w:r>
        <w:rPr>
          <w:b/>
          <w:sz w:val="20"/>
          <w:szCs w:val="20"/>
        </w:rPr>
        <w:t>в группе   Тд-21</w:t>
      </w:r>
    </w:p>
    <w:p w:rsidR="00C04477" w:rsidRDefault="00C04477" w:rsidP="00BB4084">
      <w:pPr>
        <w:rPr>
          <w:b/>
        </w:rPr>
      </w:pPr>
      <w:r w:rsidRPr="00A039D7">
        <w:rPr>
          <w:sz w:val="20"/>
          <w:szCs w:val="20"/>
        </w:rPr>
        <w:t xml:space="preserve">Преподаватель  </w:t>
      </w:r>
      <w:r w:rsidR="00F00948">
        <w:rPr>
          <w:b/>
          <w:sz w:val="20"/>
          <w:szCs w:val="20"/>
        </w:rPr>
        <w:t>Черняева Лариса Владимировна</w:t>
      </w:r>
    </w:p>
    <w:tbl>
      <w:tblPr>
        <w:tblStyle w:val="af3"/>
        <w:tblW w:w="103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8931"/>
        <w:gridCol w:w="816"/>
      </w:tblGrid>
      <w:tr w:rsidR="00C04477" w:rsidTr="00A039D7">
        <w:tc>
          <w:tcPr>
            <w:tcW w:w="567" w:type="dxa"/>
          </w:tcPr>
          <w:p w:rsidR="00C04477" w:rsidRPr="00C04477" w:rsidRDefault="00C04477" w:rsidP="00956B6B">
            <w:pPr>
              <w:jc w:val="center"/>
              <w:rPr>
                <w:b/>
                <w:sz w:val="20"/>
                <w:szCs w:val="20"/>
              </w:rPr>
            </w:pPr>
            <w:r w:rsidRPr="00C04477">
              <w:rPr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8931" w:type="dxa"/>
          </w:tcPr>
          <w:p w:rsidR="00C04477" w:rsidRPr="00C04477" w:rsidRDefault="00C04477" w:rsidP="00956B6B">
            <w:pPr>
              <w:jc w:val="center"/>
              <w:rPr>
                <w:b/>
                <w:sz w:val="20"/>
                <w:szCs w:val="20"/>
              </w:rPr>
            </w:pPr>
            <w:r w:rsidRPr="00C04477">
              <w:rPr>
                <w:b/>
                <w:sz w:val="20"/>
                <w:szCs w:val="20"/>
              </w:rPr>
              <w:t>Темы курсовой работы</w:t>
            </w:r>
          </w:p>
        </w:tc>
        <w:tc>
          <w:tcPr>
            <w:tcW w:w="816" w:type="dxa"/>
          </w:tcPr>
          <w:p w:rsidR="00C04477" w:rsidRPr="00A039D7" w:rsidRDefault="00C04477" w:rsidP="00956B6B">
            <w:pPr>
              <w:jc w:val="center"/>
              <w:rPr>
                <w:b/>
                <w:sz w:val="16"/>
                <w:szCs w:val="16"/>
              </w:rPr>
            </w:pPr>
            <w:r w:rsidRPr="00A039D7">
              <w:rPr>
                <w:b/>
                <w:sz w:val="16"/>
                <w:szCs w:val="16"/>
              </w:rPr>
              <w:t>Прим</w:t>
            </w:r>
            <w:r w:rsidRPr="00A039D7">
              <w:rPr>
                <w:b/>
                <w:sz w:val="16"/>
                <w:szCs w:val="16"/>
              </w:rPr>
              <w:t>е</w:t>
            </w:r>
            <w:r w:rsidRPr="00A039D7">
              <w:rPr>
                <w:b/>
                <w:sz w:val="16"/>
                <w:szCs w:val="16"/>
              </w:rPr>
              <w:t>чание</w:t>
            </w: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Сравнительная характеристика потребительских свой</w:t>
            </w:r>
            <w:proofErr w:type="gramStart"/>
            <w:r w:rsidRPr="001820E6">
              <w:t>ств пл</w:t>
            </w:r>
            <w:proofErr w:type="gramEnd"/>
            <w:r w:rsidRPr="001820E6">
              <w:t>одовоово</w:t>
            </w:r>
            <w:r w:rsidRPr="001820E6">
              <w:t>щ</w:t>
            </w:r>
            <w:r w:rsidRPr="001820E6">
              <w:t>ных товаров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Сравнительная характеристика потребительских свойств молочных т</w:t>
            </w:r>
            <w:r w:rsidRPr="001820E6">
              <w:t>о</w:t>
            </w:r>
            <w:r w:rsidRPr="001820E6">
              <w:t xml:space="preserve">варов 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 xml:space="preserve"> Исследование факторов, влияющих на формирование качества и потр</w:t>
            </w:r>
            <w:r w:rsidRPr="001820E6">
              <w:t>е</w:t>
            </w:r>
            <w:r w:rsidRPr="001820E6">
              <w:t>бительских свой</w:t>
            </w:r>
            <w:proofErr w:type="gramStart"/>
            <w:r w:rsidRPr="001820E6">
              <w:t>ств стр</w:t>
            </w:r>
            <w:proofErr w:type="gramEnd"/>
            <w:r w:rsidRPr="001820E6">
              <w:t>оительных материалов (на примере лакокрасо</w:t>
            </w:r>
            <w:r w:rsidRPr="001820E6">
              <w:t>ч</w:t>
            </w:r>
            <w:r w:rsidRPr="001820E6">
              <w:t>ных материалов)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Влияние различных видов упаковки на качество  и сроки годности молочных тов</w:t>
            </w:r>
            <w:r w:rsidRPr="001820E6">
              <w:t>а</w:t>
            </w:r>
            <w:r w:rsidRPr="001820E6">
              <w:t>ров.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 xml:space="preserve"> Влияние различных видов упаковки на качество и сроки годности  мяса и мясных товаров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Исследование факторов, влияющих на формирование потребительских свойств и качества  сре</w:t>
            </w:r>
            <w:proofErr w:type="gramStart"/>
            <w:r w:rsidRPr="001820E6">
              <w:t>дств  дл</w:t>
            </w:r>
            <w:proofErr w:type="gramEnd"/>
            <w:r w:rsidRPr="001820E6">
              <w:t>я ухода за автомобилем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rPr>
                <w:color w:val="000000"/>
                <w:spacing w:val="-1"/>
                <w:shd w:val="clear" w:color="auto" w:fill="FFFFFF"/>
              </w:rPr>
              <w:t>Сравнительная характеристика потребительских свой</w:t>
            </w:r>
            <w:proofErr w:type="gramStart"/>
            <w:r w:rsidRPr="001820E6">
              <w:rPr>
                <w:color w:val="000000"/>
                <w:spacing w:val="-1"/>
                <w:shd w:val="clear" w:color="auto" w:fill="FFFFFF"/>
              </w:rPr>
              <w:t>ств тр</w:t>
            </w:r>
            <w:proofErr w:type="gramEnd"/>
            <w:r w:rsidRPr="001820E6">
              <w:rPr>
                <w:color w:val="000000"/>
                <w:spacing w:val="-1"/>
                <w:shd w:val="clear" w:color="auto" w:fill="FFFFFF"/>
              </w:rPr>
              <w:t>икотажных товаров  (на примере детских изделий)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Современное информационное обеспечение товароведения продовольственных т</w:t>
            </w:r>
            <w:r w:rsidRPr="001820E6">
              <w:t>о</w:t>
            </w:r>
            <w:r w:rsidRPr="001820E6">
              <w:t xml:space="preserve">варов. 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Исследование факторов, влияющих на формирование качества и потр</w:t>
            </w:r>
            <w:r w:rsidRPr="001820E6">
              <w:t>е</w:t>
            </w:r>
            <w:r w:rsidRPr="001820E6">
              <w:t>бительских свой</w:t>
            </w:r>
            <w:proofErr w:type="gramStart"/>
            <w:r w:rsidRPr="001820E6">
              <w:t>ств стр</w:t>
            </w:r>
            <w:proofErr w:type="gramEnd"/>
            <w:r w:rsidRPr="001820E6">
              <w:t>оительных материалов (на примере межкомна</w:t>
            </w:r>
            <w:r w:rsidRPr="001820E6">
              <w:t>т</w:t>
            </w:r>
            <w:r w:rsidRPr="001820E6">
              <w:t xml:space="preserve">ных дверей). 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rPr>
                <w:color w:val="000000"/>
                <w:spacing w:val="-1"/>
              </w:rPr>
              <w:t>Анализ факторов, влияющих на качество и потребительскую ценность трикотажных изделий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Современное информационное обеспечение товароведения непрод</w:t>
            </w:r>
            <w:r w:rsidRPr="001820E6">
              <w:t>о</w:t>
            </w:r>
            <w:r w:rsidRPr="001820E6">
              <w:t xml:space="preserve">вольственными товарами. 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Эксплуатационно-сопроводительная и рекламно-справочная информация о непр</w:t>
            </w:r>
            <w:r w:rsidRPr="001820E6">
              <w:t>о</w:t>
            </w:r>
            <w:r w:rsidRPr="001820E6">
              <w:t>довольственных товарах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Эксплуатационно-сопроводительная и рекламно-справочная информация о прод</w:t>
            </w:r>
            <w:r w:rsidRPr="001820E6">
              <w:t>о</w:t>
            </w:r>
            <w:r w:rsidRPr="001820E6">
              <w:t>вольственных  товарах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31" w:type="dxa"/>
          </w:tcPr>
          <w:p w:rsidR="001820E6" w:rsidRPr="001820E6" w:rsidRDefault="001820E6" w:rsidP="001820E6">
            <w:pPr>
              <w:rPr>
                <w:color w:val="FF0000"/>
              </w:rPr>
            </w:pPr>
            <w:r w:rsidRPr="001820E6">
              <w:t>Исследование факторов, влияющих на формирование качества  и потр</w:t>
            </w:r>
            <w:r w:rsidRPr="001820E6">
              <w:t>е</w:t>
            </w:r>
            <w:r w:rsidRPr="001820E6">
              <w:t>бительские свойства трикотажных изделий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Диагностика дефектов технически сложных товаров (на примере электроинстр</w:t>
            </w:r>
            <w:r w:rsidRPr="001820E6">
              <w:t>у</w:t>
            </w:r>
            <w:r w:rsidRPr="001820E6">
              <w:t>ментов) и причины их возникновения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Сравнительная характеристика потребительских свойств товаров быт</w:t>
            </w:r>
            <w:r w:rsidRPr="001820E6">
              <w:t>о</w:t>
            </w:r>
            <w:r w:rsidRPr="001820E6">
              <w:t>вой химии (на примере сре</w:t>
            </w:r>
            <w:proofErr w:type="gramStart"/>
            <w:r w:rsidRPr="001820E6">
              <w:t>дств дл</w:t>
            </w:r>
            <w:proofErr w:type="gramEnd"/>
            <w:r w:rsidRPr="001820E6">
              <w:t>я мытья посуды.)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 xml:space="preserve"> Современное информационное обеспечение продовольственных  тов</w:t>
            </w:r>
            <w:r w:rsidRPr="001820E6">
              <w:t>а</w:t>
            </w:r>
            <w:r w:rsidRPr="001820E6">
              <w:t>ров.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Классификация и кодирование продовольственных товаров  (на прим</w:t>
            </w:r>
            <w:r w:rsidRPr="001820E6">
              <w:t>е</w:t>
            </w:r>
            <w:r w:rsidRPr="001820E6">
              <w:t>ре мясных товаров)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>Исследование факторов, влияющих на формирование качества и потр</w:t>
            </w:r>
            <w:r w:rsidRPr="001820E6">
              <w:t>е</w:t>
            </w:r>
            <w:r w:rsidRPr="001820E6">
              <w:t>бительских свой</w:t>
            </w:r>
            <w:proofErr w:type="gramStart"/>
            <w:r w:rsidRPr="001820E6">
              <w:t>ств стр</w:t>
            </w:r>
            <w:proofErr w:type="gramEnd"/>
            <w:r w:rsidRPr="001820E6">
              <w:t>оительных отделочных материалов (на примере обоев)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 xml:space="preserve">Диагностика дефектов швейных товаров и причины их возникновения  (на примере спортивной одежды). 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820E6" w:rsidTr="00A039D7">
        <w:tc>
          <w:tcPr>
            <w:tcW w:w="567" w:type="dxa"/>
          </w:tcPr>
          <w:p w:rsidR="001820E6" w:rsidRPr="00C04477" w:rsidRDefault="001820E6" w:rsidP="001820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8931" w:type="dxa"/>
          </w:tcPr>
          <w:p w:rsidR="001820E6" w:rsidRPr="001820E6" w:rsidRDefault="001820E6" w:rsidP="001820E6">
            <w:r w:rsidRPr="001820E6">
              <w:t xml:space="preserve">Диагностика дефектов молочных товаров и причины их возникновения. </w:t>
            </w:r>
          </w:p>
        </w:tc>
        <w:tc>
          <w:tcPr>
            <w:tcW w:w="816" w:type="dxa"/>
          </w:tcPr>
          <w:p w:rsidR="001820E6" w:rsidRPr="00C04477" w:rsidRDefault="001820E6" w:rsidP="001820E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039D7" w:rsidRDefault="00A039D7" w:rsidP="00C04477">
      <w:pPr>
        <w:rPr>
          <w:sz w:val="20"/>
          <w:szCs w:val="20"/>
        </w:rPr>
      </w:pPr>
    </w:p>
    <w:p w:rsidR="00A039D7" w:rsidRDefault="00A039D7" w:rsidP="00C04477">
      <w:pPr>
        <w:rPr>
          <w:sz w:val="20"/>
          <w:szCs w:val="20"/>
        </w:rPr>
      </w:pPr>
    </w:p>
    <w:p w:rsidR="00F00948" w:rsidRDefault="00F00948" w:rsidP="00C04477">
      <w:pPr>
        <w:rPr>
          <w:sz w:val="20"/>
          <w:szCs w:val="20"/>
        </w:rPr>
      </w:pPr>
    </w:p>
    <w:p w:rsidR="00F00948" w:rsidRDefault="00F00948" w:rsidP="00C04477">
      <w:pPr>
        <w:rPr>
          <w:sz w:val="20"/>
          <w:szCs w:val="20"/>
        </w:rPr>
      </w:pPr>
    </w:p>
    <w:p w:rsidR="00F00948" w:rsidRDefault="00F00948" w:rsidP="00F00948">
      <w:pPr>
        <w:jc w:val="center"/>
        <w:rPr>
          <w:b/>
        </w:rPr>
      </w:pPr>
      <w:r w:rsidRPr="0064784A">
        <w:rPr>
          <w:rFonts w:ascii="Times New Roman Полужирный" w:hAnsi="Times New Roman Полужирный"/>
          <w:b/>
          <w:caps/>
        </w:rPr>
        <w:t>Приложение</w:t>
      </w:r>
      <w:r>
        <w:rPr>
          <w:b/>
        </w:rPr>
        <w:t xml:space="preserve"> Д</w:t>
      </w:r>
    </w:p>
    <w:p w:rsidR="00F00948" w:rsidRPr="00BB4084" w:rsidRDefault="00BB4084" w:rsidP="00BB4084">
      <w:pPr>
        <w:jc w:val="center"/>
        <w:rPr>
          <w:b/>
        </w:rPr>
      </w:pPr>
      <w:r w:rsidRPr="00BB4084">
        <w:rPr>
          <w:b/>
        </w:rPr>
        <w:t>Образец протокола закрепления тем курсовых работ</w:t>
      </w:r>
    </w:p>
    <w:p w:rsidR="00F00948" w:rsidRDefault="00F00948" w:rsidP="00C04477">
      <w:pPr>
        <w:rPr>
          <w:sz w:val="20"/>
          <w:szCs w:val="20"/>
        </w:rPr>
      </w:pPr>
    </w:p>
    <w:p w:rsidR="00F00948" w:rsidRDefault="00F00948" w:rsidP="00C04477">
      <w:pPr>
        <w:rPr>
          <w:sz w:val="20"/>
          <w:szCs w:val="20"/>
        </w:rPr>
      </w:pPr>
    </w:p>
    <w:tbl>
      <w:tblPr>
        <w:tblStyle w:val="af3"/>
        <w:tblpPr w:leftFromText="180" w:rightFromText="180" w:vertAnchor="page" w:horzAnchor="margin" w:tblpY="2552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00948" w:rsidTr="00F00948">
        <w:tc>
          <w:tcPr>
            <w:tcW w:w="4785" w:type="dxa"/>
          </w:tcPr>
          <w:p w:rsidR="00F00948" w:rsidRDefault="00F00948" w:rsidP="00F00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РАССМОТРЕНО                                                                                </w:t>
            </w:r>
          </w:p>
          <w:p w:rsidR="00F00948" w:rsidRDefault="00F00948" w:rsidP="00F00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заседании МК УГПС                                                                                </w:t>
            </w:r>
          </w:p>
          <w:p w:rsidR="00F00948" w:rsidRDefault="00F00948" w:rsidP="00F00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38.00.00 Экономика и управление</w:t>
            </w:r>
          </w:p>
          <w:p w:rsidR="00F00948" w:rsidRDefault="00F00948" w:rsidP="00F00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№ 2  от « 19 » сентября  2025 г.</w:t>
            </w:r>
          </w:p>
          <w:p w:rsidR="00F00948" w:rsidRDefault="00F00948" w:rsidP="00F00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МК ______</w:t>
            </w:r>
            <w:r w:rsidR="0064784A">
              <w:rPr>
                <w:sz w:val="20"/>
                <w:szCs w:val="20"/>
              </w:rPr>
              <w:t>______</w:t>
            </w:r>
            <w:r>
              <w:rPr>
                <w:sz w:val="20"/>
                <w:szCs w:val="20"/>
              </w:rPr>
              <w:t xml:space="preserve">_Т.Н. </w:t>
            </w:r>
            <w:proofErr w:type="spellStart"/>
            <w:r>
              <w:rPr>
                <w:sz w:val="20"/>
                <w:szCs w:val="20"/>
              </w:rPr>
              <w:t>Еграшкина</w:t>
            </w:r>
            <w:proofErr w:type="spellEnd"/>
          </w:p>
        </w:tc>
        <w:tc>
          <w:tcPr>
            <w:tcW w:w="4785" w:type="dxa"/>
          </w:tcPr>
          <w:p w:rsidR="00F00948" w:rsidRDefault="00F00948" w:rsidP="00F00948">
            <w:pPr>
              <w:jc w:val="right"/>
            </w:pPr>
            <w:r>
              <w:t>УТВЕРЖДАЮ</w:t>
            </w:r>
          </w:p>
          <w:p w:rsidR="00F00948" w:rsidRDefault="00F00948" w:rsidP="00F00948">
            <w:pPr>
              <w:jc w:val="right"/>
            </w:pPr>
            <w:r>
              <w:t xml:space="preserve">Зам. директора  по </w:t>
            </w:r>
            <w:r w:rsidR="0064784A">
              <w:t>УР</w:t>
            </w:r>
          </w:p>
          <w:p w:rsidR="00F00948" w:rsidRDefault="00F00948" w:rsidP="00F00948">
            <w:pPr>
              <w:jc w:val="right"/>
            </w:pPr>
            <w:r>
              <w:t>____________</w:t>
            </w:r>
            <w:proofErr w:type="spellStart"/>
            <w:r>
              <w:t>Ю.Ю.Бесова</w:t>
            </w:r>
            <w:proofErr w:type="spellEnd"/>
          </w:p>
          <w:p w:rsidR="00F00948" w:rsidRDefault="00F00948" w:rsidP="00F00948">
            <w:pPr>
              <w:jc w:val="right"/>
            </w:pPr>
            <w:r>
              <w:t>«______» ______ 20____</w:t>
            </w:r>
          </w:p>
          <w:p w:rsidR="00F00948" w:rsidRDefault="00F00948" w:rsidP="00F00948">
            <w:pPr>
              <w:jc w:val="right"/>
              <w:rPr>
                <w:sz w:val="20"/>
                <w:szCs w:val="20"/>
              </w:rPr>
            </w:pPr>
          </w:p>
        </w:tc>
      </w:tr>
    </w:tbl>
    <w:p w:rsidR="00C04477" w:rsidRPr="00A039D7" w:rsidRDefault="00C04477" w:rsidP="00C04477">
      <w:pPr>
        <w:rPr>
          <w:sz w:val="20"/>
          <w:szCs w:val="20"/>
        </w:rPr>
      </w:pPr>
      <w:r w:rsidRPr="00A039D7">
        <w:rPr>
          <w:sz w:val="20"/>
          <w:szCs w:val="20"/>
        </w:rPr>
        <w:t xml:space="preserve">                             </w:t>
      </w:r>
    </w:p>
    <w:p w:rsidR="006E4225" w:rsidRPr="00E86524" w:rsidRDefault="006E4225" w:rsidP="00A039D7">
      <w:pPr>
        <w:jc w:val="both"/>
      </w:pPr>
    </w:p>
    <w:p w:rsidR="00C17E6E" w:rsidRDefault="00C17E6E" w:rsidP="00C17E6E">
      <w:pPr>
        <w:jc w:val="center"/>
        <w:rPr>
          <w:b/>
          <w:sz w:val="28"/>
          <w:szCs w:val="28"/>
        </w:rPr>
      </w:pPr>
    </w:p>
    <w:p w:rsidR="00C17E6E" w:rsidRPr="00A738C2" w:rsidRDefault="00C17E6E" w:rsidP="00C17E6E">
      <w:pPr>
        <w:jc w:val="center"/>
        <w:rPr>
          <w:b/>
          <w:sz w:val="28"/>
          <w:szCs w:val="28"/>
        </w:rPr>
      </w:pPr>
      <w:r w:rsidRPr="00A738C2">
        <w:rPr>
          <w:b/>
          <w:sz w:val="28"/>
          <w:szCs w:val="28"/>
        </w:rPr>
        <w:t>ПРОТОКОЛ</w:t>
      </w:r>
    </w:p>
    <w:p w:rsidR="00C17E6E" w:rsidRPr="00A738C2" w:rsidRDefault="00C17E6E" w:rsidP="00C17E6E">
      <w:pPr>
        <w:jc w:val="center"/>
        <w:rPr>
          <w:sz w:val="28"/>
          <w:szCs w:val="28"/>
        </w:rPr>
      </w:pPr>
      <w:r w:rsidRPr="00A738C2">
        <w:rPr>
          <w:b/>
          <w:sz w:val="28"/>
          <w:szCs w:val="28"/>
        </w:rPr>
        <w:t>ЗАКРЕПЛЕНИ</w:t>
      </w:r>
      <w:r w:rsidR="00BB4084">
        <w:rPr>
          <w:b/>
          <w:sz w:val="28"/>
          <w:szCs w:val="28"/>
        </w:rPr>
        <w:t>Я</w:t>
      </w:r>
      <w:r w:rsidRPr="00A738C2">
        <w:rPr>
          <w:b/>
          <w:sz w:val="28"/>
          <w:szCs w:val="28"/>
        </w:rPr>
        <w:t xml:space="preserve"> ТЕМ КУРСОВЫХ РАБОТ </w:t>
      </w:r>
      <w:r w:rsidR="00B0735D">
        <w:rPr>
          <w:sz w:val="28"/>
          <w:szCs w:val="28"/>
        </w:rPr>
        <w:t>на 202</w:t>
      </w:r>
      <w:r w:rsidR="0064784A">
        <w:rPr>
          <w:sz w:val="28"/>
          <w:szCs w:val="28"/>
        </w:rPr>
        <w:t>5</w:t>
      </w:r>
      <w:r w:rsidR="00B0735D">
        <w:rPr>
          <w:sz w:val="28"/>
          <w:szCs w:val="28"/>
        </w:rPr>
        <w:t xml:space="preserve"> – 202</w:t>
      </w:r>
      <w:r w:rsidR="0064784A">
        <w:rPr>
          <w:sz w:val="28"/>
          <w:szCs w:val="28"/>
        </w:rPr>
        <w:t>6</w:t>
      </w:r>
      <w:r w:rsidRPr="00A738C2">
        <w:rPr>
          <w:sz w:val="28"/>
          <w:szCs w:val="28"/>
        </w:rPr>
        <w:t xml:space="preserve"> </w:t>
      </w:r>
      <w:proofErr w:type="spellStart"/>
      <w:r w:rsidRPr="00A738C2">
        <w:rPr>
          <w:sz w:val="28"/>
          <w:szCs w:val="28"/>
        </w:rPr>
        <w:t>уч</w:t>
      </w:r>
      <w:proofErr w:type="spellEnd"/>
      <w:r w:rsidRPr="00A738C2">
        <w:rPr>
          <w:sz w:val="28"/>
          <w:szCs w:val="28"/>
        </w:rPr>
        <w:t xml:space="preserve"> год</w:t>
      </w:r>
    </w:p>
    <w:p w:rsidR="00BB4084" w:rsidRDefault="00BB4084" w:rsidP="00BB4084">
      <w:pPr>
        <w:rPr>
          <w:b/>
          <w:sz w:val="20"/>
          <w:szCs w:val="20"/>
        </w:rPr>
      </w:pPr>
      <w:r>
        <w:rPr>
          <w:b/>
          <w:sz w:val="20"/>
          <w:szCs w:val="20"/>
        </w:rPr>
        <w:t>по специальности  38.02.08   Торговое  дело</w:t>
      </w:r>
    </w:p>
    <w:p w:rsidR="00BB4084" w:rsidRDefault="00BB4084" w:rsidP="00BB4084">
      <w:pPr>
        <w:rPr>
          <w:b/>
        </w:rPr>
      </w:pPr>
      <w:r>
        <w:rPr>
          <w:b/>
          <w:sz w:val="20"/>
          <w:szCs w:val="20"/>
        </w:rPr>
        <w:t xml:space="preserve">по дисциплине </w:t>
      </w:r>
      <w:r>
        <w:rPr>
          <w:b/>
        </w:rPr>
        <w:t>МДК.02.02 Товароведение потребительских товаров</w:t>
      </w:r>
    </w:p>
    <w:p w:rsidR="00BB4084" w:rsidRDefault="00BB4084" w:rsidP="00BB4084">
      <w:pPr>
        <w:rPr>
          <w:b/>
          <w:sz w:val="20"/>
          <w:szCs w:val="20"/>
        </w:rPr>
      </w:pPr>
      <w:r>
        <w:rPr>
          <w:b/>
          <w:sz w:val="20"/>
          <w:szCs w:val="20"/>
        </w:rPr>
        <w:t>в группе   Тд-21</w:t>
      </w:r>
    </w:p>
    <w:p w:rsidR="00B0735D" w:rsidRDefault="00B0735D" w:rsidP="00BB4084">
      <w:pPr>
        <w:jc w:val="center"/>
        <w:rPr>
          <w:b/>
        </w:rPr>
      </w:pPr>
    </w:p>
    <w:tbl>
      <w:tblPr>
        <w:tblStyle w:val="af3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3"/>
        <w:gridCol w:w="6982"/>
        <w:gridCol w:w="2126"/>
        <w:gridCol w:w="851"/>
      </w:tblGrid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  <w:r w:rsidRPr="00A56F23">
              <w:rPr>
                <w:sz w:val="20"/>
                <w:szCs w:val="20"/>
              </w:rPr>
              <w:t>№ п\</w:t>
            </w:r>
            <w:proofErr w:type="gramStart"/>
            <w:r w:rsidRPr="00A56F23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  <w:r w:rsidRPr="00A56F23">
              <w:rPr>
                <w:sz w:val="20"/>
                <w:szCs w:val="20"/>
              </w:rPr>
              <w:t>Тема  курсовой  работы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  <w:r w:rsidRPr="00A56F23">
              <w:rPr>
                <w:sz w:val="20"/>
                <w:szCs w:val="20"/>
              </w:rPr>
              <w:t xml:space="preserve">ФИО </w:t>
            </w:r>
            <w:proofErr w:type="gramStart"/>
            <w:r w:rsidRPr="00A56F23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A56F23" w:rsidRDefault="00C17E6E" w:rsidP="00284C1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Подпись</w:t>
            </w: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1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AA7539" w:rsidP="00284C18"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2.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3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spacing w:after="160" w:line="259" w:lineRule="auto"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4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5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spacing w:after="160" w:line="259" w:lineRule="auto"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6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7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8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9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C04477">
            <w:pPr>
              <w:spacing w:after="160" w:line="259" w:lineRule="auto"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10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spacing w:after="160" w:line="259" w:lineRule="auto"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11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spacing w:after="160" w:line="259" w:lineRule="auto"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12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spacing w:after="160" w:line="259" w:lineRule="auto"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13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spacing w:after="160" w:line="259" w:lineRule="auto"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14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15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spacing w:after="160" w:line="259" w:lineRule="auto"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16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  <w:tr w:rsidR="00C17E6E" w:rsidTr="00284C1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521EC6" w:rsidRDefault="00C17E6E" w:rsidP="00284C18">
            <w:pPr>
              <w:jc w:val="center"/>
            </w:pPr>
            <w:r w:rsidRPr="00521EC6">
              <w:t>17</w:t>
            </w:r>
          </w:p>
        </w:tc>
        <w:tc>
          <w:tcPr>
            <w:tcW w:w="6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>
            <w:pPr>
              <w:spacing w:after="160" w:line="259" w:lineRule="auto"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E6E" w:rsidRPr="00D71759" w:rsidRDefault="00C17E6E" w:rsidP="00284C18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6E" w:rsidRPr="00A56F23" w:rsidRDefault="00C17E6E" w:rsidP="00284C18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7E6E" w:rsidRDefault="00C17E6E" w:rsidP="00C17E6E"/>
    <w:p w:rsidR="00C17E6E" w:rsidRDefault="00C17E6E" w:rsidP="00C17E6E">
      <w:r>
        <w:t xml:space="preserve">Преподаватель                     ______________________                                </w:t>
      </w:r>
      <w:r w:rsidR="0064784A">
        <w:t>Л.В. Черняева</w:t>
      </w:r>
    </w:p>
    <w:p w:rsidR="00C17E6E" w:rsidRDefault="00C17E6E" w:rsidP="00FA0FA8">
      <w:pPr>
        <w:rPr>
          <w:sz w:val="20"/>
          <w:szCs w:val="20"/>
        </w:rPr>
      </w:pPr>
    </w:p>
    <w:p w:rsidR="001B6551" w:rsidRDefault="001B6551" w:rsidP="00FA0FA8">
      <w:pPr>
        <w:rPr>
          <w:sz w:val="20"/>
          <w:szCs w:val="20"/>
        </w:rPr>
      </w:pPr>
    </w:p>
    <w:p w:rsidR="001B6551" w:rsidRDefault="001B6551" w:rsidP="00FA0FA8">
      <w:pPr>
        <w:rPr>
          <w:sz w:val="20"/>
          <w:szCs w:val="20"/>
        </w:rPr>
      </w:pPr>
    </w:p>
    <w:p w:rsidR="001B6551" w:rsidRDefault="001B6551" w:rsidP="00FA0FA8">
      <w:pPr>
        <w:rPr>
          <w:sz w:val="20"/>
          <w:szCs w:val="20"/>
        </w:rPr>
      </w:pPr>
    </w:p>
    <w:p w:rsidR="001B6551" w:rsidRDefault="001B6551" w:rsidP="00FA0FA8">
      <w:pPr>
        <w:rPr>
          <w:sz w:val="20"/>
          <w:szCs w:val="20"/>
        </w:rPr>
      </w:pPr>
    </w:p>
    <w:p w:rsidR="001B6551" w:rsidRDefault="001B6551" w:rsidP="00FA0FA8">
      <w:pPr>
        <w:rPr>
          <w:sz w:val="20"/>
          <w:szCs w:val="20"/>
        </w:rPr>
      </w:pPr>
    </w:p>
    <w:p w:rsidR="001B6551" w:rsidRDefault="001B6551" w:rsidP="00FA0FA8">
      <w:pPr>
        <w:rPr>
          <w:sz w:val="20"/>
          <w:szCs w:val="20"/>
        </w:rPr>
      </w:pPr>
    </w:p>
    <w:p w:rsidR="00B148F2" w:rsidRDefault="00B148F2" w:rsidP="00FA0FA8">
      <w:pPr>
        <w:rPr>
          <w:sz w:val="20"/>
          <w:szCs w:val="20"/>
        </w:rPr>
      </w:pPr>
    </w:p>
    <w:p w:rsidR="00B148F2" w:rsidRDefault="00B148F2" w:rsidP="00FA0FA8">
      <w:pPr>
        <w:rPr>
          <w:sz w:val="20"/>
          <w:szCs w:val="20"/>
        </w:rPr>
      </w:pPr>
    </w:p>
    <w:p w:rsidR="001B6551" w:rsidRDefault="001B6551" w:rsidP="0064784A">
      <w:pPr>
        <w:jc w:val="center"/>
        <w:rPr>
          <w:b/>
        </w:rPr>
      </w:pPr>
      <w:bookmarkStart w:id="3" w:name="_GoBack"/>
      <w:bookmarkEnd w:id="3"/>
      <w:r w:rsidRPr="00C012D3">
        <w:rPr>
          <w:b/>
        </w:rPr>
        <w:lastRenderedPageBreak/>
        <w:t xml:space="preserve">ПРИЛОЖЕНИЕ </w:t>
      </w:r>
      <w:r w:rsidR="0064784A">
        <w:rPr>
          <w:b/>
        </w:rPr>
        <w:t>Е</w:t>
      </w:r>
    </w:p>
    <w:p w:rsidR="00BB4084" w:rsidRDefault="00BB4084" w:rsidP="0064784A">
      <w:pPr>
        <w:jc w:val="center"/>
        <w:rPr>
          <w:b/>
        </w:rPr>
      </w:pPr>
      <w:r>
        <w:rPr>
          <w:b/>
        </w:rPr>
        <w:t>Образец бланка анализа курсовой работы</w:t>
      </w:r>
    </w:p>
    <w:p w:rsidR="00C04477" w:rsidRPr="00C012D3" w:rsidRDefault="00C04477" w:rsidP="001B6551">
      <w:pPr>
        <w:jc w:val="right"/>
        <w:rPr>
          <w:b/>
        </w:rPr>
      </w:pPr>
    </w:p>
    <w:p w:rsidR="0064784A" w:rsidRDefault="0064784A" w:rsidP="0064784A">
      <w:pPr>
        <w:jc w:val="center"/>
        <w:rPr>
          <w:caps/>
        </w:rPr>
      </w:pPr>
      <w:r>
        <w:rPr>
          <w:caps/>
        </w:rPr>
        <w:t>Анализ КУРСОВОЙ РАБОТЫ на соответствие требованиям</w:t>
      </w:r>
    </w:p>
    <w:p w:rsidR="0064784A" w:rsidRDefault="0064784A" w:rsidP="0064784A">
      <w:pPr>
        <w:jc w:val="center"/>
        <w:rPr>
          <w:caps/>
        </w:rPr>
      </w:pPr>
    </w:p>
    <w:p w:rsidR="0064784A" w:rsidRDefault="0064784A" w:rsidP="0064784A">
      <w:pPr>
        <w:jc w:val="center"/>
      </w:pPr>
      <w:r>
        <w:t xml:space="preserve">Курсовая работа </w:t>
      </w:r>
      <w:proofErr w:type="gramStart"/>
      <w:r>
        <w:t>обучающегося</w:t>
      </w:r>
      <w:proofErr w:type="gramEnd"/>
      <w:r>
        <w:t xml:space="preserve"> (</w:t>
      </w:r>
      <w:proofErr w:type="spellStart"/>
      <w:r>
        <w:t>йся</w:t>
      </w:r>
      <w:proofErr w:type="spellEnd"/>
      <w:r>
        <w:t xml:space="preserve">) ____ группы ___ специальность ________________ </w:t>
      </w:r>
    </w:p>
    <w:p w:rsidR="0064784A" w:rsidRDefault="0064784A" w:rsidP="0064784A">
      <w:pPr>
        <w:jc w:val="center"/>
      </w:pPr>
    </w:p>
    <w:p w:rsidR="0064784A" w:rsidRDefault="0064784A" w:rsidP="0064784A">
      <w:pPr>
        <w:jc w:val="center"/>
      </w:pPr>
      <w:r>
        <w:t>ФИО ______________________________________________________________________</w:t>
      </w:r>
    </w:p>
    <w:p w:rsidR="0064784A" w:rsidRDefault="0064784A" w:rsidP="0064784A">
      <w:r>
        <w:t>Тема курсовой работы _______________________________________________________</w:t>
      </w:r>
    </w:p>
    <w:p w:rsidR="0064784A" w:rsidRDefault="0064784A" w:rsidP="0064784A">
      <w:r>
        <w:t>__________________________________________________________________________________________________________________________________________________________</w:t>
      </w:r>
    </w:p>
    <w:p w:rsidR="0064784A" w:rsidRDefault="0064784A" w:rsidP="0064784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2691"/>
        <w:gridCol w:w="5528"/>
        <w:gridCol w:w="815"/>
      </w:tblGrid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Объект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Параметры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Соотв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+</w:t>
            </w:r>
          </w:p>
          <w:p w:rsidR="0064784A" w:rsidRDefault="0064784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/Не соотв.</w:t>
            </w:r>
          </w:p>
        </w:tc>
      </w:tr>
      <w:tr w:rsidR="0064784A" w:rsidTr="0064784A">
        <w:trPr>
          <w:trHeight w:val="342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Название темы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Соответствует утвержденной тематике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2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Размер шрифта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14 кегель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3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Название шрифта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val="en-US" w:eastAsia="en-US"/>
              </w:rPr>
            </w:pPr>
            <w:r>
              <w:rPr>
                <w:lang w:val="en-US"/>
              </w:rPr>
              <w:t>Times New Roman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4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Межстрочный интервал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5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Абзац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1,25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6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Поля (</w:t>
            </w:r>
            <w:proofErr w:type="gramStart"/>
            <w:r>
              <w:t>мм</w:t>
            </w:r>
            <w:proofErr w:type="gramEnd"/>
            <w:r>
              <w:t>)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proofErr w:type="gramStart"/>
            <w:r>
              <w:t>Левое -30 мм, правое – 10 мм, верхнее – 20 мм, нижнее – 20 мм</w:t>
            </w:r>
            <w:proofErr w:type="gramEnd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7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Общий объем работы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 w:rsidP="0064784A">
            <w:pPr>
              <w:rPr>
                <w:lang w:eastAsia="en-US"/>
              </w:rPr>
            </w:pPr>
            <w:r>
              <w:t xml:space="preserve">30-50 страниц машинописного текста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8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Объем введения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2-3 страницы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9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Объем основной части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B13950" w:rsidP="00B13950">
            <w:pPr>
              <w:rPr>
                <w:lang w:eastAsia="en-US"/>
              </w:rPr>
            </w:pPr>
            <w:r>
              <w:t>2</w:t>
            </w:r>
            <w:r w:rsidR="0064784A">
              <w:t>0-</w:t>
            </w:r>
            <w:r>
              <w:t>35</w:t>
            </w:r>
            <w:r w:rsidR="0064784A">
              <w:t xml:space="preserve"> страниц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Объем заключения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2 страницы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11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Нумерация страниц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proofErr w:type="gramStart"/>
            <w:r>
              <w:t>Сквозная</w:t>
            </w:r>
            <w:proofErr w:type="gramEnd"/>
            <w:r>
              <w:t>, в нижней части листа, посередине ара</w:t>
            </w:r>
            <w:r>
              <w:t>б</w:t>
            </w:r>
            <w:r>
              <w:t>скими цифрами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12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Последовательность структурных частей работы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Титульный лист, заявление, задание на дипломную работу, календарный план-график, Содержание, Введение, Основная часть</w:t>
            </w:r>
            <w:proofErr w:type="gramStart"/>
            <w:r>
              <w:t xml:space="preserve"> ,</w:t>
            </w:r>
            <w:proofErr w:type="gramEnd"/>
            <w:r>
              <w:t xml:space="preserve"> Заключение, Список использованных источников, Приложения.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13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Оформление структу</w:t>
            </w:r>
            <w:r>
              <w:t>р</w:t>
            </w:r>
            <w:r>
              <w:t>ных частей работы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r>
              <w:t>Каждая структурная часть начинается с новой страницы. Заголовки структурных элементов ра</w:t>
            </w:r>
            <w:r>
              <w:t>з</w:t>
            </w:r>
            <w:r>
              <w:t>делов располагают в середине строки без точки в конце, прописными буквами, не подчеркивая</w:t>
            </w:r>
          </w:p>
          <w:p w:rsidR="0064784A" w:rsidRDefault="0064784A">
            <w:pPr>
              <w:rPr>
                <w:lang w:eastAsia="en-US"/>
              </w:rPr>
            </w:pPr>
            <w:r>
              <w:t>Заголовки подразделов основной части дипломной работы  следует начинать с абзацного отступа Ра</w:t>
            </w:r>
            <w:r>
              <w:t>с</w:t>
            </w:r>
            <w:r>
              <w:t>стояние между названием и текстом - две строки. Точка в конце наименования не ставится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14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Структура основной части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proofErr w:type="gramStart"/>
            <w:r>
              <w:t>Выдержана</w:t>
            </w:r>
            <w:proofErr w:type="gramEnd"/>
            <w:r>
              <w:t>, 3-4 главы соразмерны по объему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15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Количество и оформл</w:t>
            </w:r>
            <w:r>
              <w:t>е</w:t>
            </w:r>
            <w:r>
              <w:t>ние использованных источников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B13950" w:rsidP="00B13950">
            <w:pPr>
              <w:rPr>
                <w:lang w:eastAsia="en-US"/>
              </w:rPr>
            </w:pPr>
            <w:r>
              <w:t>2</w:t>
            </w:r>
            <w:r w:rsidR="0064784A">
              <w:t xml:space="preserve">0 – </w:t>
            </w:r>
            <w:r>
              <w:t>3</w:t>
            </w:r>
            <w:r w:rsidR="0064784A">
              <w:t>0 библиографических, справочных и литер</w:t>
            </w:r>
            <w:r w:rsidR="0064784A">
              <w:t>а</w:t>
            </w:r>
            <w:r w:rsidR="0064784A">
              <w:t>турных источников, Интернет-ресурсов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16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Наличие и оформление приложений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 xml:space="preserve"> обязательны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17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Оформление содерж</w:t>
            </w:r>
            <w:r>
              <w:t>а</w:t>
            </w:r>
            <w:r>
              <w:t>ния и ссылок на лит</w:t>
            </w:r>
            <w:r>
              <w:t>е</w:t>
            </w:r>
            <w:r>
              <w:t>ратуру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Содержание включает в себя заголовки всех разд</w:t>
            </w:r>
            <w:r>
              <w:t>е</w:t>
            </w:r>
            <w:r>
              <w:t>лов, подразделов, пунктов, приложений с указан</w:t>
            </w:r>
            <w:r>
              <w:t>и</w:t>
            </w:r>
            <w:r>
              <w:t>ем начальных страниц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lastRenderedPageBreak/>
              <w:t>18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Оформление таблиц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Название таблиц помещаются слева без абзацного отступа в одну строку с её номером, через тире, без подчеркиваний.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19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Оформление рисунков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Имеют наименование, которое помещают по це</w:t>
            </w:r>
            <w:r>
              <w:t>н</w:t>
            </w:r>
            <w:r>
              <w:t>тру строки под рисунком с её номером через тире.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  <w:tr w:rsidR="0064784A" w:rsidTr="0064784A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20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Ссылки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84A" w:rsidRDefault="0064784A">
            <w:pPr>
              <w:rPr>
                <w:lang w:eastAsia="en-US"/>
              </w:rPr>
            </w:pPr>
            <w:r>
              <w:t>Ссылки на каждую таблицу и приложение. Ссылки на используемые источники.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4A" w:rsidRDefault="0064784A">
            <w:pPr>
              <w:jc w:val="center"/>
              <w:rPr>
                <w:lang w:eastAsia="en-US"/>
              </w:rPr>
            </w:pPr>
          </w:p>
        </w:tc>
      </w:tr>
    </w:tbl>
    <w:p w:rsidR="0064784A" w:rsidRDefault="0064784A" w:rsidP="0064784A">
      <w:pPr>
        <w:rPr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22"/>
        <w:gridCol w:w="1896"/>
        <w:gridCol w:w="4852"/>
      </w:tblGrid>
      <w:tr w:rsidR="0064784A" w:rsidTr="0064784A">
        <w:tc>
          <w:tcPr>
            <w:tcW w:w="2418" w:type="pct"/>
            <w:gridSpan w:val="2"/>
            <w:vMerge w:val="restart"/>
            <w:hideMark/>
          </w:tcPr>
          <w:p w:rsidR="0064784A" w:rsidRDefault="0064784A">
            <w:proofErr w:type="spellStart"/>
            <w:r>
              <w:t>Нормоконтроль</w:t>
            </w:r>
            <w:proofErr w:type="spellEnd"/>
            <w:r>
              <w:t xml:space="preserve"> выполнил</w:t>
            </w:r>
          </w:p>
        </w:tc>
        <w:tc>
          <w:tcPr>
            <w:tcW w:w="2582" w:type="pct"/>
            <w:hideMark/>
          </w:tcPr>
          <w:p w:rsidR="0064784A" w:rsidRDefault="0064784A">
            <w:pPr>
              <w:jc w:val="center"/>
            </w:pPr>
            <w:r>
              <w:t>________________/______________</w:t>
            </w:r>
          </w:p>
        </w:tc>
      </w:tr>
      <w:tr w:rsidR="0064784A" w:rsidTr="0064784A">
        <w:tc>
          <w:tcPr>
            <w:tcW w:w="0" w:type="auto"/>
            <w:gridSpan w:val="2"/>
            <w:vMerge/>
            <w:vAlign w:val="center"/>
            <w:hideMark/>
          </w:tcPr>
          <w:p w:rsidR="0064784A" w:rsidRDefault="0064784A"/>
        </w:tc>
        <w:tc>
          <w:tcPr>
            <w:tcW w:w="2582" w:type="pct"/>
            <w:vAlign w:val="center"/>
            <w:hideMark/>
          </w:tcPr>
          <w:p w:rsidR="0064784A" w:rsidRPr="00BB4084" w:rsidRDefault="0064784A">
            <w:pPr>
              <w:jc w:val="center"/>
              <w:rPr>
                <w:sz w:val="16"/>
                <w:szCs w:val="16"/>
              </w:rPr>
            </w:pPr>
            <w:r w:rsidRPr="00BB4084">
              <w:rPr>
                <w:sz w:val="16"/>
                <w:szCs w:val="16"/>
              </w:rPr>
              <w:t>(ФИО руководителя).                (Подпись)</w:t>
            </w:r>
          </w:p>
        </w:tc>
      </w:tr>
      <w:tr w:rsidR="0064784A" w:rsidTr="0064784A">
        <w:tc>
          <w:tcPr>
            <w:tcW w:w="2418" w:type="pct"/>
            <w:gridSpan w:val="2"/>
            <w:vMerge w:val="restart"/>
          </w:tcPr>
          <w:p w:rsidR="0064784A" w:rsidRDefault="0064784A">
            <w:r>
              <w:t xml:space="preserve">С результатами </w:t>
            </w:r>
            <w:proofErr w:type="spellStart"/>
            <w:r>
              <w:t>нормоконтроля</w:t>
            </w:r>
            <w:proofErr w:type="spellEnd"/>
            <w:r>
              <w:t xml:space="preserve"> </w:t>
            </w:r>
            <w:proofErr w:type="gramStart"/>
            <w:r>
              <w:t>ознакомлен</w:t>
            </w:r>
            <w:proofErr w:type="gramEnd"/>
          </w:p>
          <w:p w:rsidR="0064784A" w:rsidRDefault="0064784A"/>
          <w:p w:rsidR="0064784A" w:rsidRDefault="0064784A"/>
        </w:tc>
        <w:tc>
          <w:tcPr>
            <w:tcW w:w="2582" w:type="pct"/>
            <w:vAlign w:val="center"/>
            <w:hideMark/>
          </w:tcPr>
          <w:p w:rsidR="0064784A" w:rsidRDefault="0064784A">
            <w:pPr>
              <w:jc w:val="center"/>
            </w:pPr>
            <w:r>
              <w:t>________________</w:t>
            </w:r>
          </w:p>
        </w:tc>
      </w:tr>
      <w:tr w:rsidR="0064784A" w:rsidTr="0064784A">
        <w:tc>
          <w:tcPr>
            <w:tcW w:w="0" w:type="auto"/>
            <w:gridSpan w:val="2"/>
            <w:vMerge/>
            <w:vAlign w:val="center"/>
            <w:hideMark/>
          </w:tcPr>
          <w:p w:rsidR="0064784A" w:rsidRDefault="0064784A"/>
        </w:tc>
        <w:tc>
          <w:tcPr>
            <w:tcW w:w="2582" w:type="pct"/>
            <w:vAlign w:val="center"/>
            <w:hideMark/>
          </w:tcPr>
          <w:p w:rsidR="0064784A" w:rsidRPr="00BB4084" w:rsidRDefault="0064784A">
            <w:pPr>
              <w:jc w:val="center"/>
              <w:rPr>
                <w:sz w:val="16"/>
                <w:szCs w:val="16"/>
              </w:rPr>
            </w:pPr>
            <w:r w:rsidRPr="00BB4084">
              <w:rPr>
                <w:sz w:val="16"/>
                <w:szCs w:val="16"/>
              </w:rPr>
              <w:t>(Подпись студента)</w:t>
            </w:r>
          </w:p>
        </w:tc>
      </w:tr>
      <w:tr w:rsidR="0064784A" w:rsidTr="0064784A">
        <w:tc>
          <w:tcPr>
            <w:tcW w:w="1522" w:type="pct"/>
            <w:vMerge w:val="restart"/>
            <w:hideMark/>
          </w:tcPr>
          <w:p w:rsidR="0064784A" w:rsidRDefault="0064784A">
            <w:r>
              <w:t xml:space="preserve">Замечания устранены </w:t>
            </w:r>
          </w:p>
        </w:tc>
        <w:tc>
          <w:tcPr>
            <w:tcW w:w="896" w:type="pct"/>
            <w:hideMark/>
          </w:tcPr>
          <w:p w:rsidR="0064784A" w:rsidRDefault="0064784A">
            <w:r>
              <w:t>______________</w:t>
            </w:r>
          </w:p>
        </w:tc>
        <w:tc>
          <w:tcPr>
            <w:tcW w:w="2582" w:type="pct"/>
            <w:hideMark/>
          </w:tcPr>
          <w:p w:rsidR="0064784A" w:rsidRDefault="0064784A">
            <w:pPr>
              <w:jc w:val="center"/>
            </w:pPr>
            <w:r>
              <w:t>________________/______________</w:t>
            </w:r>
          </w:p>
        </w:tc>
      </w:tr>
      <w:tr w:rsidR="0064784A" w:rsidTr="0064784A">
        <w:tc>
          <w:tcPr>
            <w:tcW w:w="0" w:type="auto"/>
            <w:vMerge/>
            <w:vAlign w:val="center"/>
            <w:hideMark/>
          </w:tcPr>
          <w:p w:rsidR="0064784A" w:rsidRDefault="0064784A"/>
        </w:tc>
        <w:tc>
          <w:tcPr>
            <w:tcW w:w="896" w:type="pct"/>
            <w:vAlign w:val="center"/>
            <w:hideMark/>
          </w:tcPr>
          <w:p w:rsidR="0064784A" w:rsidRPr="00BB4084" w:rsidRDefault="0064784A">
            <w:pPr>
              <w:jc w:val="center"/>
              <w:rPr>
                <w:sz w:val="16"/>
                <w:szCs w:val="16"/>
              </w:rPr>
            </w:pPr>
            <w:r w:rsidRPr="00BB4084">
              <w:rPr>
                <w:sz w:val="16"/>
                <w:szCs w:val="16"/>
              </w:rPr>
              <w:t>(Дата)</w:t>
            </w:r>
          </w:p>
        </w:tc>
        <w:tc>
          <w:tcPr>
            <w:tcW w:w="2582" w:type="pct"/>
            <w:vAlign w:val="center"/>
            <w:hideMark/>
          </w:tcPr>
          <w:p w:rsidR="0064784A" w:rsidRPr="00BB4084" w:rsidRDefault="0064784A">
            <w:pPr>
              <w:jc w:val="center"/>
              <w:rPr>
                <w:sz w:val="16"/>
                <w:szCs w:val="16"/>
              </w:rPr>
            </w:pPr>
            <w:r w:rsidRPr="00BB4084">
              <w:rPr>
                <w:sz w:val="16"/>
                <w:szCs w:val="16"/>
              </w:rPr>
              <w:t>(ФИО руководителя).                 (Подпись)</w:t>
            </w:r>
          </w:p>
        </w:tc>
      </w:tr>
    </w:tbl>
    <w:p w:rsidR="0064784A" w:rsidRDefault="0064784A" w:rsidP="0064784A">
      <w:pPr>
        <w:rPr>
          <w:lang w:eastAsia="en-US"/>
        </w:rPr>
      </w:pPr>
    </w:p>
    <w:p w:rsidR="0064784A" w:rsidRDefault="0064784A" w:rsidP="0064784A">
      <w:pPr>
        <w:rPr>
          <w:rFonts w:eastAsia="Times New Roman"/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Оценка качества выполнения </w:t>
      </w:r>
      <w:r w:rsidR="00B13950">
        <w:rPr>
          <w:sz w:val="28"/>
          <w:szCs w:val="28"/>
        </w:rPr>
        <w:t>курсовой</w:t>
      </w:r>
      <w:r>
        <w:rPr>
          <w:sz w:val="28"/>
          <w:szCs w:val="28"/>
        </w:rPr>
        <w:t xml:space="preserve"> работы по соблюдению требований </w:t>
      </w:r>
      <w:r>
        <w:rPr>
          <w:color w:val="333333"/>
          <w:sz w:val="28"/>
          <w:szCs w:val="28"/>
          <w:shd w:val="clear" w:color="auto" w:fill="FFFFFF"/>
        </w:rPr>
        <w:t>ГОСТ 2001 № 7.32 и методических рекомендаций для обучающихся по в</w:t>
      </w:r>
      <w:r>
        <w:rPr>
          <w:color w:val="333333"/>
          <w:sz w:val="28"/>
          <w:szCs w:val="28"/>
          <w:shd w:val="clear" w:color="auto" w:fill="FFFFFF"/>
        </w:rPr>
        <w:t>ы</w:t>
      </w:r>
      <w:r>
        <w:rPr>
          <w:color w:val="333333"/>
          <w:sz w:val="28"/>
          <w:szCs w:val="28"/>
          <w:shd w:val="clear" w:color="auto" w:fill="FFFFFF"/>
        </w:rPr>
        <w:t xml:space="preserve">полнению </w:t>
      </w:r>
      <w:r w:rsidR="00B13950">
        <w:rPr>
          <w:color w:val="333333"/>
          <w:sz w:val="28"/>
          <w:szCs w:val="28"/>
          <w:shd w:val="clear" w:color="auto" w:fill="FFFFFF"/>
        </w:rPr>
        <w:t>курсовых</w:t>
      </w:r>
      <w:r>
        <w:rPr>
          <w:color w:val="333333"/>
          <w:sz w:val="28"/>
          <w:szCs w:val="28"/>
          <w:shd w:val="clear" w:color="auto" w:fill="FFFFFF"/>
        </w:rPr>
        <w:t xml:space="preserve"> работ  _________________           ________________</w:t>
      </w:r>
    </w:p>
    <w:p w:rsidR="0064784A" w:rsidRDefault="0064784A" w:rsidP="0064784A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удовлетворительно/неудовлетворительно, подпись </w:t>
      </w:r>
      <w:proofErr w:type="spellStart"/>
      <w:r>
        <w:rPr>
          <w:sz w:val="18"/>
          <w:szCs w:val="18"/>
        </w:rPr>
        <w:t>нормоконтролера</w:t>
      </w:r>
      <w:proofErr w:type="spellEnd"/>
    </w:p>
    <w:p w:rsidR="0064784A" w:rsidRDefault="0064784A" w:rsidP="0064784A"/>
    <w:p w:rsidR="00B0735D" w:rsidRDefault="00B0735D" w:rsidP="001B6551">
      <w:pPr>
        <w:jc w:val="right"/>
        <w:rPr>
          <w:b/>
        </w:rPr>
      </w:pPr>
    </w:p>
    <w:p w:rsidR="00AD43C3" w:rsidRDefault="00AD43C3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13950" w:rsidRDefault="00B13950" w:rsidP="001B6551">
      <w:pPr>
        <w:jc w:val="right"/>
        <w:rPr>
          <w:b/>
        </w:rPr>
      </w:pPr>
    </w:p>
    <w:p w:rsidR="00BB4084" w:rsidRDefault="00BB4084" w:rsidP="001B6551">
      <w:pPr>
        <w:jc w:val="right"/>
        <w:rPr>
          <w:b/>
        </w:rPr>
      </w:pPr>
    </w:p>
    <w:p w:rsidR="001B6551" w:rsidRPr="00C012D3" w:rsidRDefault="001B6551" w:rsidP="00B13950">
      <w:pPr>
        <w:jc w:val="center"/>
        <w:rPr>
          <w:b/>
        </w:rPr>
      </w:pPr>
      <w:r w:rsidRPr="00C012D3">
        <w:rPr>
          <w:b/>
        </w:rPr>
        <w:lastRenderedPageBreak/>
        <w:t xml:space="preserve">ПРИЛОЖЕНИЕ </w:t>
      </w:r>
      <w:r w:rsidR="00C012D3" w:rsidRPr="00C012D3">
        <w:rPr>
          <w:b/>
        </w:rPr>
        <w:t xml:space="preserve"> </w:t>
      </w:r>
      <w:r w:rsidR="00B13950">
        <w:rPr>
          <w:b/>
        </w:rPr>
        <w:t>Ж</w:t>
      </w:r>
    </w:p>
    <w:p w:rsidR="001B6551" w:rsidRDefault="00BB4084" w:rsidP="00BB4084">
      <w:pPr>
        <w:jc w:val="center"/>
        <w:rPr>
          <w:b/>
        </w:rPr>
      </w:pPr>
      <w:r>
        <w:rPr>
          <w:b/>
        </w:rPr>
        <w:t>Образец бланка рецензии на курсовую работу</w:t>
      </w:r>
    </w:p>
    <w:p w:rsidR="00BB4084" w:rsidRPr="00C012D3" w:rsidRDefault="00BB4084" w:rsidP="00BB4084">
      <w:pPr>
        <w:jc w:val="center"/>
        <w:rPr>
          <w:b/>
        </w:rPr>
      </w:pPr>
    </w:p>
    <w:p w:rsidR="001B6551" w:rsidRPr="00F509E5" w:rsidRDefault="001B6551" w:rsidP="001B6551">
      <w:pPr>
        <w:jc w:val="center"/>
      </w:pPr>
      <w:r w:rsidRPr="00F509E5">
        <w:t xml:space="preserve">ОБЛАСТНОЕ ГОСУДАРСТВЕННОЕ БЮДЖЕТНОЕ </w:t>
      </w:r>
    </w:p>
    <w:p w:rsidR="001B6551" w:rsidRPr="00F509E5" w:rsidRDefault="001B6551" w:rsidP="001B6551">
      <w:pPr>
        <w:jc w:val="center"/>
      </w:pPr>
      <w:r w:rsidRPr="00F509E5">
        <w:t>ПРОФЕССИОНАЛЬНОЕ ОБРАЗОВАТЕЛЬНОЕ УЧРЕЖДЕНИЕ</w:t>
      </w:r>
    </w:p>
    <w:p w:rsidR="001B6551" w:rsidRPr="00F509E5" w:rsidRDefault="001B6551" w:rsidP="001B6551">
      <w:pPr>
        <w:jc w:val="center"/>
      </w:pPr>
      <w:r w:rsidRPr="00F509E5">
        <w:t>«УЛЬЯНОВСКИЙ ТЕХНИКУМ ПИТАНИЯ И ТОРГОВЛИ»</w:t>
      </w:r>
    </w:p>
    <w:p w:rsidR="001B6551" w:rsidRPr="00F509E5" w:rsidRDefault="001B6551" w:rsidP="001B6551">
      <w:pPr>
        <w:jc w:val="right"/>
      </w:pPr>
    </w:p>
    <w:p w:rsidR="001B6551" w:rsidRPr="00F509E5" w:rsidRDefault="001B6551" w:rsidP="001B6551">
      <w:pPr>
        <w:jc w:val="center"/>
      </w:pPr>
      <w:r w:rsidRPr="00F509E5">
        <w:t>РЕЦЕНЗИЯ</w:t>
      </w:r>
    </w:p>
    <w:p w:rsidR="001B6551" w:rsidRPr="00F509E5" w:rsidRDefault="001B6551" w:rsidP="001B6551">
      <w:pPr>
        <w:jc w:val="center"/>
      </w:pPr>
      <w:r w:rsidRPr="00F509E5">
        <w:t xml:space="preserve">на </w:t>
      </w:r>
      <w:r w:rsidRPr="00606536">
        <w:t xml:space="preserve"> курсовую </w:t>
      </w:r>
      <w:r w:rsidRPr="00F509E5">
        <w:t>работу</w:t>
      </w:r>
    </w:p>
    <w:p w:rsidR="001B6551" w:rsidRPr="00F509E5" w:rsidRDefault="001B6551" w:rsidP="001B6551">
      <w:pPr>
        <w:jc w:val="center"/>
      </w:pPr>
    </w:p>
    <w:p w:rsidR="001B6551" w:rsidRPr="00F509E5" w:rsidRDefault="001B6551" w:rsidP="001B6551">
      <w:pPr>
        <w:jc w:val="center"/>
      </w:pPr>
      <w:r w:rsidRPr="00F509E5">
        <w:t>Обучающегос</w:t>
      </w:r>
      <w:proofErr w:type="gramStart"/>
      <w:r w:rsidRPr="00F509E5">
        <w:t>я(</w:t>
      </w:r>
      <w:proofErr w:type="spellStart"/>
      <w:proofErr w:type="gramEnd"/>
      <w:r w:rsidRPr="00F509E5">
        <w:t>йся</w:t>
      </w:r>
      <w:proofErr w:type="spellEnd"/>
      <w:r w:rsidRPr="00F509E5">
        <w:t>)_____________________ курса ______________________ группы</w:t>
      </w:r>
    </w:p>
    <w:p w:rsidR="001B6551" w:rsidRPr="00F509E5" w:rsidRDefault="001B6551" w:rsidP="001B6551">
      <w:pPr>
        <w:jc w:val="center"/>
      </w:pPr>
      <w:r w:rsidRPr="00F509E5">
        <w:t>_______________________________________________________________</w:t>
      </w:r>
      <w:r w:rsidRPr="00606536">
        <w:t>___________</w:t>
      </w:r>
    </w:p>
    <w:p w:rsidR="001B6551" w:rsidRPr="00F509E5" w:rsidRDefault="001B6551" w:rsidP="001B6551">
      <w:pPr>
        <w:jc w:val="center"/>
        <w:rPr>
          <w:sz w:val="14"/>
        </w:rPr>
      </w:pPr>
      <w:r w:rsidRPr="00F509E5">
        <w:rPr>
          <w:sz w:val="14"/>
        </w:rPr>
        <w:t>(Ф.И.О.)</w:t>
      </w:r>
    </w:p>
    <w:p w:rsidR="001B6551" w:rsidRPr="00F509E5" w:rsidRDefault="001B6551" w:rsidP="001B6551">
      <w:r w:rsidRPr="00F509E5">
        <w:t>Рецензент  ______________________________________________________</w:t>
      </w:r>
      <w:r w:rsidRPr="00606536">
        <w:t>_____________</w:t>
      </w:r>
    </w:p>
    <w:p w:rsidR="001B6551" w:rsidRPr="00F509E5" w:rsidRDefault="001B6551" w:rsidP="001B6551">
      <w:pPr>
        <w:ind w:firstLine="567"/>
        <w:jc w:val="center"/>
        <w:rPr>
          <w:sz w:val="18"/>
        </w:rPr>
      </w:pPr>
      <w:r w:rsidRPr="00F509E5">
        <w:rPr>
          <w:sz w:val="18"/>
        </w:rPr>
        <w:t>(ФИО, звание должность, место работы)</w:t>
      </w:r>
    </w:p>
    <w:p w:rsidR="001B6551" w:rsidRPr="00F509E5" w:rsidRDefault="001B6551" w:rsidP="001B6551">
      <w:pPr>
        <w:jc w:val="both"/>
      </w:pPr>
      <w:r w:rsidRPr="00F509E5">
        <w:t xml:space="preserve">Тема </w:t>
      </w:r>
      <w:r w:rsidRPr="00606536">
        <w:t xml:space="preserve"> курсовой </w:t>
      </w:r>
      <w:r w:rsidRPr="00F509E5">
        <w:t>работы_____________________________</w:t>
      </w:r>
      <w:r w:rsidRPr="00606536">
        <w:t>____________________________</w:t>
      </w:r>
    </w:p>
    <w:p w:rsidR="001B6551" w:rsidRPr="00F509E5" w:rsidRDefault="001B6551" w:rsidP="001B6551">
      <w:pPr>
        <w:jc w:val="both"/>
      </w:pPr>
      <w:r w:rsidRPr="00F509E5">
        <w:t>___________________________________________________________________________________________________________________________________________________</w:t>
      </w:r>
      <w:r w:rsidR="00C04477">
        <w:t>_____</w:t>
      </w:r>
    </w:p>
    <w:p w:rsidR="001B6551" w:rsidRPr="00F509E5" w:rsidRDefault="001B6551" w:rsidP="001B6551">
      <w:pPr>
        <w:jc w:val="both"/>
      </w:pPr>
      <w:r w:rsidRPr="00F509E5">
        <w:t xml:space="preserve">Оценка качества выполнения </w:t>
      </w:r>
      <w:r w:rsidRPr="00606536">
        <w:t xml:space="preserve"> курсовой </w:t>
      </w:r>
      <w:r w:rsidRPr="00F509E5">
        <w:t xml:space="preserve">работы </w:t>
      </w:r>
    </w:p>
    <w:p w:rsidR="001B6551" w:rsidRPr="00F509E5" w:rsidRDefault="001B6551" w:rsidP="001B6551">
      <w:pPr>
        <w:jc w:val="center"/>
      </w:pPr>
      <w:r w:rsidRPr="00F509E5">
        <w:t>(__________________________________)</w:t>
      </w:r>
    </w:p>
    <w:p w:rsidR="001B6551" w:rsidRPr="00F509E5" w:rsidRDefault="001B6551" w:rsidP="001B6551">
      <w:pPr>
        <w:jc w:val="center"/>
      </w:pPr>
      <w:r w:rsidRPr="00F509E5">
        <w:t>(</w:t>
      </w:r>
      <w:r w:rsidRPr="00606536">
        <w:t xml:space="preserve">подчеркнуть </w:t>
      </w:r>
      <w:r w:rsidRPr="00F509E5">
        <w:t>вид: теоретический, прикладной, эмпирический)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103"/>
        <w:gridCol w:w="709"/>
        <w:gridCol w:w="709"/>
        <w:gridCol w:w="708"/>
        <w:gridCol w:w="709"/>
        <w:gridCol w:w="816"/>
      </w:tblGrid>
      <w:tr w:rsidR="001B6551" w:rsidRPr="00F509E5" w:rsidTr="00C8395A">
        <w:tc>
          <w:tcPr>
            <w:tcW w:w="817" w:type="dxa"/>
            <w:vMerge w:val="restart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 xml:space="preserve">№/№ </w:t>
            </w:r>
            <w:proofErr w:type="gramStart"/>
            <w:r w:rsidRPr="00F509E5">
              <w:t>п</w:t>
            </w:r>
            <w:proofErr w:type="gramEnd"/>
            <w:r w:rsidRPr="00F509E5">
              <w:t>/п</w:t>
            </w:r>
          </w:p>
        </w:tc>
        <w:tc>
          <w:tcPr>
            <w:tcW w:w="5103" w:type="dxa"/>
            <w:vMerge w:val="restart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Показатели</w:t>
            </w:r>
          </w:p>
        </w:tc>
        <w:tc>
          <w:tcPr>
            <w:tcW w:w="3651" w:type="dxa"/>
            <w:gridSpan w:val="5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Степень соответствия</w:t>
            </w:r>
          </w:p>
        </w:tc>
      </w:tr>
      <w:tr w:rsidR="001B6551" w:rsidRPr="00F509E5" w:rsidTr="00C8395A">
        <w:tc>
          <w:tcPr>
            <w:tcW w:w="817" w:type="dxa"/>
            <w:vMerge/>
            <w:vAlign w:val="center"/>
          </w:tcPr>
          <w:p w:rsidR="001B6551" w:rsidRPr="00F509E5" w:rsidRDefault="001B6551" w:rsidP="00C8395A">
            <w:pPr>
              <w:jc w:val="center"/>
            </w:pPr>
          </w:p>
        </w:tc>
        <w:tc>
          <w:tcPr>
            <w:tcW w:w="5103" w:type="dxa"/>
            <w:vMerge/>
            <w:vAlign w:val="center"/>
          </w:tcPr>
          <w:p w:rsidR="001B6551" w:rsidRPr="00F509E5" w:rsidRDefault="001B6551" w:rsidP="00C8395A">
            <w:pPr>
              <w:jc w:val="center"/>
            </w:pPr>
          </w:p>
        </w:tc>
        <w:tc>
          <w:tcPr>
            <w:tcW w:w="709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5</w:t>
            </w:r>
          </w:p>
        </w:tc>
        <w:tc>
          <w:tcPr>
            <w:tcW w:w="709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4</w:t>
            </w:r>
          </w:p>
        </w:tc>
        <w:tc>
          <w:tcPr>
            <w:tcW w:w="708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3</w:t>
            </w:r>
          </w:p>
        </w:tc>
        <w:tc>
          <w:tcPr>
            <w:tcW w:w="709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2</w:t>
            </w:r>
          </w:p>
        </w:tc>
        <w:tc>
          <w:tcPr>
            <w:tcW w:w="816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*</w:t>
            </w:r>
          </w:p>
        </w:tc>
      </w:tr>
      <w:tr w:rsidR="001B6551" w:rsidRPr="00F509E5" w:rsidTr="00C8395A">
        <w:tc>
          <w:tcPr>
            <w:tcW w:w="817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1</w:t>
            </w:r>
          </w:p>
        </w:tc>
        <w:tc>
          <w:tcPr>
            <w:tcW w:w="5103" w:type="dxa"/>
          </w:tcPr>
          <w:p w:rsidR="001B6551" w:rsidRPr="00F509E5" w:rsidRDefault="001B6551" w:rsidP="00C8395A">
            <w:pPr>
              <w:jc w:val="both"/>
            </w:pPr>
            <w:r w:rsidRPr="00606536">
              <w:t>Актуальность темы</w:t>
            </w: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8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816" w:type="dxa"/>
          </w:tcPr>
          <w:p w:rsidR="001B6551" w:rsidRPr="00F509E5" w:rsidRDefault="001B6551" w:rsidP="00C8395A">
            <w:pPr>
              <w:jc w:val="both"/>
            </w:pPr>
          </w:p>
        </w:tc>
      </w:tr>
      <w:tr w:rsidR="001B6551" w:rsidRPr="00F509E5" w:rsidTr="00C8395A">
        <w:tc>
          <w:tcPr>
            <w:tcW w:w="817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2</w:t>
            </w:r>
          </w:p>
        </w:tc>
        <w:tc>
          <w:tcPr>
            <w:tcW w:w="5103" w:type="dxa"/>
          </w:tcPr>
          <w:p w:rsidR="001B6551" w:rsidRPr="00F509E5" w:rsidRDefault="001B6551" w:rsidP="00C8395A">
            <w:pPr>
              <w:jc w:val="both"/>
            </w:pPr>
            <w:r w:rsidRPr="00F509E5">
              <w:t xml:space="preserve">Соответствие структуры и содержания теме и заданию </w:t>
            </w: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8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816" w:type="dxa"/>
          </w:tcPr>
          <w:p w:rsidR="001B6551" w:rsidRPr="00F509E5" w:rsidRDefault="001B6551" w:rsidP="00C8395A">
            <w:pPr>
              <w:jc w:val="both"/>
            </w:pPr>
          </w:p>
        </w:tc>
      </w:tr>
      <w:tr w:rsidR="001B6551" w:rsidRPr="00F509E5" w:rsidTr="00C8395A">
        <w:tc>
          <w:tcPr>
            <w:tcW w:w="817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3</w:t>
            </w:r>
          </w:p>
        </w:tc>
        <w:tc>
          <w:tcPr>
            <w:tcW w:w="5103" w:type="dxa"/>
          </w:tcPr>
          <w:p w:rsidR="001B6551" w:rsidRPr="00F509E5" w:rsidRDefault="001B6551" w:rsidP="00C8395A">
            <w:pPr>
              <w:jc w:val="both"/>
            </w:pPr>
            <w:r w:rsidRPr="00F509E5">
              <w:t xml:space="preserve">Новизна предложенных способов и методов решения задач </w:t>
            </w: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8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816" w:type="dxa"/>
          </w:tcPr>
          <w:p w:rsidR="001B6551" w:rsidRPr="00F509E5" w:rsidRDefault="001B6551" w:rsidP="00C8395A">
            <w:pPr>
              <w:jc w:val="both"/>
            </w:pPr>
          </w:p>
        </w:tc>
      </w:tr>
      <w:tr w:rsidR="001B6551" w:rsidRPr="00F509E5" w:rsidTr="00C8395A">
        <w:tc>
          <w:tcPr>
            <w:tcW w:w="817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4</w:t>
            </w:r>
          </w:p>
        </w:tc>
        <w:tc>
          <w:tcPr>
            <w:tcW w:w="5103" w:type="dxa"/>
          </w:tcPr>
          <w:p w:rsidR="001B6551" w:rsidRPr="00F509E5" w:rsidRDefault="001B6551" w:rsidP="00C8395A">
            <w:pPr>
              <w:jc w:val="both"/>
            </w:pPr>
            <w:r w:rsidRPr="00F509E5">
              <w:t>Полнота и детальность разработки отдельных вопросов</w:t>
            </w: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8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816" w:type="dxa"/>
          </w:tcPr>
          <w:p w:rsidR="001B6551" w:rsidRPr="00F509E5" w:rsidRDefault="001B6551" w:rsidP="00C8395A">
            <w:pPr>
              <w:jc w:val="both"/>
            </w:pPr>
          </w:p>
        </w:tc>
      </w:tr>
      <w:tr w:rsidR="001B6551" w:rsidRPr="00F509E5" w:rsidTr="00C8395A">
        <w:tc>
          <w:tcPr>
            <w:tcW w:w="817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5</w:t>
            </w:r>
          </w:p>
        </w:tc>
        <w:tc>
          <w:tcPr>
            <w:tcW w:w="5103" w:type="dxa"/>
          </w:tcPr>
          <w:p w:rsidR="001B6551" w:rsidRPr="00F509E5" w:rsidRDefault="001B6551" w:rsidP="00C8395A">
            <w:pPr>
              <w:jc w:val="both"/>
            </w:pPr>
            <w:r w:rsidRPr="00F509E5">
              <w:t>Логическая последовательность</w:t>
            </w:r>
            <w:r w:rsidRPr="00606536">
              <w:t xml:space="preserve"> и ясность и</w:t>
            </w:r>
            <w:r w:rsidRPr="00606536">
              <w:t>з</w:t>
            </w:r>
            <w:r w:rsidRPr="00606536">
              <w:t>ложения материала</w:t>
            </w: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8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816" w:type="dxa"/>
          </w:tcPr>
          <w:p w:rsidR="001B6551" w:rsidRPr="00F509E5" w:rsidRDefault="001B6551" w:rsidP="00C8395A">
            <w:pPr>
              <w:jc w:val="both"/>
            </w:pPr>
          </w:p>
        </w:tc>
      </w:tr>
      <w:tr w:rsidR="001B6551" w:rsidRPr="00F509E5" w:rsidTr="00C8395A">
        <w:tc>
          <w:tcPr>
            <w:tcW w:w="817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F509E5">
              <w:t>6</w:t>
            </w:r>
          </w:p>
        </w:tc>
        <w:tc>
          <w:tcPr>
            <w:tcW w:w="5103" w:type="dxa"/>
          </w:tcPr>
          <w:p w:rsidR="001B6551" w:rsidRPr="00F509E5" w:rsidRDefault="001B6551" w:rsidP="00C8395A">
            <w:pPr>
              <w:jc w:val="both"/>
            </w:pPr>
            <w:r w:rsidRPr="00F509E5">
              <w:t>Обоснованность и практическая значимо</w:t>
            </w:r>
            <w:r w:rsidRPr="00606536">
              <w:t>сть выводов</w:t>
            </w: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8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816" w:type="dxa"/>
          </w:tcPr>
          <w:p w:rsidR="001B6551" w:rsidRPr="00F509E5" w:rsidRDefault="001B6551" w:rsidP="00C8395A">
            <w:pPr>
              <w:jc w:val="both"/>
            </w:pPr>
          </w:p>
        </w:tc>
      </w:tr>
      <w:tr w:rsidR="001B6551" w:rsidRPr="00F509E5" w:rsidTr="00C8395A">
        <w:tc>
          <w:tcPr>
            <w:tcW w:w="817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606536">
              <w:t>7</w:t>
            </w:r>
          </w:p>
        </w:tc>
        <w:tc>
          <w:tcPr>
            <w:tcW w:w="5103" w:type="dxa"/>
          </w:tcPr>
          <w:p w:rsidR="001B6551" w:rsidRPr="00F509E5" w:rsidRDefault="001B6551" w:rsidP="00C8395A">
            <w:pPr>
              <w:jc w:val="both"/>
            </w:pPr>
            <w:r w:rsidRPr="00F509E5">
              <w:t xml:space="preserve">Оценка уровня </w:t>
            </w:r>
            <w:proofErr w:type="spellStart"/>
            <w:r w:rsidRPr="00F509E5">
              <w:t>сформированности</w:t>
            </w:r>
            <w:proofErr w:type="spellEnd"/>
            <w:r w:rsidRPr="00F509E5">
              <w:t xml:space="preserve"> общих ко</w:t>
            </w:r>
            <w:r w:rsidRPr="00F509E5">
              <w:t>м</w:t>
            </w:r>
            <w:r w:rsidRPr="00F509E5">
              <w:t>петенций</w:t>
            </w: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8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816" w:type="dxa"/>
          </w:tcPr>
          <w:p w:rsidR="001B6551" w:rsidRPr="00F509E5" w:rsidRDefault="001B6551" w:rsidP="00C8395A">
            <w:pPr>
              <w:jc w:val="both"/>
            </w:pPr>
          </w:p>
        </w:tc>
      </w:tr>
      <w:tr w:rsidR="001B6551" w:rsidRPr="00F509E5" w:rsidTr="00C8395A">
        <w:tc>
          <w:tcPr>
            <w:tcW w:w="817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606536">
              <w:t>8</w:t>
            </w:r>
          </w:p>
        </w:tc>
        <w:tc>
          <w:tcPr>
            <w:tcW w:w="5103" w:type="dxa"/>
          </w:tcPr>
          <w:p w:rsidR="001B6551" w:rsidRPr="00F509E5" w:rsidRDefault="001B6551" w:rsidP="00C8395A">
            <w:pPr>
              <w:jc w:val="both"/>
            </w:pPr>
            <w:r w:rsidRPr="00F509E5">
              <w:t xml:space="preserve">Оценка уровня </w:t>
            </w:r>
            <w:proofErr w:type="spellStart"/>
            <w:r w:rsidRPr="00F509E5">
              <w:t>сформированности</w:t>
            </w:r>
            <w:proofErr w:type="spellEnd"/>
            <w:r w:rsidRPr="00F509E5">
              <w:t xml:space="preserve"> професси</w:t>
            </w:r>
            <w:r w:rsidRPr="00F509E5">
              <w:t>о</w:t>
            </w:r>
            <w:r w:rsidRPr="00F509E5">
              <w:t>нальных компетенций</w:t>
            </w: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8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816" w:type="dxa"/>
          </w:tcPr>
          <w:p w:rsidR="001B6551" w:rsidRPr="00F509E5" w:rsidRDefault="001B6551" w:rsidP="00C8395A">
            <w:pPr>
              <w:jc w:val="both"/>
            </w:pPr>
          </w:p>
        </w:tc>
      </w:tr>
      <w:tr w:rsidR="001B6551" w:rsidRPr="00F509E5" w:rsidTr="00C8395A">
        <w:tc>
          <w:tcPr>
            <w:tcW w:w="817" w:type="dxa"/>
            <w:vAlign w:val="center"/>
          </w:tcPr>
          <w:p w:rsidR="001B6551" w:rsidRPr="00F509E5" w:rsidRDefault="001B6551" w:rsidP="00C8395A">
            <w:pPr>
              <w:jc w:val="center"/>
            </w:pPr>
            <w:r w:rsidRPr="00606536">
              <w:t>9</w:t>
            </w:r>
          </w:p>
        </w:tc>
        <w:tc>
          <w:tcPr>
            <w:tcW w:w="5103" w:type="dxa"/>
          </w:tcPr>
          <w:p w:rsidR="001B6551" w:rsidRPr="00F509E5" w:rsidRDefault="001B6551" w:rsidP="00C8395A">
            <w:pPr>
              <w:jc w:val="both"/>
            </w:pPr>
            <w:r w:rsidRPr="00F509E5">
              <w:t xml:space="preserve">Качество оформления </w:t>
            </w: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8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709" w:type="dxa"/>
          </w:tcPr>
          <w:p w:rsidR="001B6551" w:rsidRPr="00F509E5" w:rsidRDefault="001B6551" w:rsidP="00C8395A">
            <w:pPr>
              <w:jc w:val="both"/>
            </w:pPr>
          </w:p>
        </w:tc>
        <w:tc>
          <w:tcPr>
            <w:tcW w:w="816" w:type="dxa"/>
          </w:tcPr>
          <w:p w:rsidR="001B6551" w:rsidRPr="00F509E5" w:rsidRDefault="001B6551" w:rsidP="00C8395A">
            <w:pPr>
              <w:jc w:val="both"/>
            </w:pPr>
          </w:p>
        </w:tc>
      </w:tr>
    </w:tbl>
    <w:p w:rsidR="001B6551" w:rsidRPr="00F509E5" w:rsidRDefault="001B6551" w:rsidP="001B6551">
      <w:pPr>
        <w:jc w:val="both"/>
      </w:pPr>
      <w:r w:rsidRPr="00F509E5">
        <w:t xml:space="preserve">Общая характеристика </w:t>
      </w:r>
      <w:r w:rsidR="00B13950">
        <w:t>курсовой работы</w:t>
      </w:r>
      <w:r w:rsidRPr="00F509E5">
        <w:t xml:space="preserve"> в целом и отдельных разделов: _________________________________________________________________</w:t>
      </w:r>
      <w:r w:rsidRPr="00606536">
        <w:t>____________</w:t>
      </w:r>
      <w:r w:rsidRPr="00F509E5">
        <w:t>__________________________________________________________________________________________________________________________________________________________</w:t>
      </w:r>
    </w:p>
    <w:p w:rsidR="001B6551" w:rsidRPr="00F509E5" w:rsidRDefault="001B6551" w:rsidP="00B13950">
      <w:r w:rsidRPr="00606536">
        <w:t xml:space="preserve">Положительные стороны </w:t>
      </w:r>
      <w:r w:rsidR="00B13950">
        <w:t>курсовой работы</w:t>
      </w:r>
      <w:r w:rsidRPr="00F509E5">
        <w:t>: _______</w:t>
      </w:r>
      <w:r w:rsidR="00B13950">
        <w:t>_____________________________</w:t>
      </w:r>
      <w:r w:rsidRPr="00606536">
        <w:t>____</w:t>
      </w:r>
    </w:p>
    <w:p w:rsidR="001B6551" w:rsidRPr="00F509E5" w:rsidRDefault="001B6551" w:rsidP="001B6551">
      <w:pPr>
        <w:jc w:val="both"/>
      </w:pPr>
      <w:r w:rsidRPr="00F509E5">
        <w:t>__________________________________________________________________</w:t>
      </w:r>
      <w:r w:rsidRPr="00606536">
        <w:t>___________</w:t>
      </w:r>
    </w:p>
    <w:p w:rsidR="001B6551" w:rsidRPr="00F509E5" w:rsidRDefault="001B6551" w:rsidP="001B6551">
      <w:pPr>
        <w:jc w:val="both"/>
      </w:pPr>
      <w:r w:rsidRPr="00606536">
        <w:t xml:space="preserve">Недостатки </w:t>
      </w:r>
      <w:r w:rsidR="00B13950">
        <w:t>курсовой работы:</w:t>
      </w:r>
      <w:r w:rsidRPr="00F509E5">
        <w:t>_______________________________________</w:t>
      </w:r>
      <w:r w:rsidRPr="00606536">
        <w:t>___________</w:t>
      </w:r>
    </w:p>
    <w:p w:rsidR="001B6551" w:rsidRPr="00606536" w:rsidRDefault="001B6551" w:rsidP="001B6551">
      <w:pPr>
        <w:jc w:val="both"/>
      </w:pPr>
      <w:r w:rsidRPr="00F509E5">
        <w:t>_________________________________________________________</w:t>
      </w:r>
      <w:r w:rsidR="00C04477">
        <w:t>____________________</w:t>
      </w:r>
      <w:r w:rsidRPr="00F509E5">
        <w:t xml:space="preserve">При успешной защите </w:t>
      </w:r>
      <w:r w:rsidR="00B13950">
        <w:t>курсовая работа</w:t>
      </w:r>
      <w:r w:rsidRPr="00F509E5">
        <w:t xml:space="preserve"> засл</w:t>
      </w:r>
      <w:r w:rsidRPr="00606536">
        <w:t>уживает _______________ оценки</w:t>
      </w:r>
    </w:p>
    <w:p w:rsidR="001B6551" w:rsidRPr="00F509E5" w:rsidRDefault="001B6551" w:rsidP="001B6551">
      <w:pPr>
        <w:jc w:val="both"/>
      </w:pPr>
      <w:r w:rsidRPr="00F509E5">
        <w:t>Подпись рецензента _____________                Дата «_____»_____________20__г.</w:t>
      </w:r>
    </w:p>
    <w:p w:rsidR="001B6551" w:rsidRPr="00F509E5" w:rsidRDefault="001B6551" w:rsidP="00C04477">
      <w:r w:rsidRPr="00F509E5">
        <w:t xml:space="preserve">С рецензией </w:t>
      </w:r>
      <w:proofErr w:type="gramStart"/>
      <w:r w:rsidRPr="00F509E5">
        <w:t>ознакомлен</w:t>
      </w:r>
      <w:proofErr w:type="gramEnd"/>
      <w:r w:rsidRPr="00F509E5">
        <w:t>:   _________   _________________</w:t>
      </w:r>
    </w:p>
    <w:p w:rsidR="001B6551" w:rsidRPr="00F509E5" w:rsidRDefault="001B6551" w:rsidP="00C04477">
      <w:pPr>
        <w:ind w:left="2694"/>
        <w:rPr>
          <w:i/>
          <w:sz w:val="12"/>
        </w:rPr>
      </w:pPr>
      <w:r w:rsidRPr="00F509E5">
        <w:rPr>
          <w:i/>
          <w:sz w:val="12"/>
        </w:rPr>
        <w:t xml:space="preserve">(Подпись)      </w:t>
      </w:r>
      <w:r w:rsidRPr="00F509E5">
        <w:rPr>
          <w:i/>
          <w:sz w:val="12"/>
        </w:rPr>
        <w:tab/>
        <w:t xml:space="preserve">    (ФИО обучающегося</w:t>
      </w:r>
      <w:proofErr w:type="gramStart"/>
      <w:r w:rsidRPr="00F509E5">
        <w:rPr>
          <w:i/>
          <w:sz w:val="12"/>
        </w:rPr>
        <w:t xml:space="preserve"> )</w:t>
      </w:r>
      <w:proofErr w:type="gramEnd"/>
    </w:p>
    <w:p w:rsidR="001B6551" w:rsidRPr="00FA0FA8" w:rsidRDefault="001B6551" w:rsidP="00C04477">
      <w:pPr>
        <w:jc w:val="center"/>
        <w:rPr>
          <w:sz w:val="20"/>
          <w:szCs w:val="20"/>
        </w:rPr>
      </w:pPr>
      <w:r w:rsidRPr="00F509E5">
        <w:t>Дата «_____» ______________20__г.</w:t>
      </w:r>
    </w:p>
    <w:sectPr w:rsidR="001B6551" w:rsidRPr="00FA0FA8" w:rsidSect="00172193">
      <w:headerReference w:type="default" r:id="rId40"/>
      <w:headerReference w:type="first" r:id="rId41"/>
      <w:pgSz w:w="11906" w:h="16838"/>
      <w:pgMar w:top="142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01A" w:rsidRDefault="006C101A" w:rsidP="00424495">
      <w:r>
        <w:separator/>
      </w:r>
    </w:p>
  </w:endnote>
  <w:endnote w:type="continuationSeparator" w:id="0">
    <w:p w:rsidR="006C101A" w:rsidRDefault="006C101A" w:rsidP="00424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20208030705050203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01A" w:rsidRDefault="006C101A" w:rsidP="00424495">
      <w:r>
        <w:separator/>
      </w:r>
    </w:p>
  </w:footnote>
  <w:footnote w:type="continuationSeparator" w:id="0">
    <w:p w:rsidR="006C101A" w:rsidRDefault="006C101A" w:rsidP="00424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0EE" w:rsidRDefault="002B40EE">
    <w:pPr>
      <w:pStyle w:val="a3"/>
    </w:pPr>
  </w:p>
  <w:p w:rsidR="002B40EE" w:rsidRDefault="002B40EE">
    <w:pPr>
      <w:pStyle w:val="a3"/>
    </w:pPr>
  </w:p>
  <w:p w:rsidR="002B40EE" w:rsidRDefault="002B40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0EE" w:rsidRDefault="002B40EE">
    <w:pPr>
      <w:pStyle w:val="a3"/>
    </w:pP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880"/>
      <w:gridCol w:w="1680"/>
      <w:gridCol w:w="1800"/>
    </w:tblGrid>
    <w:tr w:rsidR="002B40EE" w:rsidRPr="00CE37CD" w:rsidTr="00D45260">
      <w:trPr>
        <w:cantSplit/>
        <w:trHeight w:val="537"/>
      </w:trPr>
      <w:tc>
        <w:tcPr>
          <w:tcW w:w="9360" w:type="dxa"/>
          <w:gridSpan w:val="3"/>
          <w:vAlign w:val="center"/>
        </w:tcPr>
        <w:p w:rsidR="002B40EE" w:rsidRPr="00CE37CD" w:rsidRDefault="002B40EE" w:rsidP="0042449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jc w:val="center"/>
            <w:rPr>
              <w:b/>
              <w:sz w:val="20"/>
              <w:szCs w:val="20"/>
            </w:rPr>
          </w:pPr>
          <w:r w:rsidRPr="00C07E12">
            <w:rPr>
              <w:b/>
              <w:bCs/>
              <w:sz w:val="16"/>
              <w:szCs w:val="16"/>
            </w:rPr>
            <w:t>ОБЛАСТНОЕ ГОСУДАРСТВЕННОЕ БЮДЖЕТНОЕ ПРОФЕССИОНАЛЬНОЕ ОБРАЗОВАТЕЛЬНОЕ  УЧРЕЖДЕНИЕ</w:t>
          </w:r>
          <w:r>
            <w:rPr>
              <w:b/>
              <w:bCs/>
              <w:sz w:val="20"/>
              <w:szCs w:val="20"/>
            </w:rPr>
            <w:t xml:space="preserve"> «</w:t>
          </w:r>
          <w:r w:rsidRPr="00CE37CD">
            <w:rPr>
              <w:b/>
              <w:bCs/>
              <w:sz w:val="20"/>
              <w:szCs w:val="20"/>
            </w:rPr>
            <w:t>Ульяновский техникум питания и торговли</w:t>
          </w:r>
          <w:r>
            <w:rPr>
              <w:b/>
              <w:bCs/>
              <w:sz w:val="20"/>
              <w:szCs w:val="20"/>
            </w:rPr>
            <w:t>»</w:t>
          </w:r>
        </w:p>
      </w:tc>
    </w:tr>
    <w:tr w:rsidR="002B40EE" w:rsidRPr="00CE37CD" w:rsidTr="00D45260">
      <w:trPr>
        <w:cantSplit/>
        <w:trHeight w:val="435"/>
      </w:trPr>
      <w:tc>
        <w:tcPr>
          <w:tcW w:w="5880" w:type="dxa"/>
          <w:vMerge w:val="restart"/>
          <w:vAlign w:val="center"/>
        </w:tcPr>
        <w:p w:rsidR="002B40EE" w:rsidRPr="00CE37CD" w:rsidRDefault="002B40EE" w:rsidP="00424495">
          <w:pPr>
            <w:jc w:val="both"/>
            <w:rPr>
              <w:b/>
              <w:spacing w:val="-10"/>
              <w:sz w:val="20"/>
              <w:szCs w:val="20"/>
            </w:rPr>
          </w:pPr>
          <w:r w:rsidRPr="00CE37CD">
            <w:rPr>
              <w:sz w:val="20"/>
              <w:szCs w:val="20"/>
            </w:rPr>
            <w:t>Наименование документа</w:t>
          </w:r>
          <w:r w:rsidRPr="00CE37CD">
            <w:rPr>
              <w:b/>
              <w:sz w:val="20"/>
              <w:szCs w:val="20"/>
            </w:rPr>
            <w:t>: Методические указания</w:t>
          </w:r>
          <w:r>
            <w:rPr>
              <w:b/>
              <w:sz w:val="20"/>
              <w:szCs w:val="20"/>
            </w:rPr>
            <w:t xml:space="preserve"> для студе</w:t>
          </w:r>
          <w:r>
            <w:rPr>
              <w:b/>
              <w:sz w:val="20"/>
              <w:szCs w:val="20"/>
            </w:rPr>
            <w:t>н</w:t>
          </w:r>
          <w:r>
            <w:rPr>
              <w:b/>
              <w:sz w:val="20"/>
              <w:szCs w:val="20"/>
            </w:rPr>
            <w:t xml:space="preserve">тов по выполнению курсовой работы </w:t>
          </w:r>
        </w:p>
        <w:p w:rsidR="002B40EE" w:rsidRPr="00CE37CD" w:rsidRDefault="002B40EE" w:rsidP="00424495">
          <w:pPr>
            <w:jc w:val="both"/>
            <w:rPr>
              <w:b/>
              <w:bCs/>
              <w:sz w:val="20"/>
              <w:szCs w:val="20"/>
            </w:rPr>
          </w:pPr>
          <w:r w:rsidRPr="00CE37CD">
            <w:rPr>
              <w:spacing w:val="-10"/>
              <w:sz w:val="20"/>
              <w:szCs w:val="20"/>
            </w:rPr>
            <w:t>Соо</w:t>
          </w:r>
          <w:r>
            <w:rPr>
              <w:spacing w:val="-10"/>
              <w:sz w:val="20"/>
              <w:szCs w:val="20"/>
            </w:rPr>
            <w:t xml:space="preserve">тветствует  ГОСТ </w:t>
          </w:r>
          <w:proofErr w:type="gramStart"/>
          <w:r>
            <w:rPr>
              <w:spacing w:val="-10"/>
              <w:sz w:val="20"/>
              <w:szCs w:val="20"/>
            </w:rPr>
            <w:t>Р</w:t>
          </w:r>
          <w:proofErr w:type="gramEnd"/>
          <w:r>
            <w:rPr>
              <w:spacing w:val="-10"/>
              <w:sz w:val="20"/>
              <w:szCs w:val="20"/>
            </w:rPr>
            <w:t xml:space="preserve"> ИСО 9001-2015</w:t>
          </w:r>
          <w:r w:rsidRPr="00CE37CD">
            <w:rPr>
              <w:spacing w:val="-10"/>
              <w:sz w:val="20"/>
              <w:szCs w:val="20"/>
            </w:rPr>
            <w:t xml:space="preserve">, ГОСТ Р 52614.2-2006  </w:t>
          </w:r>
          <w:r w:rsidRPr="00CE37CD">
            <w:rPr>
              <w:b/>
              <w:sz w:val="20"/>
              <w:szCs w:val="20"/>
            </w:rPr>
            <w:t>(</w:t>
          </w:r>
          <w:r w:rsidRPr="00CE37CD">
            <w:rPr>
              <w:b/>
              <w:spacing w:val="-6"/>
              <w:sz w:val="20"/>
              <w:szCs w:val="20"/>
            </w:rPr>
            <w:t xml:space="preserve">п. 4.1, </w:t>
          </w:r>
          <w:r w:rsidRPr="00CE37CD">
            <w:rPr>
              <w:b/>
              <w:sz w:val="20"/>
              <w:szCs w:val="20"/>
            </w:rPr>
            <w:t>4.2.3, 4.2.4, 5.5.3, 5.6.2, 7.5, 8.2.3, 8.4, 8.5)</w:t>
          </w:r>
        </w:p>
      </w:tc>
      <w:tc>
        <w:tcPr>
          <w:tcW w:w="1680" w:type="dxa"/>
          <w:vMerge w:val="restart"/>
          <w:vAlign w:val="center"/>
        </w:tcPr>
        <w:p w:rsidR="002B40EE" w:rsidRPr="00CE37CD" w:rsidRDefault="002B40EE" w:rsidP="00424495">
          <w:pPr>
            <w:keepNext/>
            <w:jc w:val="center"/>
            <w:outlineLvl w:val="1"/>
            <w:rPr>
              <w:bCs/>
              <w:sz w:val="20"/>
              <w:szCs w:val="20"/>
            </w:rPr>
          </w:pPr>
          <w:r w:rsidRPr="00CE37CD">
            <w:rPr>
              <w:sz w:val="20"/>
              <w:szCs w:val="20"/>
            </w:rPr>
            <w:t xml:space="preserve">Редакция </w:t>
          </w:r>
          <w:r w:rsidRPr="00CE37CD">
            <w:rPr>
              <w:bCs/>
              <w:sz w:val="20"/>
              <w:szCs w:val="20"/>
            </w:rPr>
            <w:t>№ 1</w:t>
          </w:r>
        </w:p>
        <w:p w:rsidR="002B40EE" w:rsidRPr="00CE37CD" w:rsidRDefault="002B40EE" w:rsidP="00424495">
          <w:pPr>
            <w:keepNext/>
            <w:jc w:val="center"/>
            <w:outlineLvl w:val="1"/>
            <w:rPr>
              <w:sz w:val="20"/>
              <w:szCs w:val="20"/>
            </w:rPr>
          </w:pPr>
          <w:r w:rsidRPr="00CE37CD">
            <w:rPr>
              <w:sz w:val="20"/>
              <w:szCs w:val="20"/>
            </w:rPr>
            <w:t xml:space="preserve">Изменение </w:t>
          </w:r>
          <w:r w:rsidRPr="00CE37CD">
            <w:rPr>
              <w:bCs/>
              <w:sz w:val="20"/>
              <w:szCs w:val="20"/>
            </w:rPr>
            <w:t>№ 0</w:t>
          </w:r>
        </w:p>
      </w:tc>
      <w:tc>
        <w:tcPr>
          <w:tcW w:w="1800" w:type="dxa"/>
          <w:vAlign w:val="center"/>
        </w:tcPr>
        <w:p w:rsidR="002B40EE" w:rsidRPr="00CE37CD" w:rsidRDefault="002B40EE" w:rsidP="00424495">
          <w:pPr>
            <w:jc w:val="center"/>
            <w:rPr>
              <w:b/>
              <w:sz w:val="20"/>
              <w:szCs w:val="20"/>
            </w:rPr>
          </w:pPr>
          <w:r w:rsidRPr="00CE37CD">
            <w:rPr>
              <w:b/>
              <w:sz w:val="20"/>
              <w:szCs w:val="20"/>
            </w:rPr>
            <w:t xml:space="preserve">Лист </w:t>
          </w:r>
          <w:r w:rsidRPr="00CE37CD">
            <w:rPr>
              <w:b/>
              <w:sz w:val="20"/>
              <w:szCs w:val="20"/>
            </w:rPr>
            <w:fldChar w:fldCharType="begin"/>
          </w:r>
          <w:r w:rsidRPr="00CE37CD">
            <w:rPr>
              <w:b/>
              <w:sz w:val="20"/>
              <w:szCs w:val="20"/>
            </w:rPr>
            <w:instrText xml:space="preserve"> PAGE </w:instrText>
          </w:r>
          <w:r w:rsidRPr="00CE37CD">
            <w:rPr>
              <w:b/>
              <w:sz w:val="20"/>
              <w:szCs w:val="20"/>
            </w:rPr>
            <w:fldChar w:fldCharType="separate"/>
          </w:r>
          <w:r w:rsidR="00667A29">
            <w:rPr>
              <w:b/>
              <w:noProof/>
              <w:sz w:val="20"/>
              <w:szCs w:val="20"/>
            </w:rPr>
            <w:t>1</w:t>
          </w:r>
          <w:r w:rsidRPr="00CE37CD">
            <w:rPr>
              <w:b/>
              <w:sz w:val="20"/>
              <w:szCs w:val="20"/>
            </w:rPr>
            <w:fldChar w:fldCharType="end"/>
          </w:r>
          <w:r>
            <w:rPr>
              <w:b/>
              <w:sz w:val="20"/>
              <w:szCs w:val="20"/>
            </w:rPr>
            <w:t xml:space="preserve"> из 34</w:t>
          </w:r>
        </w:p>
      </w:tc>
    </w:tr>
    <w:tr w:rsidR="002B40EE" w:rsidRPr="00CE37CD" w:rsidTr="00D45260">
      <w:trPr>
        <w:cantSplit/>
        <w:trHeight w:val="280"/>
      </w:trPr>
      <w:tc>
        <w:tcPr>
          <w:tcW w:w="5880" w:type="dxa"/>
          <w:vMerge/>
          <w:vAlign w:val="center"/>
        </w:tcPr>
        <w:p w:rsidR="002B40EE" w:rsidRPr="00CE37CD" w:rsidRDefault="002B40EE" w:rsidP="00424495">
          <w:pPr>
            <w:rPr>
              <w:b/>
              <w:bCs/>
              <w:sz w:val="20"/>
              <w:szCs w:val="20"/>
            </w:rPr>
          </w:pPr>
        </w:p>
      </w:tc>
      <w:tc>
        <w:tcPr>
          <w:tcW w:w="1680" w:type="dxa"/>
          <w:vMerge/>
          <w:vAlign w:val="center"/>
        </w:tcPr>
        <w:p w:rsidR="002B40EE" w:rsidRPr="00CE37CD" w:rsidRDefault="002B40EE" w:rsidP="00424495">
          <w:pPr>
            <w:rPr>
              <w:sz w:val="20"/>
              <w:szCs w:val="20"/>
            </w:rPr>
          </w:pPr>
        </w:p>
      </w:tc>
      <w:tc>
        <w:tcPr>
          <w:tcW w:w="1800" w:type="dxa"/>
          <w:vAlign w:val="center"/>
        </w:tcPr>
        <w:p w:rsidR="002B40EE" w:rsidRPr="00CE37CD" w:rsidRDefault="002B40EE" w:rsidP="00424495">
          <w:pPr>
            <w:jc w:val="center"/>
            <w:rPr>
              <w:b/>
              <w:sz w:val="20"/>
              <w:szCs w:val="20"/>
            </w:rPr>
          </w:pPr>
          <w:r w:rsidRPr="00CE37CD">
            <w:rPr>
              <w:b/>
              <w:sz w:val="20"/>
              <w:szCs w:val="20"/>
            </w:rPr>
            <w:t>Экз. №</w:t>
          </w:r>
        </w:p>
      </w:tc>
    </w:tr>
  </w:tbl>
  <w:p w:rsidR="002B40EE" w:rsidRDefault="002B40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1.35pt;height:11.35pt" o:bullet="t">
        <v:imagedata r:id="rId1" o:title="mso4"/>
      </v:shape>
    </w:pict>
  </w:numPicBullet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D05F4B"/>
    <w:multiLevelType w:val="hybridMultilevel"/>
    <w:tmpl w:val="1F6A6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6611F"/>
    <w:multiLevelType w:val="hybridMultilevel"/>
    <w:tmpl w:val="E202E9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5040E"/>
    <w:multiLevelType w:val="hybridMultilevel"/>
    <w:tmpl w:val="6A42E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E816E0"/>
    <w:multiLevelType w:val="multilevel"/>
    <w:tmpl w:val="62746A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7">
    <w:nsid w:val="13920613"/>
    <w:multiLevelType w:val="hybridMultilevel"/>
    <w:tmpl w:val="61E6080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6FF76BC"/>
    <w:multiLevelType w:val="hybridMultilevel"/>
    <w:tmpl w:val="E222F6C0"/>
    <w:lvl w:ilvl="0" w:tplc="9D66E684">
      <w:start w:val="2"/>
      <w:numFmt w:val="decimal"/>
      <w:lvlText w:val="%1"/>
      <w:lvlJc w:val="left"/>
      <w:pPr>
        <w:ind w:left="360" w:firstLine="0"/>
      </w:pPr>
      <w:rPr>
        <w:rFonts w:hint="default"/>
        <w:color w:val="auto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D65B0"/>
    <w:multiLevelType w:val="hybridMultilevel"/>
    <w:tmpl w:val="A0C42F90"/>
    <w:lvl w:ilvl="0" w:tplc="B042832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C40571"/>
    <w:multiLevelType w:val="hybridMultilevel"/>
    <w:tmpl w:val="36083726"/>
    <w:lvl w:ilvl="0" w:tplc="1DE2D66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BB1B4A"/>
    <w:multiLevelType w:val="hybridMultilevel"/>
    <w:tmpl w:val="E3409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DD2704"/>
    <w:multiLevelType w:val="hybridMultilevel"/>
    <w:tmpl w:val="CCD0F5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F1359D6"/>
    <w:multiLevelType w:val="hybridMultilevel"/>
    <w:tmpl w:val="6C381942"/>
    <w:lvl w:ilvl="0" w:tplc="B042832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58118F"/>
    <w:multiLevelType w:val="hybridMultilevel"/>
    <w:tmpl w:val="9AD4448A"/>
    <w:lvl w:ilvl="0" w:tplc="B042832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7923F5"/>
    <w:multiLevelType w:val="hybridMultilevel"/>
    <w:tmpl w:val="7E96E3A8"/>
    <w:lvl w:ilvl="0" w:tplc="B042832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3B057D"/>
    <w:multiLevelType w:val="hybridMultilevel"/>
    <w:tmpl w:val="B218D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1A6233"/>
    <w:multiLevelType w:val="hybridMultilevel"/>
    <w:tmpl w:val="1B34E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834536"/>
    <w:multiLevelType w:val="hybridMultilevel"/>
    <w:tmpl w:val="8B56D460"/>
    <w:lvl w:ilvl="0" w:tplc="EA08BDF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77F4FA4"/>
    <w:multiLevelType w:val="hybridMultilevel"/>
    <w:tmpl w:val="0EC29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0E2842"/>
    <w:multiLevelType w:val="hybridMultilevel"/>
    <w:tmpl w:val="68064F94"/>
    <w:lvl w:ilvl="0" w:tplc="B042832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777C2F"/>
    <w:multiLevelType w:val="hybridMultilevel"/>
    <w:tmpl w:val="D8908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B06D70"/>
    <w:multiLevelType w:val="hybridMultilevel"/>
    <w:tmpl w:val="36083726"/>
    <w:lvl w:ilvl="0" w:tplc="1DE2D66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8554F"/>
    <w:multiLevelType w:val="hybridMultilevel"/>
    <w:tmpl w:val="BEC04A7E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373995"/>
    <w:multiLevelType w:val="hybridMultilevel"/>
    <w:tmpl w:val="36083726"/>
    <w:lvl w:ilvl="0" w:tplc="1DE2D66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3B5544"/>
    <w:multiLevelType w:val="hybridMultilevel"/>
    <w:tmpl w:val="2E48C5BA"/>
    <w:lvl w:ilvl="0" w:tplc="3E18927C">
      <w:start w:val="2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445515B"/>
    <w:multiLevelType w:val="hybridMultilevel"/>
    <w:tmpl w:val="5F82627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8">
    <w:nsid w:val="46FD21CB"/>
    <w:multiLevelType w:val="multilevel"/>
    <w:tmpl w:val="54B416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AA675AC"/>
    <w:multiLevelType w:val="hybridMultilevel"/>
    <w:tmpl w:val="422E7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D50CD8"/>
    <w:multiLevelType w:val="hybridMultilevel"/>
    <w:tmpl w:val="4CC21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AC223C"/>
    <w:multiLevelType w:val="hybridMultilevel"/>
    <w:tmpl w:val="34ACF174"/>
    <w:lvl w:ilvl="0" w:tplc="AB623AFA">
      <w:start w:val="3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2">
    <w:nsid w:val="56793B3E"/>
    <w:multiLevelType w:val="hybridMultilevel"/>
    <w:tmpl w:val="A0068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04B1C"/>
    <w:multiLevelType w:val="hybridMultilevel"/>
    <w:tmpl w:val="7BE4557A"/>
    <w:lvl w:ilvl="0" w:tplc="1764DB30">
      <w:start w:val="2"/>
      <w:numFmt w:val="decimal"/>
      <w:lvlText w:val="%1"/>
      <w:lvlJc w:val="left"/>
      <w:pPr>
        <w:ind w:left="360" w:firstLine="0"/>
      </w:pPr>
      <w:rPr>
        <w:rFonts w:hint="default"/>
        <w:i w:val="0"/>
        <w:color w:val="auto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135720"/>
    <w:multiLevelType w:val="hybridMultilevel"/>
    <w:tmpl w:val="5114F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DF4091"/>
    <w:multiLevelType w:val="hybridMultilevel"/>
    <w:tmpl w:val="3DFA2F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184D82"/>
    <w:multiLevelType w:val="multilevel"/>
    <w:tmpl w:val="60426028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568" w:hanging="2160"/>
      </w:pPr>
    </w:lvl>
  </w:abstractNum>
  <w:abstractNum w:abstractNumId="37">
    <w:nsid w:val="5CFA2325"/>
    <w:multiLevelType w:val="hybridMultilevel"/>
    <w:tmpl w:val="816C848E"/>
    <w:lvl w:ilvl="0" w:tplc="499E9FC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960" w:hanging="360"/>
      </w:pPr>
    </w:lvl>
    <w:lvl w:ilvl="2" w:tplc="0419001B">
      <w:start w:val="1"/>
      <w:numFmt w:val="lowerRoman"/>
      <w:lvlText w:val="%3."/>
      <w:lvlJc w:val="right"/>
      <w:pPr>
        <w:ind w:left="1680" w:hanging="180"/>
      </w:pPr>
    </w:lvl>
    <w:lvl w:ilvl="3" w:tplc="0419000F">
      <w:start w:val="1"/>
      <w:numFmt w:val="decimal"/>
      <w:lvlText w:val="%4."/>
      <w:lvlJc w:val="left"/>
      <w:pPr>
        <w:ind w:left="2400" w:hanging="360"/>
      </w:pPr>
    </w:lvl>
    <w:lvl w:ilvl="4" w:tplc="04190019">
      <w:start w:val="1"/>
      <w:numFmt w:val="lowerLetter"/>
      <w:lvlText w:val="%5."/>
      <w:lvlJc w:val="left"/>
      <w:pPr>
        <w:ind w:left="3120" w:hanging="360"/>
      </w:pPr>
    </w:lvl>
    <w:lvl w:ilvl="5" w:tplc="0419001B">
      <w:start w:val="1"/>
      <w:numFmt w:val="lowerRoman"/>
      <w:lvlText w:val="%6."/>
      <w:lvlJc w:val="right"/>
      <w:pPr>
        <w:ind w:left="3840" w:hanging="180"/>
      </w:pPr>
    </w:lvl>
    <w:lvl w:ilvl="6" w:tplc="0419000F">
      <w:start w:val="1"/>
      <w:numFmt w:val="decimal"/>
      <w:lvlText w:val="%7."/>
      <w:lvlJc w:val="left"/>
      <w:pPr>
        <w:ind w:left="4560" w:hanging="360"/>
      </w:pPr>
    </w:lvl>
    <w:lvl w:ilvl="7" w:tplc="04190019">
      <w:start w:val="1"/>
      <w:numFmt w:val="lowerLetter"/>
      <w:lvlText w:val="%8."/>
      <w:lvlJc w:val="left"/>
      <w:pPr>
        <w:ind w:left="5280" w:hanging="360"/>
      </w:pPr>
    </w:lvl>
    <w:lvl w:ilvl="8" w:tplc="0419001B">
      <w:start w:val="1"/>
      <w:numFmt w:val="lowerRoman"/>
      <w:lvlText w:val="%9."/>
      <w:lvlJc w:val="right"/>
      <w:pPr>
        <w:ind w:left="6000" w:hanging="180"/>
      </w:pPr>
    </w:lvl>
  </w:abstractNum>
  <w:abstractNum w:abstractNumId="38">
    <w:nsid w:val="60E3272C"/>
    <w:multiLevelType w:val="hybridMultilevel"/>
    <w:tmpl w:val="6FBC0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DB492B"/>
    <w:multiLevelType w:val="hybridMultilevel"/>
    <w:tmpl w:val="6EE4AC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4F2828"/>
    <w:multiLevelType w:val="hybridMultilevel"/>
    <w:tmpl w:val="73AE4F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A743BE"/>
    <w:multiLevelType w:val="hybridMultilevel"/>
    <w:tmpl w:val="DF24062C"/>
    <w:lvl w:ilvl="0" w:tplc="08BC78C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4A34A5"/>
    <w:multiLevelType w:val="hybridMultilevel"/>
    <w:tmpl w:val="AAF4DE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C4D16A1"/>
    <w:multiLevelType w:val="hybridMultilevel"/>
    <w:tmpl w:val="99B40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>
    <w:nsid w:val="6ED775C3"/>
    <w:multiLevelType w:val="hybridMultilevel"/>
    <w:tmpl w:val="385CA568"/>
    <w:lvl w:ilvl="0" w:tplc="B042832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67898"/>
    <w:multiLevelType w:val="multilevel"/>
    <w:tmpl w:val="62746A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46">
    <w:nsid w:val="75341129"/>
    <w:multiLevelType w:val="hybridMultilevel"/>
    <w:tmpl w:val="0AC2FA68"/>
    <w:lvl w:ilvl="0" w:tplc="B042832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764C3B"/>
    <w:multiLevelType w:val="multilevel"/>
    <w:tmpl w:val="78F6106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8">
    <w:nsid w:val="7928504F"/>
    <w:multiLevelType w:val="hybridMultilevel"/>
    <w:tmpl w:val="4C48DFA8"/>
    <w:lvl w:ilvl="0" w:tplc="B042832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B220DA9"/>
    <w:multiLevelType w:val="hybridMultilevel"/>
    <w:tmpl w:val="96DE71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042832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7DA207EA"/>
    <w:multiLevelType w:val="hybridMultilevel"/>
    <w:tmpl w:val="7E96E3A8"/>
    <w:lvl w:ilvl="0" w:tplc="B042832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E276832"/>
    <w:multiLevelType w:val="hybridMultilevel"/>
    <w:tmpl w:val="7FBE0970"/>
    <w:lvl w:ilvl="0" w:tplc="EEA2760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2">
    <w:nsid w:val="7E892EA9"/>
    <w:multiLevelType w:val="multilevel"/>
    <w:tmpl w:val="122EE730"/>
    <w:lvl w:ilvl="0">
      <w:start w:val="2"/>
      <w:numFmt w:val="decimal"/>
      <w:lvlText w:val="%1.......꒔"/>
      <w:lvlJc w:val="left"/>
      <w:pPr>
        <w:ind w:left="1440" w:hanging="1440"/>
      </w:pPr>
      <w:rPr>
        <w:rFonts w:hint="default"/>
        <w:b w:val="0"/>
        <w:color w:val="auto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080" w:hanging="1080"/>
      </w:pPr>
      <w:rPr>
        <w:rFonts w:hint="default"/>
        <w:b w:val="0"/>
        <w:color w:val="auto"/>
        <w:sz w:val="16"/>
      </w:rPr>
    </w:lvl>
  </w:abstractNum>
  <w:num w:numId="1">
    <w:abstractNumId w:val="39"/>
  </w:num>
  <w:num w:numId="2">
    <w:abstractNumId w:val="26"/>
  </w:num>
  <w:num w:numId="3">
    <w:abstractNumId w:val="7"/>
  </w:num>
  <w:num w:numId="4">
    <w:abstractNumId w:val="19"/>
  </w:num>
  <w:num w:numId="5">
    <w:abstractNumId w:val="41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9"/>
  </w:num>
  <w:num w:numId="8">
    <w:abstractNumId w:val="40"/>
  </w:num>
  <w:num w:numId="9">
    <w:abstractNumId w:val="23"/>
  </w:num>
  <w:num w:numId="10">
    <w:abstractNumId w:val="42"/>
  </w:num>
  <w:num w:numId="11">
    <w:abstractNumId w:val="20"/>
  </w:num>
  <w:num w:numId="12">
    <w:abstractNumId w:val="13"/>
  </w:num>
  <w:num w:numId="13">
    <w:abstractNumId w:val="14"/>
  </w:num>
  <w:num w:numId="14">
    <w:abstractNumId w:val="44"/>
  </w:num>
  <w:num w:numId="15">
    <w:abstractNumId w:val="48"/>
  </w:num>
  <w:num w:numId="16">
    <w:abstractNumId w:val="46"/>
  </w:num>
  <w:num w:numId="17">
    <w:abstractNumId w:val="9"/>
  </w:num>
  <w:num w:numId="18">
    <w:abstractNumId w:val="50"/>
  </w:num>
  <w:num w:numId="19">
    <w:abstractNumId w:val="15"/>
  </w:num>
  <w:num w:numId="20">
    <w:abstractNumId w:val="38"/>
  </w:num>
  <w:num w:numId="21">
    <w:abstractNumId w:val="12"/>
  </w:num>
  <w:num w:numId="22">
    <w:abstractNumId w:val="29"/>
  </w:num>
  <w:num w:numId="23">
    <w:abstractNumId w:val="17"/>
  </w:num>
  <w:num w:numId="24">
    <w:abstractNumId w:val="10"/>
  </w:num>
  <w:num w:numId="25">
    <w:abstractNumId w:val="45"/>
  </w:num>
  <w:num w:numId="26">
    <w:abstractNumId w:val="51"/>
  </w:num>
  <w:num w:numId="27">
    <w:abstractNumId w:val="22"/>
  </w:num>
  <w:num w:numId="28">
    <w:abstractNumId w:val="6"/>
  </w:num>
  <w:num w:numId="29">
    <w:abstractNumId w:val="32"/>
  </w:num>
  <w:num w:numId="30">
    <w:abstractNumId w:val="35"/>
  </w:num>
  <w:num w:numId="31">
    <w:abstractNumId w:val="16"/>
  </w:num>
  <w:num w:numId="32">
    <w:abstractNumId w:val="30"/>
  </w:num>
  <w:num w:numId="33">
    <w:abstractNumId w:val="3"/>
  </w:num>
  <w:num w:numId="34">
    <w:abstractNumId w:val="24"/>
  </w:num>
  <w:num w:numId="35">
    <w:abstractNumId w:val="11"/>
  </w:num>
  <w:num w:numId="36">
    <w:abstractNumId w:val="33"/>
  </w:num>
  <w:num w:numId="37">
    <w:abstractNumId w:val="8"/>
  </w:num>
  <w:num w:numId="38">
    <w:abstractNumId w:val="52"/>
  </w:num>
  <w:num w:numId="39">
    <w:abstractNumId w:val="31"/>
  </w:num>
  <w:num w:numId="40">
    <w:abstractNumId w:val="21"/>
  </w:num>
  <w:num w:numId="41">
    <w:abstractNumId w:val="27"/>
  </w:num>
  <w:num w:numId="42">
    <w:abstractNumId w:val="28"/>
  </w:num>
  <w:num w:numId="43">
    <w:abstractNumId w:val="34"/>
  </w:num>
  <w:num w:numId="44">
    <w:abstractNumId w:val="43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64B"/>
    <w:rsid w:val="00003322"/>
    <w:rsid w:val="0000568A"/>
    <w:rsid w:val="000068ED"/>
    <w:rsid w:val="00011D71"/>
    <w:rsid w:val="00013637"/>
    <w:rsid w:val="000152D4"/>
    <w:rsid w:val="00021972"/>
    <w:rsid w:val="00024B63"/>
    <w:rsid w:val="00026874"/>
    <w:rsid w:val="00031663"/>
    <w:rsid w:val="0003679C"/>
    <w:rsid w:val="00044D18"/>
    <w:rsid w:val="0007577D"/>
    <w:rsid w:val="0008538B"/>
    <w:rsid w:val="00097003"/>
    <w:rsid w:val="000A0A56"/>
    <w:rsid w:val="000A2091"/>
    <w:rsid w:val="000A28BA"/>
    <w:rsid w:val="000A510D"/>
    <w:rsid w:val="000B76A2"/>
    <w:rsid w:val="000C70C8"/>
    <w:rsid w:val="000C7892"/>
    <w:rsid w:val="000D20C8"/>
    <w:rsid w:val="000D6D07"/>
    <w:rsid w:val="000D7C78"/>
    <w:rsid w:val="000F107D"/>
    <w:rsid w:val="00100C1C"/>
    <w:rsid w:val="00103255"/>
    <w:rsid w:val="001075CE"/>
    <w:rsid w:val="001125DA"/>
    <w:rsid w:val="00112B0F"/>
    <w:rsid w:val="00132769"/>
    <w:rsid w:val="00143BEB"/>
    <w:rsid w:val="00146DB1"/>
    <w:rsid w:val="00152ED0"/>
    <w:rsid w:val="00161B9A"/>
    <w:rsid w:val="00172193"/>
    <w:rsid w:val="001820E6"/>
    <w:rsid w:val="001A35B6"/>
    <w:rsid w:val="001B3469"/>
    <w:rsid w:val="001B34B5"/>
    <w:rsid w:val="001B6551"/>
    <w:rsid w:val="001C2C5E"/>
    <w:rsid w:val="001C33E2"/>
    <w:rsid w:val="001D3460"/>
    <w:rsid w:val="001D4046"/>
    <w:rsid w:val="001D73A1"/>
    <w:rsid w:val="001E5561"/>
    <w:rsid w:val="00200084"/>
    <w:rsid w:val="002012F9"/>
    <w:rsid w:val="00221770"/>
    <w:rsid w:val="002339BF"/>
    <w:rsid w:val="002343B5"/>
    <w:rsid w:val="00240742"/>
    <w:rsid w:val="00280367"/>
    <w:rsid w:val="0028174F"/>
    <w:rsid w:val="002840FA"/>
    <w:rsid w:val="002849BF"/>
    <w:rsid w:val="00284C18"/>
    <w:rsid w:val="00284CB0"/>
    <w:rsid w:val="00285764"/>
    <w:rsid w:val="002A62F9"/>
    <w:rsid w:val="002B0A59"/>
    <w:rsid w:val="002B40EE"/>
    <w:rsid w:val="002C2F89"/>
    <w:rsid w:val="002C5ED2"/>
    <w:rsid w:val="002C6845"/>
    <w:rsid w:val="002E00D6"/>
    <w:rsid w:val="002E031A"/>
    <w:rsid w:val="002E62FD"/>
    <w:rsid w:val="002F5546"/>
    <w:rsid w:val="00304FD8"/>
    <w:rsid w:val="00305736"/>
    <w:rsid w:val="00307B77"/>
    <w:rsid w:val="003172BD"/>
    <w:rsid w:val="003249CB"/>
    <w:rsid w:val="00343108"/>
    <w:rsid w:val="00343198"/>
    <w:rsid w:val="003642A5"/>
    <w:rsid w:val="00373038"/>
    <w:rsid w:val="0038142F"/>
    <w:rsid w:val="00381DC5"/>
    <w:rsid w:val="0038410C"/>
    <w:rsid w:val="00385A96"/>
    <w:rsid w:val="00387109"/>
    <w:rsid w:val="00387F64"/>
    <w:rsid w:val="00390370"/>
    <w:rsid w:val="003905BC"/>
    <w:rsid w:val="003C3001"/>
    <w:rsid w:val="003C3F02"/>
    <w:rsid w:val="003D30B7"/>
    <w:rsid w:val="003D48FF"/>
    <w:rsid w:val="003E0B9A"/>
    <w:rsid w:val="003E7260"/>
    <w:rsid w:val="003F1F14"/>
    <w:rsid w:val="003F7ED3"/>
    <w:rsid w:val="0042059E"/>
    <w:rsid w:val="0042447B"/>
    <w:rsid w:val="00424495"/>
    <w:rsid w:val="00424D7C"/>
    <w:rsid w:val="004300C5"/>
    <w:rsid w:val="004444B9"/>
    <w:rsid w:val="00444850"/>
    <w:rsid w:val="00454BF9"/>
    <w:rsid w:val="00465281"/>
    <w:rsid w:val="00467F50"/>
    <w:rsid w:val="00471F6A"/>
    <w:rsid w:val="004736C2"/>
    <w:rsid w:val="0047600C"/>
    <w:rsid w:val="004829CD"/>
    <w:rsid w:val="00497856"/>
    <w:rsid w:val="004A1907"/>
    <w:rsid w:val="004A2ADC"/>
    <w:rsid w:val="004A3E5B"/>
    <w:rsid w:val="004A611A"/>
    <w:rsid w:val="004B0714"/>
    <w:rsid w:val="004B25C8"/>
    <w:rsid w:val="004C61FC"/>
    <w:rsid w:val="004F6BE0"/>
    <w:rsid w:val="00500109"/>
    <w:rsid w:val="00502DC2"/>
    <w:rsid w:val="0050352C"/>
    <w:rsid w:val="005137E2"/>
    <w:rsid w:val="00514E94"/>
    <w:rsid w:val="00515BCB"/>
    <w:rsid w:val="00520962"/>
    <w:rsid w:val="00534061"/>
    <w:rsid w:val="00567A52"/>
    <w:rsid w:val="00572748"/>
    <w:rsid w:val="00572DD2"/>
    <w:rsid w:val="0057359B"/>
    <w:rsid w:val="00573CD6"/>
    <w:rsid w:val="005821FC"/>
    <w:rsid w:val="005839E5"/>
    <w:rsid w:val="005948D8"/>
    <w:rsid w:val="005A2844"/>
    <w:rsid w:val="005B19C7"/>
    <w:rsid w:val="005C29A6"/>
    <w:rsid w:val="005C75FE"/>
    <w:rsid w:val="005C7E8B"/>
    <w:rsid w:val="005D064B"/>
    <w:rsid w:val="005E08F2"/>
    <w:rsid w:val="005E4B1B"/>
    <w:rsid w:val="005E5922"/>
    <w:rsid w:val="00607EE6"/>
    <w:rsid w:val="0061520E"/>
    <w:rsid w:val="006373BD"/>
    <w:rsid w:val="00641DBF"/>
    <w:rsid w:val="0064784A"/>
    <w:rsid w:val="006556DD"/>
    <w:rsid w:val="006570CC"/>
    <w:rsid w:val="00664165"/>
    <w:rsid w:val="00667A29"/>
    <w:rsid w:val="00667E4A"/>
    <w:rsid w:val="006735C7"/>
    <w:rsid w:val="00674744"/>
    <w:rsid w:val="00676EE4"/>
    <w:rsid w:val="00681CF8"/>
    <w:rsid w:val="00683183"/>
    <w:rsid w:val="006866F8"/>
    <w:rsid w:val="006921EF"/>
    <w:rsid w:val="006A2BD4"/>
    <w:rsid w:val="006A7CB5"/>
    <w:rsid w:val="006C097F"/>
    <w:rsid w:val="006C101A"/>
    <w:rsid w:val="006E0E72"/>
    <w:rsid w:val="006E206A"/>
    <w:rsid w:val="006E4225"/>
    <w:rsid w:val="006E7F92"/>
    <w:rsid w:val="006F1439"/>
    <w:rsid w:val="006F560F"/>
    <w:rsid w:val="007127F6"/>
    <w:rsid w:val="00726336"/>
    <w:rsid w:val="007337C8"/>
    <w:rsid w:val="00735A1F"/>
    <w:rsid w:val="00740044"/>
    <w:rsid w:val="007466D8"/>
    <w:rsid w:val="00754C68"/>
    <w:rsid w:val="00775D8E"/>
    <w:rsid w:val="007768C7"/>
    <w:rsid w:val="007824CA"/>
    <w:rsid w:val="00783A4E"/>
    <w:rsid w:val="007926D8"/>
    <w:rsid w:val="00796980"/>
    <w:rsid w:val="00797BA6"/>
    <w:rsid w:val="007A1B94"/>
    <w:rsid w:val="007C291D"/>
    <w:rsid w:val="007D2C50"/>
    <w:rsid w:val="007D4863"/>
    <w:rsid w:val="007F4144"/>
    <w:rsid w:val="00800FB4"/>
    <w:rsid w:val="00802E20"/>
    <w:rsid w:val="00804E5E"/>
    <w:rsid w:val="00813FD8"/>
    <w:rsid w:val="00820799"/>
    <w:rsid w:val="00825122"/>
    <w:rsid w:val="00831144"/>
    <w:rsid w:val="00833F20"/>
    <w:rsid w:val="00845C1C"/>
    <w:rsid w:val="0084672E"/>
    <w:rsid w:val="008467A7"/>
    <w:rsid w:val="008558A5"/>
    <w:rsid w:val="00863DAA"/>
    <w:rsid w:val="00865473"/>
    <w:rsid w:val="00871538"/>
    <w:rsid w:val="0087790F"/>
    <w:rsid w:val="008A436F"/>
    <w:rsid w:val="008A695C"/>
    <w:rsid w:val="008B37EE"/>
    <w:rsid w:val="008B79CA"/>
    <w:rsid w:val="008B7C48"/>
    <w:rsid w:val="008C151F"/>
    <w:rsid w:val="008D1C8E"/>
    <w:rsid w:val="008E0295"/>
    <w:rsid w:val="008E05D9"/>
    <w:rsid w:val="008E0D97"/>
    <w:rsid w:val="008F5EBA"/>
    <w:rsid w:val="009066C2"/>
    <w:rsid w:val="009108F9"/>
    <w:rsid w:val="0091446C"/>
    <w:rsid w:val="00916E9E"/>
    <w:rsid w:val="009206C1"/>
    <w:rsid w:val="009258BC"/>
    <w:rsid w:val="00927D8F"/>
    <w:rsid w:val="00934142"/>
    <w:rsid w:val="00937225"/>
    <w:rsid w:val="00945DDB"/>
    <w:rsid w:val="009508D0"/>
    <w:rsid w:val="009533B5"/>
    <w:rsid w:val="00956B6B"/>
    <w:rsid w:val="0097432C"/>
    <w:rsid w:val="00980755"/>
    <w:rsid w:val="00983207"/>
    <w:rsid w:val="00986904"/>
    <w:rsid w:val="009910BC"/>
    <w:rsid w:val="009B53FB"/>
    <w:rsid w:val="009B6712"/>
    <w:rsid w:val="009C1A18"/>
    <w:rsid w:val="009C3414"/>
    <w:rsid w:val="009C62E3"/>
    <w:rsid w:val="009D0303"/>
    <w:rsid w:val="00A039D7"/>
    <w:rsid w:val="00A062D3"/>
    <w:rsid w:val="00A11EE5"/>
    <w:rsid w:val="00A215AB"/>
    <w:rsid w:val="00A3395B"/>
    <w:rsid w:val="00A4406F"/>
    <w:rsid w:val="00A5003D"/>
    <w:rsid w:val="00A56124"/>
    <w:rsid w:val="00A56200"/>
    <w:rsid w:val="00A624CF"/>
    <w:rsid w:val="00A71216"/>
    <w:rsid w:val="00A7328E"/>
    <w:rsid w:val="00A745EC"/>
    <w:rsid w:val="00A81AD0"/>
    <w:rsid w:val="00A92973"/>
    <w:rsid w:val="00A96F50"/>
    <w:rsid w:val="00AA2B5C"/>
    <w:rsid w:val="00AA6338"/>
    <w:rsid w:val="00AA7539"/>
    <w:rsid w:val="00AA7578"/>
    <w:rsid w:val="00AB181F"/>
    <w:rsid w:val="00AB2B15"/>
    <w:rsid w:val="00AB3BAA"/>
    <w:rsid w:val="00AC1B5C"/>
    <w:rsid w:val="00AD0B33"/>
    <w:rsid w:val="00AD1E3A"/>
    <w:rsid w:val="00AD2175"/>
    <w:rsid w:val="00AD2F6D"/>
    <w:rsid w:val="00AD43C3"/>
    <w:rsid w:val="00AD7BEE"/>
    <w:rsid w:val="00AE2C9D"/>
    <w:rsid w:val="00AF549D"/>
    <w:rsid w:val="00AF65C6"/>
    <w:rsid w:val="00B05292"/>
    <w:rsid w:val="00B056ED"/>
    <w:rsid w:val="00B05F25"/>
    <w:rsid w:val="00B06253"/>
    <w:rsid w:val="00B0735D"/>
    <w:rsid w:val="00B12AC9"/>
    <w:rsid w:val="00B133AA"/>
    <w:rsid w:val="00B13950"/>
    <w:rsid w:val="00B148F2"/>
    <w:rsid w:val="00B20318"/>
    <w:rsid w:val="00B25167"/>
    <w:rsid w:val="00B35A6B"/>
    <w:rsid w:val="00B5454A"/>
    <w:rsid w:val="00B54599"/>
    <w:rsid w:val="00B63C08"/>
    <w:rsid w:val="00B67283"/>
    <w:rsid w:val="00B760A2"/>
    <w:rsid w:val="00B7782B"/>
    <w:rsid w:val="00B93113"/>
    <w:rsid w:val="00BA33E5"/>
    <w:rsid w:val="00BA3C78"/>
    <w:rsid w:val="00BA4C65"/>
    <w:rsid w:val="00BB0F01"/>
    <w:rsid w:val="00BB4084"/>
    <w:rsid w:val="00BC189F"/>
    <w:rsid w:val="00BC4F10"/>
    <w:rsid w:val="00BC6625"/>
    <w:rsid w:val="00BD3F09"/>
    <w:rsid w:val="00BD5F21"/>
    <w:rsid w:val="00BD6324"/>
    <w:rsid w:val="00BE0FE1"/>
    <w:rsid w:val="00C012D3"/>
    <w:rsid w:val="00C04477"/>
    <w:rsid w:val="00C06B21"/>
    <w:rsid w:val="00C07E12"/>
    <w:rsid w:val="00C15BA5"/>
    <w:rsid w:val="00C17325"/>
    <w:rsid w:val="00C17E6E"/>
    <w:rsid w:val="00C23191"/>
    <w:rsid w:val="00C35262"/>
    <w:rsid w:val="00C36882"/>
    <w:rsid w:val="00C64772"/>
    <w:rsid w:val="00C8395A"/>
    <w:rsid w:val="00C95DD6"/>
    <w:rsid w:val="00CA1017"/>
    <w:rsid w:val="00CA5A96"/>
    <w:rsid w:val="00CA6CBD"/>
    <w:rsid w:val="00CA6E3E"/>
    <w:rsid w:val="00CB115A"/>
    <w:rsid w:val="00CB31AF"/>
    <w:rsid w:val="00CD00D8"/>
    <w:rsid w:val="00CD073C"/>
    <w:rsid w:val="00CD181C"/>
    <w:rsid w:val="00CD26A3"/>
    <w:rsid w:val="00CD3FD7"/>
    <w:rsid w:val="00CD5C9F"/>
    <w:rsid w:val="00CE7322"/>
    <w:rsid w:val="00CF14F8"/>
    <w:rsid w:val="00CF26D4"/>
    <w:rsid w:val="00CF3186"/>
    <w:rsid w:val="00D00FD2"/>
    <w:rsid w:val="00D01063"/>
    <w:rsid w:val="00D02FE8"/>
    <w:rsid w:val="00D03FA8"/>
    <w:rsid w:val="00D06F9C"/>
    <w:rsid w:val="00D14BFC"/>
    <w:rsid w:val="00D17760"/>
    <w:rsid w:val="00D20A00"/>
    <w:rsid w:val="00D2122B"/>
    <w:rsid w:val="00D34592"/>
    <w:rsid w:val="00D355CD"/>
    <w:rsid w:val="00D45260"/>
    <w:rsid w:val="00D53EFD"/>
    <w:rsid w:val="00D60AE0"/>
    <w:rsid w:val="00D60BDA"/>
    <w:rsid w:val="00D7042A"/>
    <w:rsid w:val="00D74458"/>
    <w:rsid w:val="00D752F6"/>
    <w:rsid w:val="00D77F54"/>
    <w:rsid w:val="00D868B8"/>
    <w:rsid w:val="00D914D2"/>
    <w:rsid w:val="00D97923"/>
    <w:rsid w:val="00DA0860"/>
    <w:rsid w:val="00DA7900"/>
    <w:rsid w:val="00DA7B70"/>
    <w:rsid w:val="00DC04CE"/>
    <w:rsid w:val="00DC3C87"/>
    <w:rsid w:val="00DC68F8"/>
    <w:rsid w:val="00DC7088"/>
    <w:rsid w:val="00DE7AA4"/>
    <w:rsid w:val="00E06EF9"/>
    <w:rsid w:val="00E07F92"/>
    <w:rsid w:val="00E12356"/>
    <w:rsid w:val="00E15644"/>
    <w:rsid w:val="00E16F82"/>
    <w:rsid w:val="00E3177D"/>
    <w:rsid w:val="00E340BE"/>
    <w:rsid w:val="00E46727"/>
    <w:rsid w:val="00E53C74"/>
    <w:rsid w:val="00E559C4"/>
    <w:rsid w:val="00E57741"/>
    <w:rsid w:val="00E57C88"/>
    <w:rsid w:val="00E63826"/>
    <w:rsid w:val="00E64C8B"/>
    <w:rsid w:val="00E70DDE"/>
    <w:rsid w:val="00E74C11"/>
    <w:rsid w:val="00E76DAB"/>
    <w:rsid w:val="00E7768B"/>
    <w:rsid w:val="00E83022"/>
    <w:rsid w:val="00E86524"/>
    <w:rsid w:val="00E9505B"/>
    <w:rsid w:val="00E95F15"/>
    <w:rsid w:val="00E97506"/>
    <w:rsid w:val="00EA38FA"/>
    <w:rsid w:val="00EA6C79"/>
    <w:rsid w:val="00EB2CA6"/>
    <w:rsid w:val="00EB6D4A"/>
    <w:rsid w:val="00EC47BA"/>
    <w:rsid w:val="00ED64AB"/>
    <w:rsid w:val="00EE0446"/>
    <w:rsid w:val="00EF0844"/>
    <w:rsid w:val="00EF44DB"/>
    <w:rsid w:val="00F00948"/>
    <w:rsid w:val="00F02F39"/>
    <w:rsid w:val="00F0476F"/>
    <w:rsid w:val="00F065E5"/>
    <w:rsid w:val="00F11C18"/>
    <w:rsid w:val="00F2312E"/>
    <w:rsid w:val="00F30B0F"/>
    <w:rsid w:val="00F310E4"/>
    <w:rsid w:val="00F323A3"/>
    <w:rsid w:val="00F3405D"/>
    <w:rsid w:val="00F342BD"/>
    <w:rsid w:val="00F36358"/>
    <w:rsid w:val="00F36A2B"/>
    <w:rsid w:val="00F40131"/>
    <w:rsid w:val="00F4082D"/>
    <w:rsid w:val="00F723CC"/>
    <w:rsid w:val="00F7697E"/>
    <w:rsid w:val="00F85489"/>
    <w:rsid w:val="00F87314"/>
    <w:rsid w:val="00FA0FA8"/>
    <w:rsid w:val="00FA3D91"/>
    <w:rsid w:val="00FB1A3E"/>
    <w:rsid w:val="00FB3021"/>
    <w:rsid w:val="00FB3277"/>
    <w:rsid w:val="00FD70EB"/>
    <w:rsid w:val="00FE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Elegan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4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4495"/>
    <w:pPr>
      <w:keepNext/>
      <w:autoSpaceDE w:val="0"/>
      <w:autoSpaceDN w:val="0"/>
      <w:ind w:firstLine="284"/>
      <w:outlineLvl w:val="0"/>
    </w:pPr>
    <w:rPr>
      <w:rFonts w:eastAsia="Times New Roman"/>
    </w:rPr>
  </w:style>
  <w:style w:type="paragraph" w:styleId="2">
    <w:name w:val="heading 2"/>
    <w:basedOn w:val="a"/>
    <w:next w:val="a"/>
    <w:link w:val="20"/>
    <w:qFormat/>
    <w:rsid w:val="004244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244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4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4495"/>
  </w:style>
  <w:style w:type="paragraph" w:styleId="a5">
    <w:name w:val="footer"/>
    <w:basedOn w:val="a"/>
    <w:link w:val="a6"/>
    <w:unhideWhenUsed/>
    <w:rsid w:val="004244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424495"/>
  </w:style>
  <w:style w:type="paragraph" w:styleId="a7">
    <w:name w:val="Balloon Text"/>
    <w:basedOn w:val="a"/>
    <w:link w:val="a8"/>
    <w:unhideWhenUsed/>
    <w:rsid w:val="004244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244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44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24495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24495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locked/>
    <w:rsid w:val="00424495"/>
    <w:rPr>
      <w:rFonts w:ascii="Times New Roman" w:hAnsi="Times New Roman" w:cs="Times New Roman"/>
      <w:sz w:val="24"/>
    </w:rPr>
  </w:style>
  <w:style w:type="character" w:styleId="a9">
    <w:name w:val="Hyperlink"/>
    <w:rsid w:val="00424495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424495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42449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424495"/>
    <w:pPr>
      <w:spacing w:after="120"/>
    </w:pPr>
  </w:style>
  <w:style w:type="character" w:customStyle="1" w:styleId="ad">
    <w:name w:val="Основной текст Знак"/>
    <w:basedOn w:val="a0"/>
    <w:link w:val="ac"/>
    <w:rsid w:val="0042449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42449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42449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42449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2449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42449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42449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0">
    <w:name w:val="Plain Text"/>
    <w:basedOn w:val="a"/>
    <w:link w:val="af1"/>
    <w:rsid w:val="00424495"/>
    <w:pPr>
      <w:spacing w:after="200" w:line="276" w:lineRule="auto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rsid w:val="00424495"/>
    <w:rPr>
      <w:rFonts w:ascii="Courier New" w:eastAsia="Calibri" w:hAnsi="Courier New" w:cs="Courier New"/>
      <w:sz w:val="20"/>
      <w:szCs w:val="20"/>
    </w:rPr>
  </w:style>
  <w:style w:type="paragraph" w:customStyle="1" w:styleId="11">
    <w:name w:val="Без интервала1"/>
    <w:uiPriority w:val="99"/>
    <w:rsid w:val="004244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2449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rsid w:val="004244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0">
    <w:name w:val="Абзац списка11"/>
    <w:basedOn w:val="a"/>
    <w:rsid w:val="00424495"/>
    <w:pPr>
      <w:ind w:left="720"/>
    </w:pPr>
  </w:style>
  <w:style w:type="paragraph" w:customStyle="1" w:styleId="msonormalcxsplast">
    <w:name w:val="msonormalcxsplast"/>
    <w:basedOn w:val="a"/>
    <w:rsid w:val="00424495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24495"/>
    <w:pPr>
      <w:spacing w:before="100" w:beforeAutospacing="1" w:after="100" w:afterAutospacing="1"/>
    </w:pPr>
  </w:style>
  <w:style w:type="paragraph" w:customStyle="1" w:styleId="111">
    <w:name w:val="Без интервала11"/>
    <w:rsid w:val="004244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bullet1gif">
    <w:name w:val="msonormalbullet1.gif"/>
    <w:basedOn w:val="a"/>
    <w:rsid w:val="00424495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424495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424495"/>
    <w:pPr>
      <w:keepLines/>
      <w:autoSpaceDE/>
      <w:autoSpaceDN/>
      <w:spacing w:before="240" w:line="259" w:lineRule="auto"/>
      <w:ind w:firstLine="0"/>
      <w:outlineLvl w:val="9"/>
    </w:pPr>
    <w:rPr>
      <w:rFonts w:ascii="Cambria" w:hAnsi="Cambria"/>
      <w:color w:val="365F91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424495"/>
    <w:pPr>
      <w:tabs>
        <w:tab w:val="left" w:pos="440"/>
        <w:tab w:val="right" w:leader="dot" w:pos="9355"/>
      </w:tabs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424495"/>
    <w:pPr>
      <w:tabs>
        <w:tab w:val="left" w:pos="660"/>
      </w:tabs>
      <w:spacing w:after="100" w:line="276" w:lineRule="auto"/>
    </w:pPr>
    <w:rPr>
      <w:rFonts w:ascii="Calibri" w:hAnsi="Calibri"/>
      <w:sz w:val="22"/>
      <w:szCs w:val="22"/>
      <w:lang w:eastAsia="en-US"/>
    </w:rPr>
  </w:style>
  <w:style w:type="table" w:styleId="af3">
    <w:name w:val="Table Grid"/>
    <w:basedOn w:val="a1"/>
    <w:uiPriority w:val="59"/>
    <w:rsid w:val="0042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424495"/>
    <w:pPr>
      <w:widowControl w:val="0"/>
      <w:snapToGrid w:val="0"/>
      <w:spacing w:after="0" w:line="300" w:lineRule="auto"/>
      <w:ind w:firstLine="26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4">
    <w:name w:val="Normal (Web)"/>
    <w:basedOn w:val="a"/>
    <w:uiPriority w:val="99"/>
    <w:unhideWhenUsed/>
    <w:rsid w:val="00424495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rsid w:val="00424495"/>
  </w:style>
  <w:style w:type="table" w:styleId="af5">
    <w:name w:val="Table Elegant"/>
    <w:basedOn w:val="a1"/>
    <w:rsid w:val="0042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Theme"/>
    <w:basedOn w:val="a1"/>
    <w:rsid w:val="0042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aliases w:val="Содержание. 2 уровень"/>
    <w:basedOn w:val="a"/>
    <w:link w:val="af8"/>
    <w:uiPriority w:val="34"/>
    <w:qFormat/>
    <w:rsid w:val="00424495"/>
    <w:pPr>
      <w:ind w:left="720"/>
      <w:contextualSpacing/>
    </w:pPr>
  </w:style>
  <w:style w:type="character" w:styleId="af9">
    <w:name w:val="Strong"/>
    <w:basedOn w:val="a0"/>
    <w:uiPriority w:val="22"/>
    <w:qFormat/>
    <w:rsid w:val="00424495"/>
    <w:rPr>
      <w:b/>
      <w:bCs/>
    </w:rPr>
  </w:style>
  <w:style w:type="paragraph" w:customStyle="1" w:styleId="15">
    <w:name w:val="Стиль1"/>
    <w:basedOn w:val="a"/>
    <w:next w:val="1"/>
    <w:rsid w:val="009B53FB"/>
    <w:pPr>
      <w:spacing w:line="360" w:lineRule="auto"/>
      <w:jc w:val="center"/>
    </w:pPr>
    <w:rPr>
      <w:rFonts w:eastAsia="Times New Roman"/>
      <w:b/>
      <w:bCs/>
      <w:color w:val="000000"/>
    </w:rPr>
  </w:style>
  <w:style w:type="paragraph" w:customStyle="1" w:styleId="FR1">
    <w:name w:val="FR1"/>
    <w:rsid w:val="009B53FB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4">
    <w:name w:val="Обычный2"/>
    <w:rsid w:val="009B53FB"/>
    <w:pPr>
      <w:widowControl w:val="0"/>
      <w:snapToGrid w:val="0"/>
      <w:spacing w:after="0" w:line="300" w:lineRule="auto"/>
      <w:ind w:firstLine="26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p2">
    <w:name w:val="p2"/>
    <w:basedOn w:val="a"/>
    <w:rsid w:val="009B53FB"/>
    <w:pPr>
      <w:widowControl w:val="0"/>
      <w:tabs>
        <w:tab w:val="left" w:pos="351"/>
      </w:tabs>
      <w:autoSpaceDE w:val="0"/>
      <w:autoSpaceDN w:val="0"/>
      <w:adjustRightInd w:val="0"/>
      <w:spacing w:line="266" w:lineRule="atLeast"/>
      <w:ind w:left="1246" w:hanging="351"/>
    </w:pPr>
    <w:rPr>
      <w:rFonts w:eastAsia="Times New Roman"/>
      <w:lang w:val="en-US"/>
    </w:rPr>
  </w:style>
  <w:style w:type="character" w:styleId="afa">
    <w:name w:val="page number"/>
    <w:basedOn w:val="a0"/>
    <w:rsid w:val="009B53FB"/>
  </w:style>
  <w:style w:type="character" w:styleId="afb">
    <w:name w:val="footnote reference"/>
    <w:uiPriority w:val="99"/>
    <w:unhideWhenUsed/>
    <w:rsid w:val="009B53FB"/>
    <w:rPr>
      <w:vertAlign w:val="superscript"/>
    </w:rPr>
  </w:style>
  <w:style w:type="paragraph" w:customStyle="1" w:styleId="ConsPlusNormal">
    <w:name w:val="ConsPlusNormal"/>
    <w:rsid w:val="009B53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ый текст"/>
    <w:basedOn w:val="a"/>
    <w:rsid w:val="009B53FB"/>
    <w:pPr>
      <w:ind w:firstLine="454"/>
      <w:jc w:val="both"/>
    </w:pPr>
    <w:rPr>
      <w:rFonts w:eastAsia="Times New Roman"/>
      <w:szCs w:val="20"/>
    </w:rPr>
  </w:style>
  <w:style w:type="character" w:customStyle="1" w:styleId="PlainTextChar">
    <w:name w:val="Plain Text Char"/>
    <w:locked/>
    <w:rsid w:val="009C3414"/>
    <w:rPr>
      <w:rFonts w:ascii="Courier New" w:hAnsi="Courier New" w:cs="Courier New"/>
      <w:lang w:val="ru-RU" w:eastAsia="en-US" w:bidi="ar-SA"/>
    </w:rPr>
  </w:style>
  <w:style w:type="paragraph" w:styleId="afd">
    <w:name w:val="No Spacing"/>
    <w:uiPriority w:val="1"/>
    <w:qFormat/>
    <w:rsid w:val="009C3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rsid w:val="009C3414"/>
    <w:pPr>
      <w:spacing w:after="120" w:line="480" w:lineRule="auto"/>
    </w:pPr>
    <w:rPr>
      <w:rFonts w:eastAsia="Times New Roman"/>
    </w:rPr>
  </w:style>
  <w:style w:type="character" w:customStyle="1" w:styleId="26">
    <w:name w:val="Основной текст 2 Знак"/>
    <w:basedOn w:val="a0"/>
    <w:link w:val="25"/>
    <w:rsid w:val="009C3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Emphasis"/>
    <w:basedOn w:val="a0"/>
    <w:qFormat/>
    <w:rsid w:val="009C3414"/>
    <w:rPr>
      <w:rFonts w:cs="Times New Roman"/>
      <w:i/>
      <w:iCs/>
    </w:rPr>
  </w:style>
  <w:style w:type="paragraph" w:customStyle="1" w:styleId="27">
    <w:name w:val="Абзац списка2"/>
    <w:basedOn w:val="a"/>
    <w:rsid w:val="009C3414"/>
    <w:pPr>
      <w:ind w:left="720"/>
    </w:pPr>
  </w:style>
  <w:style w:type="paragraph" w:styleId="28">
    <w:name w:val="List 2"/>
    <w:basedOn w:val="a"/>
    <w:rsid w:val="009C3414"/>
    <w:pPr>
      <w:ind w:left="566" w:hanging="283"/>
    </w:pPr>
    <w:rPr>
      <w:rFonts w:eastAsia="Times New Roman"/>
    </w:rPr>
  </w:style>
  <w:style w:type="table" w:customStyle="1" w:styleId="16">
    <w:name w:val="Сетка таблицы1"/>
    <w:basedOn w:val="a1"/>
    <w:next w:val="af3"/>
    <w:uiPriority w:val="59"/>
    <w:rsid w:val="001B6551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03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f8">
    <w:name w:val="Абзац списка Знак"/>
    <w:aliases w:val="Содержание. 2 уровень Знак"/>
    <w:link w:val="af7"/>
    <w:uiPriority w:val="34"/>
    <w:qFormat/>
    <w:locked/>
    <w:rsid w:val="006556D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39333,bqiaagaaeyqcaaagiaiaaanlkaaabvex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021972"/>
    <w:pPr>
      <w:spacing w:before="100" w:beforeAutospacing="1" w:after="100" w:afterAutospacing="1"/>
    </w:pPr>
    <w:rPr>
      <w:rFonts w:eastAsia="Times New Roman"/>
    </w:rPr>
  </w:style>
  <w:style w:type="character" w:customStyle="1" w:styleId="1714">
    <w:name w:val="1714"/>
    <w:aliases w:val="bqiaagaaeyqcaaagiaiaaamqbaaabr4eaaaaaaaaaaaaaaaaaaaaaaaaaaaaaaaaaaaaaaaaaaaaaaaaaaaaaaaaaaaaaaaaaaaaaaaaaaaaaaaaaaaaaaaaaaaaaaaaaaaaaaaaaaaaaaaaaaaaaaaaaaaaaaaaaaaaaaaaaaaaaaaaaaaaaaaaaaaaaaaaaaaaaaaaaaaaaaaaaaaaaaaaaaaaaaaaaaaaaaaa"/>
    <w:basedOn w:val="a0"/>
    <w:rsid w:val="00021972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Elegan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4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4495"/>
    <w:pPr>
      <w:keepNext/>
      <w:autoSpaceDE w:val="0"/>
      <w:autoSpaceDN w:val="0"/>
      <w:ind w:firstLine="284"/>
      <w:outlineLvl w:val="0"/>
    </w:pPr>
    <w:rPr>
      <w:rFonts w:eastAsia="Times New Roman"/>
    </w:rPr>
  </w:style>
  <w:style w:type="paragraph" w:styleId="2">
    <w:name w:val="heading 2"/>
    <w:basedOn w:val="a"/>
    <w:next w:val="a"/>
    <w:link w:val="20"/>
    <w:qFormat/>
    <w:rsid w:val="004244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244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4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4495"/>
  </w:style>
  <w:style w:type="paragraph" w:styleId="a5">
    <w:name w:val="footer"/>
    <w:basedOn w:val="a"/>
    <w:link w:val="a6"/>
    <w:unhideWhenUsed/>
    <w:rsid w:val="004244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424495"/>
  </w:style>
  <w:style w:type="paragraph" w:styleId="a7">
    <w:name w:val="Balloon Text"/>
    <w:basedOn w:val="a"/>
    <w:link w:val="a8"/>
    <w:unhideWhenUsed/>
    <w:rsid w:val="004244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244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44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24495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24495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locked/>
    <w:rsid w:val="00424495"/>
    <w:rPr>
      <w:rFonts w:ascii="Times New Roman" w:hAnsi="Times New Roman" w:cs="Times New Roman"/>
      <w:sz w:val="24"/>
    </w:rPr>
  </w:style>
  <w:style w:type="character" w:styleId="a9">
    <w:name w:val="Hyperlink"/>
    <w:rsid w:val="00424495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424495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42449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424495"/>
    <w:pPr>
      <w:spacing w:after="120"/>
    </w:pPr>
  </w:style>
  <w:style w:type="character" w:customStyle="1" w:styleId="ad">
    <w:name w:val="Основной текст Знак"/>
    <w:basedOn w:val="a0"/>
    <w:link w:val="ac"/>
    <w:rsid w:val="0042449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42449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42449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42449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2449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42449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42449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0">
    <w:name w:val="Plain Text"/>
    <w:basedOn w:val="a"/>
    <w:link w:val="af1"/>
    <w:rsid w:val="00424495"/>
    <w:pPr>
      <w:spacing w:after="200" w:line="276" w:lineRule="auto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rsid w:val="00424495"/>
    <w:rPr>
      <w:rFonts w:ascii="Courier New" w:eastAsia="Calibri" w:hAnsi="Courier New" w:cs="Courier New"/>
      <w:sz w:val="20"/>
      <w:szCs w:val="20"/>
    </w:rPr>
  </w:style>
  <w:style w:type="paragraph" w:customStyle="1" w:styleId="11">
    <w:name w:val="Без интервала1"/>
    <w:uiPriority w:val="99"/>
    <w:rsid w:val="004244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2449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rsid w:val="004244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0">
    <w:name w:val="Абзац списка11"/>
    <w:basedOn w:val="a"/>
    <w:rsid w:val="00424495"/>
    <w:pPr>
      <w:ind w:left="720"/>
    </w:pPr>
  </w:style>
  <w:style w:type="paragraph" w:customStyle="1" w:styleId="msonormalcxsplast">
    <w:name w:val="msonormalcxsplast"/>
    <w:basedOn w:val="a"/>
    <w:rsid w:val="00424495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24495"/>
    <w:pPr>
      <w:spacing w:before="100" w:beforeAutospacing="1" w:after="100" w:afterAutospacing="1"/>
    </w:pPr>
  </w:style>
  <w:style w:type="paragraph" w:customStyle="1" w:styleId="111">
    <w:name w:val="Без интервала11"/>
    <w:rsid w:val="004244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bullet1gif">
    <w:name w:val="msonormalbullet1.gif"/>
    <w:basedOn w:val="a"/>
    <w:rsid w:val="00424495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424495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424495"/>
    <w:pPr>
      <w:keepLines/>
      <w:autoSpaceDE/>
      <w:autoSpaceDN/>
      <w:spacing w:before="240" w:line="259" w:lineRule="auto"/>
      <w:ind w:firstLine="0"/>
      <w:outlineLvl w:val="9"/>
    </w:pPr>
    <w:rPr>
      <w:rFonts w:ascii="Cambria" w:hAnsi="Cambria"/>
      <w:color w:val="365F91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424495"/>
    <w:pPr>
      <w:tabs>
        <w:tab w:val="left" w:pos="440"/>
        <w:tab w:val="right" w:leader="dot" w:pos="9355"/>
      </w:tabs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424495"/>
    <w:pPr>
      <w:tabs>
        <w:tab w:val="left" w:pos="660"/>
      </w:tabs>
      <w:spacing w:after="100" w:line="276" w:lineRule="auto"/>
    </w:pPr>
    <w:rPr>
      <w:rFonts w:ascii="Calibri" w:hAnsi="Calibri"/>
      <w:sz w:val="22"/>
      <w:szCs w:val="22"/>
      <w:lang w:eastAsia="en-US"/>
    </w:rPr>
  </w:style>
  <w:style w:type="table" w:styleId="af3">
    <w:name w:val="Table Grid"/>
    <w:basedOn w:val="a1"/>
    <w:uiPriority w:val="59"/>
    <w:rsid w:val="0042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424495"/>
    <w:pPr>
      <w:widowControl w:val="0"/>
      <w:snapToGrid w:val="0"/>
      <w:spacing w:after="0" w:line="300" w:lineRule="auto"/>
      <w:ind w:firstLine="26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4">
    <w:name w:val="Normal (Web)"/>
    <w:basedOn w:val="a"/>
    <w:uiPriority w:val="99"/>
    <w:unhideWhenUsed/>
    <w:rsid w:val="00424495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rsid w:val="00424495"/>
  </w:style>
  <w:style w:type="table" w:styleId="af5">
    <w:name w:val="Table Elegant"/>
    <w:basedOn w:val="a1"/>
    <w:rsid w:val="0042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Theme"/>
    <w:basedOn w:val="a1"/>
    <w:rsid w:val="0042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aliases w:val="Содержание. 2 уровень"/>
    <w:basedOn w:val="a"/>
    <w:link w:val="af8"/>
    <w:uiPriority w:val="34"/>
    <w:qFormat/>
    <w:rsid w:val="00424495"/>
    <w:pPr>
      <w:ind w:left="720"/>
      <w:contextualSpacing/>
    </w:pPr>
  </w:style>
  <w:style w:type="character" w:styleId="af9">
    <w:name w:val="Strong"/>
    <w:basedOn w:val="a0"/>
    <w:uiPriority w:val="22"/>
    <w:qFormat/>
    <w:rsid w:val="00424495"/>
    <w:rPr>
      <w:b/>
      <w:bCs/>
    </w:rPr>
  </w:style>
  <w:style w:type="paragraph" w:customStyle="1" w:styleId="15">
    <w:name w:val="Стиль1"/>
    <w:basedOn w:val="a"/>
    <w:next w:val="1"/>
    <w:rsid w:val="009B53FB"/>
    <w:pPr>
      <w:spacing w:line="360" w:lineRule="auto"/>
      <w:jc w:val="center"/>
    </w:pPr>
    <w:rPr>
      <w:rFonts w:eastAsia="Times New Roman"/>
      <w:b/>
      <w:bCs/>
      <w:color w:val="000000"/>
    </w:rPr>
  </w:style>
  <w:style w:type="paragraph" w:customStyle="1" w:styleId="FR1">
    <w:name w:val="FR1"/>
    <w:rsid w:val="009B53FB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4">
    <w:name w:val="Обычный2"/>
    <w:rsid w:val="009B53FB"/>
    <w:pPr>
      <w:widowControl w:val="0"/>
      <w:snapToGrid w:val="0"/>
      <w:spacing w:after="0" w:line="300" w:lineRule="auto"/>
      <w:ind w:firstLine="26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p2">
    <w:name w:val="p2"/>
    <w:basedOn w:val="a"/>
    <w:rsid w:val="009B53FB"/>
    <w:pPr>
      <w:widowControl w:val="0"/>
      <w:tabs>
        <w:tab w:val="left" w:pos="351"/>
      </w:tabs>
      <w:autoSpaceDE w:val="0"/>
      <w:autoSpaceDN w:val="0"/>
      <w:adjustRightInd w:val="0"/>
      <w:spacing w:line="266" w:lineRule="atLeast"/>
      <w:ind w:left="1246" w:hanging="351"/>
    </w:pPr>
    <w:rPr>
      <w:rFonts w:eastAsia="Times New Roman"/>
      <w:lang w:val="en-US"/>
    </w:rPr>
  </w:style>
  <w:style w:type="character" w:styleId="afa">
    <w:name w:val="page number"/>
    <w:basedOn w:val="a0"/>
    <w:rsid w:val="009B53FB"/>
  </w:style>
  <w:style w:type="character" w:styleId="afb">
    <w:name w:val="footnote reference"/>
    <w:uiPriority w:val="99"/>
    <w:unhideWhenUsed/>
    <w:rsid w:val="009B53FB"/>
    <w:rPr>
      <w:vertAlign w:val="superscript"/>
    </w:rPr>
  </w:style>
  <w:style w:type="paragraph" w:customStyle="1" w:styleId="ConsPlusNormal">
    <w:name w:val="ConsPlusNormal"/>
    <w:rsid w:val="009B53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ый текст"/>
    <w:basedOn w:val="a"/>
    <w:rsid w:val="009B53FB"/>
    <w:pPr>
      <w:ind w:firstLine="454"/>
      <w:jc w:val="both"/>
    </w:pPr>
    <w:rPr>
      <w:rFonts w:eastAsia="Times New Roman"/>
      <w:szCs w:val="20"/>
    </w:rPr>
  </w:style>
  <w:style w:type="character" w:customStyle="1" w:styleId="PlainTextChar">
    <w:name w:val="Plain Text Char"/>
    <w:locked/>
    <w:rsid w:val="009C3414"/>
    <w:rPr>
      <w:rFonts w:ascii="Courier New" w:hAnsi="Courier New" w:cs="Courier New"/>
      <w:lang w:val="ru-RU" w:eastAsia="en-US" w:bidi="ar-SA"/>
    </w:rPr>
  </w:style>
  <w:style w:type="paragraph" w:styleId="afd">
    <w:name w:val="No Spacing"/>
    <w:uiPriority w:val="1"/>
    <w:qFormat/>
    <w:rsid w:val="009C3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rsid w:val="009C3414"/>
    <w:pPr>
      <w:spacing w:after="120" w:line="480" w:lineRule="auto"/>
    </w:pPr>
    <w:rPr>
      <w:rFonts w:eastAsia="Times New Roman"/>
    </w:rPr>
  </w:style>
  <w:style w:type="character" w:customStyle="1" w:styleId="26">
    <w:name w:val="Основной текст 2 Знак"/>
    <w:basedOn w:val="a0"/>
    <w:link w:val="25"/>
    <w:rsid w:val="009C3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Emphasis"/>
    <w:basedOn w:val="a0"/>
    <w:qFormat/>
    <w:rsid w:val="009C3414"/>
    <w:rPr>
      <w:rFonts w:cs="Times New Roman"/>
      <w:i/>
      <w:iCs/>
    </w:rPr>
  </w:style>
  <w:style w:type="paragraph" w:customStyle="1" w:styleId="27">
    <w:name w:val="Абзац списка2"/>
    <w:basedOn w:val="a"/>
    <w:rsid w:val="009C3414"/>
    <w:pPr>
      <w:ind w:left="720"/>
    </w:pPr>
  </w:style>
  <w:style w:type="paragraph" w:styleId="28">
    <w:name w:val="List 2"/>
    <w:basedOn w:val="a"/>
    <w:rsid w:val="009C3414"/>
    <w:pPr>
      <w:ind w:left="566" w:hanging="283"/>
    </w:pPr>
    <w:rPr>
      <w:rFonts w:eastAsia="Times New Roman"/>
    </w:rPr>
  </w:style>
  <w:style w:type="table" w:customStyle="1" w:styleId="16">
    <w:name w:val="Сетка таблицы1"/>
    <w:basedOn w:val="a1"/>
    <w:next w:val="af3"/>
    <w:uiPriority w:val="59"/>
    <w:rsid w:val="001B6551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03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f8">
    <w:name w:val="Абзац списка Знак"/>
    <w:aliases w:val="Содержание. 2 уровень Знак"/>
    <w:link w:val="af7"/>
    <w:uiPriority w:val="34"/>
    <w:qFormat/>
    <w:locked/>
    <w:rsid w:val="006556D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39333,bqiaagaaeyqcaaagiaiaaanlkaaabvex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021972"/>
    <w:pPr>
      <w:spacing w:before="100" w:beforeAutospacing="1" w:after="100" w:afterAutospacing="1"/>
    </w:pPr>
    <w:rPr>
      <w:rFonts w:eastAsia="Times New Roman"/>
    </w:rPr>
  </w:style>
  <w:style w:type="character" w:customStyle="1" w:styleId="1714">
    <w:name w:val="1714"/>
    <w:aliases w:val="bqiaagaaeyqcaaagiaiaaamqbaaabr4eaaaaaaaaaaaaaaaaaaaaaaaaaaaaaaaaaaaaaaaaaaaaaaaaaaaaaaaaaaaaaaaaaaaaaaaaaaaaaaaaaaaaaaaaaaaaaaaaaaaaaaaaaaaaaaaaaaaaaaaaaaaaaaaaaaaaaaaaaaaaaaaaaaaaaaaaaaaaaaaaaaaaaaaaaaaaaaaaaaaaaaaaaaaaaaaaaaaaaaaa"/>
    <w:basedOn w:val="a0"/>
    <w:rsid w:val="0002197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yperlink" Target="https://www.consultant.ru/document/cons_doc_LAW_509282/3d0cac60971a511280cbba229d9b6329c07731f7/" TargetMode="External"/><Relationship Id="rId26" Type="http://schemas.openxmlformats.org/officeDocument/2006/relationships/hyperlink" Target="https://docs.cntd.ru/document/560557290" TargetMode="External"/><Relationship Id="rId39" Type="http://schemas.openxmlformats.org/officeDocument/2006/relationships/hyperlink" Target="http://znanium.com/catalog.php?item=booksearch&amp;code=%D1%82%D0%BE%D0%B2%D0%B0%D1%80%D0%BE%D0%B2%D0%B5%D0%B4%D0%B5%D0%BD%D0%B8%D0%B5+%D0%BF%D1%80%D0%BE%D0%B4%D0%BE%D0%B2%D0%BE%D0%BB%D1%8C%D1%81%D1%82%D0%B2%D0%B5%D0%BD%D0%BD%D1%8B%D1%85+%D0%B8+%D0%BD%D0%B5%D0%BF%D1%80%D0%BE%D0%B4%D0%BE%D0%B2%D0%BE%D0%BB%D1%8C%D1%81%D1%82%D0%B2%D0%B5%D0%BD%D0%BD%D1%8B%D1%85+%D1%82%D0%BE%D0%B2%D0%B0%D1%80%D0%BE%D0%B2&amp;page=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onsultant.ru/document/cons_doc_LAW_494429/46b4b351a6eb6bf3c553d41eb663011c2cb38810/" TargetMode="External"/><Relationship Id="rId34" Type="http://schemas.openxmlformats.org/officeDocument/2006/relationships/hyperlink" Target="http://www.standard.gost.ru/wps/portal/pages/directions/techreg?WCM_GLOBAL_CONTEXT=/gost/gostru/directions/technicalregulation/technicalregulationses/teh%20reg%20tc%20o%20bezopasnosti%20prod%20for%20deti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2.bin"/><Relationship Id="rId25" Type="http://schemas.openxmlformats.org/officeDocument/2006/relationships/hyperlink" Target="https://www.consultant.ru/document/cons_doc_LAW_429549/92d969e26a4326c5d02fa79b8f9cf4994ee5633b/" TargetMode="External"/><Relationship Id="rId33" Type="http://schemas.openxmlformats.org/officeDocument/2006/relationships/hyperlink" Target="http://www.standard.gost.ru/wps/portal/pages/directions/techreg?WCM_GLOBAL_CONTEXT=/gost/gostru/directions/technicalregulation/technicalregulationses/Tex_reg_o_bez_upakovki" TargetMode="External"/><Relationship Id="rId38" Type="http://schemas.openxmlformats.org/officeDocument/2006/relationships/hyperlink" Target="https://allgosts.ru/67/160/gost_12258-79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yperlink" Target="https://www.consultant.ru/document/cons_doc_LAW_494422/30b3f8c55f65557c253227a65b908cc075ce114a/" TargetMode="External"/><Relationship Id="rId29" Type="http://schemas.openxmlformats.org/officeDocument/2006/relationships/hyperlink" Target="https://download.sando.ru/gost/gost19116-2005.pdf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m-arket.narod.ru/ST_NT/ST_NT2_JCT.GIF" TargetMode="External"/><Relationship Id="rId24" Type="http://schemas.openxmlformats.org/officeDocument/2006/relationships/hyperlink" Target="https://www.consultant.ru/document/cons_doc_LAW_356153/" TargetMode="External"/><Relationship Id="rId32" Type="http://schemas.openxmlformats.org/officeDocument/2006/relationships/hyperlink" Target="http://www.standard.gost.ru/wps/portal/pages/directions/techreg?WCM_GLOBAL_CONTEXT=/gost/gostru/directions/technicalregulation/technicalregulationses/teh%20reg%20tc%20o%20bezopasnosti%20product%20light%20prom" TargetMode="External"/><Relationship Id="rId37" Type="http://schemas.openxmlformats.org/officeDocument/2006/relationships/hyperlink" Target="https://allgosts.ru/67/160/gost_12134-87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http://www.refsru.com/images/referats/3014/image004.png" TargetMode="External"/><Relationship Id="rId23" Type="http://schemas.openxmlformats.org/officeDocument/2006/relationships/hyperlink" Target="https://www.consultant.ru/document/cons_doc_LAW_511152/b004fed0b70d0f223e4a81f8ad6cd92af90a7e3b/" TargetMode="External"/><Relationship Id="rId28" Type="http://schemas.openxmlformats.org/officeDocument/2006/relationships/hyperlink" Target="http://docs.cntd.ru/document/1200098754" TargetMode="External"/><Relationship Id="rId36" Type="http://schemas.openxmlformats.org/officeDocument/2006/relationships/hyperlink" Target="http://www.standard.gost.ru/wps/portal/pages/directions/techreg?WCM_GLOBAL_CONTEXT=/gost/gostru/directions/technicalregulation/technicalregulationses/teh%20reg%20tc%20o%20bezopasnosti%20parfum%20and%20cosmitics" TargetMode="External"/><Relationship Id="rId10" Type="http://schemas.openxmlformats.org/officeDocument/2006/relationships/image" Target="media/image2.gif"/><Relationship Id="rId19" Type="http://schemas.openxmlformats.org/officeDocument/2006/relationships/hyperlink" Target="https://www.consultant.ru/document/cons_doc_LAW_482508/30b3f8c55f65557c253227a65b908cc075ce114a/" TargetMode="External"/><Relationship Id="rId31" Type="http://schemas.openxmlformats.org/officeDocument/2006/relationships/hyperlink" Target="http://www.standard.gost.ru/wps/portal/pages/directions/techreg?WCM_GLOBAL_CONTEXT=/gost/gostru/directions/technicalregulation/technicalregulationses/teh%20reg%20tc%20bez%20mebel%20pro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naytovar.ru/new540.html" TargetMode="External"/><Relationship Id="rId14" Type="http://schemas.openxmlformats.org/officeDocument/2006/relationships/image" Target="media/image4.png"/><Relationship Id="rId22" Type="http://schemas.openxmlformats.org/officeDocument/2006/relationships/hyperlink" Target="https://www.consultant.ru/document/cons_doc_LAW_511159/447cb52266ccd39fb054b7e8392441f3b165ffe7/" TargetMode="External"/><Relationship Id="rId27" Type="http://schemas.openxmlformats.org/officeDocument/2006/relationships/hyperlink" Target="http://znanium.com/catalog.php?item=booksearch&amp;code=%D1%82%D0%BE%D0%B2%D0%B0%D1%80%D0%BE%D0%B2%D0%B5%D0%B4%D0%B5%D0%BD%D0%B8%D0%B5+%D0%BF%D1%80%D0%BE%D0%B4%D0%BE%D0%B2%D0%BE%D0%BB%D1%8C%D1%81%D1%82%D0%B2%D0%B5%D0%BD%D0%BD%D1%8B%D1%85+%D0%B8+%D0%BD%D0%B5%D0%BF%D1%80%D0%BE%D0%B4%D0%BE%D0%B2%D0%BE%D0%BB%D1%8C%D1%81%D1%82%D0%B2%D0%B5%D0%BD%D0%BD%D1%8B%D1%85+%D1%82%D0%BE%D0%B2%D0%B0%D1%80%D0%BE%D0%B2&amp;page=3" TargetMode="External"/><Relationship Id="rId30" Type="http://schemas.openxmlformats.org/officeDocument/2006/relationships/hyperlink" Target="https://download.sando.ru/gost/gost26165-2003.pdf" TargetMode="External"/><Relationship Id="rId35" Type="http://schemas.openxmlformats.org/officeDocument/2006/relationships/hyperlink" Target="http://www.standard.gost.ru/wps/portal/pages/directions/techreg?WCM_GLOBAL_CONTEXT=/gost/gostru/directions/technicalregulation/technicalregulationses/teh%20reg%20tc%20o%20bezopasnosti%20igrushek" TargetMode="External"/><Relationship Id="rId43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8B292-1F0A-4A06-9350-6185FADAC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45</Pages>
  <Words>16432</Words>
  <Characters>93669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2024-10-14T10:54:00Z</cp:lastPrinted>
  <dcterms:created xsi:type="dcterms:W3CDTF">2025-11-04T19:02:00Z</dcterms:created>
  <dcterms:modified xsi:type="dcterms:W3CDTF">2025-11-25T17:57:00Z</dcterms:modified>
</cp:coreProperties>
</file>